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33A" w:rsidRPr="001C133A" w:rsidRDefault="001C133A" w:rsidP="001C133A">
      <w:pPr>
        <w:spacing w:after="0"/>
        <w:jc w:val="right"/>
        <w:rPr>
          <w:rFonts w:ascii="Times New Roman" w:hAnsi="Times New Roman" w:cs="Times New Roman"/>
          <w:color w:val="000000"/>
          <w:sz w:val="28"/>
          <w:szCs w:val="28"/>
          <w:shd w:val="clear" w:color="auto" w:fill="FFFFFF"/>
        </w:rPr>
      </w:pPr>
      <w:r w:rsidRPr="001C133A">
        <w:rPr>
          <w:rFonts w:ascii="Times New Roman" w:hAnsi="Times New Roman" w:cs="Times New Roman"/>
          <w:color w:val="000000"/>
          <w:sz w:val="28"/>
          <w:szCs w:val="28"/>
          <w:shd w:val="clear" w:color="auto" w:fill="FFFFFF"/>
        </w:rPr>
        <w:t>Тюменцева О.Г.,</w:t>
      </w:r>
    </w:p>
    <w:p w:rsidR="001C133A" w:rsidRPr="001C133A" w:rsidRDefault="001C133A" w:rsidP="001C133A">
      <w:pPr>
        <w:spacing w:after="0"/>
        <w:jc w:val="right"/>
        <w:rPr>
          <w:rFonts w:ascii="Times New Roman" w:hAnsi="Times New Roman" w:cs="Times New Roman"/>
          <w:color w:val="000000"/>
          <w:sz w:val="28"/>
          <w:szCs w:val="28"/>
          <w:shd w:val="clear" w:color="auto" w:fill="FFFFFF"/>
        </w:rPr>
      </w:pPr>
      <w:r w:rsidRPr="001C133A">
        <w:rPr>
          <w:rFonts w:ascii="Times New Roman" w:hAnsi="Times New Roman" w:cs="Times New Roman"/>
          <w:color w:val="000000"/>
          <w:sz w:val="28"/>
          <w:szCs w:val="28"/>
          <w:shd w:val="clear" w:color="auto" w:fill="FFFFFF"/>
        </w:rPr>
        <w:t>учитель русского языка и литературы</w:t>
      </w:r>
    </w:p>
    <w:p w:rsidR="001C133A" w:rsidRPr="001C133A" w:rsidRDefault="001C133A" w:rsidP="001C133A">
      <w:pPr>
        <w:spacing w:after="0"/>
        <w:ind w:left="720"/>
        <w:contextualSpacing/>
        <w:jc w:val="right"/>
        <w:rPr>
          <w:rFonts w:ascii="Times New Roman" w:hAnsi="Times New Roman" w:cs="Times New Roman"/>
          <w:sz w:val="28"/>
          <w:szCs w:val="28"/>
        </w:rPr>
      </w:pPr>
      <w:r w:rsidRPr="001C133A">
        <w:rPr>
          <w:rFonts w:ascii="Times New Roman" w:hAnsi="Times New Roman" w:cs="Times New Roman"/>
          <w:sz w:val="28"/>
          <w:szCs w:val="28"/>
        </w:rPr>
        <w:t>Государственное казённое специальное (коррекционное) образовательное учреждение для обучающихся, воспитанников с ограниченными возможностями здоровья «</w:t>
      </w:r>
      <w:proofErr w:type="spellStart"/>
      <w:r w:rsidRPr="001C133A">
        <w:rPr>
          <w:rFonts w:ascii="Times New Roman" w:hAnsi="Times New Roman" w:cs="Times New Roman"/>
          <w:sz w:val="28"/>
          <w:szCs w:val="28"/>
        </w:rPr>
        <w:t>Шадринская</w:t>
      </w:r>
      <w:proofErr w:type="spellEnd"/>
      <w:r w:rsidRPr="001C133A">
        <w:rPr>
          <w:rFonts w:ascii="Times New Roman" w:hAnsi="Times New Roman" w:cs="Times New Roman"/>
          <w:sz w:val="28"/>
          <w:szCs w:val="28"/>
        </w:rPr>
        <w:t xml:space="preserve"> специальная (коррекционная) </w:t>
      </w:r>
      <w:proofErr w:type="gramStart"/>
      <w:r w:rsidRPr="001C133A">
        <w:rPr>
          <w:rFonts w:ascii="Times New Roman" w:hAnsi="Times New Roman" w:cs="Times New Roman"/>
          <w:sz w:val="28"/>
          <w:szCs w:val="28"/>
        </w:rPr>
        <w:t>общеобразовательная  школа</w:t>
      </w:r>
      <w:proofErr w:type="gramEnd"/>
      <w:r w:rsidRPr="001C133A">
        <w:rPr>
          <w:rFonts w:ascii="Times New Roman" w:hAnsi="Times New Roman" w:cs="Times New Roman"/>
          <w:sz w:val="28"/>
          <w:szCs w:val="28"/>
        </w:rPr>
        <w:t xml:space="preserve"> – интернат № 12 </w:t>
      </w:r>
      <w:r w:rsidRPr="001C133A">
        <w:rPr>
          <w:rFonts w:ascii="Times New Roman" w:hAnsi="Times New Roman" w:cs="Times New Roman"/>
          <w:sz w:val="28"/>
          <w:szCs w:val="28"/>
          <w:lang w:val="en-US"/>
        </w:rPr>
        <w:t>III</w:t>
      </w:r>
      <w:r w:rsidRPr="001C133A">
        <w:rPr>
          <w:rFonts w:ascii="Times New Roman" w:hAnsi="Times New Roman" w:cs="Times New Roman"/>
          <w:sz w:val="28"/>
          <w:szCs w:val="28"/>
        </w:rPr>
        <w:t xml:space="preserve">, </w:t>
      </w:r>
      <w:r w:rsidRPr="001C133A">
        <w:rPr>
          <w:rFonts w:ascii="Times New Roman" w:hAnsi="Times New Roman" w:cs="Times New Roman"/>
          <w:sz w:val="28"/>
          <w:szCs w:val="28"/>
          <w:lang w:val="en-US"/>
        </w:rPr>
        <w:t>IV</w:t>
      </w:r>
      <w:r w:rsidRPr="001C133A">
        <w:rPr>
          <w:rFonts w:ascii="Times New Roman" w:hAnsi="Times New Roman" w:cs="Times New Roman"/>
          <w:sz w:val="28"/>
          <w:szCs w:val="28"/>
        </w:rPr>
        <w:t xml:space="preserve"> видов»</w:t>
      </w:r>
    </w:p>
    <w:p w:rsidR="001C133A" w:rsidRPr="001C133A" w:rsidRDefault="001C133A" w:rsidP="001C133A">
      <w:pPr>
        <w:spacing w:after="160" w:line="259" w:lineRule="auto"/>
        <w:rPr>
          <w:rFonts w:asciiTheme="minorHAnsi" w:eastAsiaTheme="minorHAnsi" w:hAnsiTheme="minorHAnsi" w:cstheme="minorBidi"/>
          <w:lang w:eastAsia="en-US"/>
        </w:rPr>
      </w:pPr>
    </w:p>
    <w:p w:rsidR="001C133A" w:rsidRDefault="001C133A" w:rsidP="001C133A">
      <w:pPr>
        <w:spacing w:after="0" w:line="240" w:lineRule="auto"/>
        <w:jc w:val="center"/>
        <w:rPr>
          <w:rFonts w:ascii="Times New Roman" w:hAnsi="Times New Roman" w:cs="Times New Roman"/>
          <w:b/>
          <w:sz w:val="28"/>
          <w:szCs w:val="28"/>
        </w:rPr>
      </w:pPr>
      <w:bookmarkStart w:id="0" w:name="_GoBack"/>
      <w:bookmarkEnd w:id="0"/>
    </w:p>
    <w:p w:rsidR="001C133A" w:rsidRPr="00C142BB" w:rsidRDefault="001C133A" w:rsidP="001C133A">
      <w:pPr>
        <w:spacing w:after="0" w:line="240" w:lineRule="auto"/>
        <w:jc w:val="center"/>
        <w:rPr>
          <w:rFonts w:ascii="Times New Roman" w:hAnsi="Times New Roman" w:cs="Times New Roman"/>
          <w:b/>
          <w:sz w:val="28"/>
          <w:szCs w:val="28"/>
        </w:rPr>
      </w:pPr>
      <w:r w:rsidRPr="00C142BB">
        <w:rPr>
          <w:rFonts w:ascii="Times New Roman" w:hAnsi="Times New Roman" w:cs="Times New Roman"/>
          <w:b/>
          <w:sz w:val="28"/>
          <w:szCs w:val="28"/>
        </w:rPr>
        <w:t>Технология речевого развития</w:t>
      </w:r>
    </w:p>
    <w:p w:rsidR="001C133A" w:rsidRPr="001B5E9D" w:rsidRDefault="001C133A" w:rsidP="001C133A">
      <w:pPr>
        <w:spacing w:after="0" w:line="240" w:lineRule="auto"/>
        <w:rPr>
          <w:rFonts w:ascii="Times New Roman" w:hAnsi="Times New Roman" w:cs="Times New Roman"/>
          <w:color w:val="000000"/>
          <w:sz w:val="28"/>
          <w:szCs w:val="28"/>
          <w:shd w:val="clear" w:color="auto" w:fill="FFFFFF"/>
        </w:rPr>
      </w:pPr>
      <w:r w:rsidRPr="007C552B">
        <w:rPr>
          <w:rFonts w:ascii="Times New Roman" w:hAnsi="Times New Roman" w:cs="Times New Roman"/>
          <w:color w:val="000000"/>
          <w:sz w:val="24"/>
          <w:szCs w:val="24"/>
          <w:shd w:val="clear" w:color="auto" w:fill="FFFFFF"/>
        </w:rPr>
        <w:t xml:space="preserve">  </w:t>
      </w:r>
      <w:r w:rsidRPr="001B5E9D">
        <w:rPr>
          <w:rFonts w:ascii="Times New Roman" w:hAnsi="Times New Roman" w:cs="Times New Roman"/>
          <w:color w:val="000000"/>
          <w:sz w:val="28"/>
          <w:szCs w:val="28"/>
          <w:shd w:val="clear" w:color="auto" w:fill="FFFFFF"/>
        </w:rPr>
        <w:t>Современная жизнь ставит перед учеником новые цели: свободное владение языком, умение общаться с различными людьми в различных ситуациях, испытывая при этом чувство комфорта, уверенности в себе. Для полноценного общения человек должен располагать целым рядом умений: быстро и правильно ориентироваться в условиях общения, уметь спланировать свою речь, правильно выбрать содержание, найти адекватные средства выражения мысли и обеспечить обратную связь.</w:t>
      </w:r>
      <w:r w:rsidRPr="001B5E9D">
        <w:rPr>
          <w:rStyle w:val="apple-converted-space"/>
          <w:rFonts w:ascii="Times New Roman" w:hAnsi="Times New Roman" w:cs="Times New Roman"/>
          <w:color w:val="000000"/>
          <w:sz w:val="28"/>
          <w:szCs w:val="28"/>
          <w:shd w:val="clear" w:color="auto" w:fill="FFFFFF"/>
        </w:rPr>
        <w:t xml:space="preserve">  </w:t>
      </w:r>
      <w:r w:rsidRPr="001B5E9D">
        <w:rPr>
          <w:rFonts w:ascii="Times New Roman" w:hAnsi="Times New Roman" w:cs="Times New Roman"/>
          <w:color w:val="000000"/>
          <w:sz w:val="28"/>
          <w:szCs w:val="28"/>
          <w:shd w:val="clear" w:color="auto" w:fill="FFFFFF"/>
        </w:rPr>
        <w:t>Поэтому формирование умений связно изложить мысли в устном и письменном виде, анализировать и совершенствовать написанное, умение цивилизованно высказать мнение по обсуждаемому вопросу, быть тактичным и убедительным в дискуссии - одно из самых важных направлений в развитии речемыслительной деятельности учащихся.</w:t>
      </w:r>
    </w:p>
    <w:p w:rsidR="001C133A" w:rsidRPr="001B5E9D" w:rsidRDefault="001C133A" w:rsidP="001C133A">
      <w:pPr>
        <w:spacing w:after="0" w:line="240" w:lineRule="auto"/>
        <w:jc w:val="both"/>
        <w:rPr>
          <w:rStyle w:val="apple-converted-space"/>
          <w:rFonts w:ascii="Times New Roman" w:hAnsi="Times New Roman" w:cs="Times New Roman"/>
          <w:color w:val="000000"/>
          <w:sz w:val="28"/>
          <w:szCs w:val="28"/>
          <w:shd w:val="clear" w:color="auto" w:fill="FFFFFF"/>
        </w:rPr>
      </w:pPr>
      <w:r w:rsidRPr="001B5E9D">
        <w:rPr>
          <w:rFonts w:ascii="Times New Roman" w:hAnsi="Times New Roman" w:cs="Times New Roman"/>
          <w:color w:val="000000"/>
          <w:sz w:val="28"/>
          <w:szCs w:val="28"/>
          <w:shd w:val="clear" w:color="auto" w:fill="FFFFFF"/>
        </w:rPr>
        <w:t xml:space="preserve">   Учащиеся не всегда могут свободно аргументировать свои выступления, делать обобщённые выводы или просто свободно и произвольно общаться друг с другом. Ребята затрудняются в создании самостоятельных, связных, обобщённых устных и письменных высказываний. Они допускают большое количество речевых, орфографических и пунктуационных ошибок.</w:t>
      </w:r>
      <w:r w:rsidRPr="001B5E9D">
        <w:rPr>
          <w:rStyle w:val="apple-converted-space"/>
          <w:rFonts w:ascii="Times New Roman" w:hAnsi="Times New Roman" w:cs="Times New Roman"/>
          <w:color w:val="000000"/>
          <w:sz w:val="28"/>
          <w:szCs w:val="28"/>
          <w:shd w:val="clear" w:color="auto" w:fill="FFFFFF"/>
        </w:rPr>
        <w:t> </w:t>
      </w:r>
    </w:p>
    <w:p w:rsidR="001C133A" w:rsidRPr="001B5E9D" w:rsidRDefault="001C133A" w:rsidP="001C133A">
      <w:pPr>
        <w:spacing w:after="0" w:line="240" w:lineRule="auto"/>
        <w:rPr>
          <w:rFonts w:ascii="Times New Roman" w:hAnsi="Times New Roman" w:cs="Times New Roman"/>
          <w:color w:val="000000"/>
          <w:sz w:val="28"/>
          <w:szCs w:val="28"/>
          <w:shd w:val="clear" w:color="auto" w:fill="FFFFFF"/>
        </w:rPr>
      </w:pPr>
      <w:r w:rsidRPr="001B5E9D">
        <w:rPr>
          <w:rFonts w:ascii="Times New Roman" w:hAnsi="Times New Roman" w:cs="Times New Roman"/>
          <w:color w:val="000000"/>
          <w:sz w:val="28"/>
          <w:szCs w:val="28"/>
          <w:shd w:val="clear" w:color="auto" w:fill="FFFFFF"/>
        </w:rPr>
        <w:t xml:space="preserve">Проблема культурного общения школьников – одна из самых важных сегодня в организации социальной учебной среды. </w:t>
      </w:r>
    </w:p>
    <w:p w:rsidR="001C133A" w:rsidRPr="001B5E9D" w:rsidRDefault="001C133A" w:rsidP="001C133A">
      <w:pPr>
        <w:spacing w:after="0" w:line="240" w:lineRule="auto"/>
        <w:rPr>
          <w:rStyle w:val="apple-converted-space"/>
          <w:rFonts w:ascii="Times New Roman" w:hAnsi="Times New Roman" w:cs="Times New Roman"/>
          <w:color w:val="000000"/>
          <w:sz w:val="28"/>
          <w:szCs w:val="28"/>
          <w:shd w:val="clear" w:color="auto" w:fill="FFFFFF"/>
        </w:rPr>
      </w:pPr>
      <w:r w:rsidRPr="001B5E9D">
        <w:rPr>
          <w:rFonts w:ascii="Times New Roman" w:hAnsi="Times New Roman" w:cs="Times New Roman"/>
          <w:color w:val="000000"/>
          <w:sz w:val="28"/>
          <w:szCs w:val="28"/>
          <w:shd w:val="clear" w:color="auto" w:fill="FFFFFF"/>
        </w:rPr>
        <w:t xml:space="preserve">   Наиболее эффективной формой в данном направлении считаем работу с текстом на уроках русского языка как одно из условий развития творческого потенциала учащихся, пополнения их словарного запаса, улучшения качества речи. Текст – это основа создания на уроках русского языка развивающей речевой среды. Именно текст - основной компонент структуры учебника по русскому языку, именно через текст реализуются все цели обучения в их комплексе: коммуникативная, образовательная, развивающая, воспитательная.</w:t>
      </w:r>
      <w:r w:rsidRPr="001B5E9D">
        <w:rPr>
          <w:rStyle w:val="apple-converted-space"/>
          <w:rFonts w:ascii="Times New Roman" w:hAnsi="Times New Roman" w:cs="Times New Roman"/>
          <w:color w:val="000000"/>
          <w:sz w:val="28"/>
          <w:szCs w:val="28"/>
          <w:shd w:val="clear" w:color="auto" w:fill="FFFFFF"/>
        </w:rPr>
        <w:t> </w:t>
      </w:r>
    </w:p>
    <w:p w:rsidR="001C133A" w:rsidRPr="001B5E9D" w:rsidRDefault="001C133A" w:rsidP="001C133A">
      <w:pPr>
        <w:spacing w:after="0" w:line="240" w:lineRule="auto"/>
        <w:rPr>
          <w:rFonts w:ascii="Times New Roman" w:hAnsi="Times New Roman" w:cs="Times New Roman"/>
          <w:color w:val="000000"/>
          <w:sz w:val="28"/>
          <w:szCs w:val="28"/>
          <w:shd w:val="clear" w:color="auto" w:fill="FFFFFF"/>
        </w:rPr>
      </w:pPr>
      <w:r w:rsidRPr="001B5E9D">
        <w:rPr>
          <w:rFonts w:ascii="Times New Roman" w:hAnsi="Times New Roman" w:cs="Times New Roman"/>
          <w:color w:val="000000"/>
          <w:sz w:val="28"/>
          <w:szCs w:val="28"/>
          <w:shd w:val="clear" w:color="auto" w:fill="FFFFFF"/>
        </w:rPr>
        <w:t xml:space="preserve">   В работе с текстом на этапе ориентирования, необходимо привлечение опорных материалов (схем, памяток, планов, конспектов) для того, чтобы выполнить поисковую задачу в работе с текстом. Далее анализ текстов, обобщение </w:t>
      </w:r>
      <w:proofErr w:type="spellStart"/>
      <w:r w:rsidRPr="001B5E9D">
        <w:rPr>
          <w:rFonts w:ascii="Times New Roman" w:hAnsi="Times New Roman" w:cs="Times New Roman"/>
          <w:color w:val="000000"/>
          <w:sz w:val="28"/>
          <w:szCs w:val="28"/>
          <w:shd w:val="clear" w:color="auto" w:fill="FFFFFF"/>
        </w:rPr>
        <w:t>речеведческих</w:t>
      </w:r>
      <w:proofErr w:type="spellEnd"/>
      <w:r w:rsidRPr="001B5E9D">
        <w:rPr>
          <w:rFonts w:ascii="Times New Roman" w:hAnsi="Times New Roman" w:cs="Times New Roman"/>
          <w:color w:val="000000"/>
          <w:sz w:val="28"/>
          <w:szCs w:val="28"/>
          <w:shd w:val="clear" w:color="auto" w:fill="FFFFFF"/>
        </w:rPr>
        <w:t xml:space="preserve"> навыков, синтез, моделирование, итоговое уточнение языковых понятий, оценка. На последнем этапе, самооценке, новое знание и умение включается в систему ранее познанного.</w:t>
      </w:r>
    </w:p>
    <w:p w:rsidR="001C133A" w:rsidRPr="001B5E9D" w:rsidRDefault="001C133A" w:rsidP="001C133A">
      <w:pPr>
        <w:spacing w:after="0" w:line="240" w:lineRule="auto"/>
        <w:jc w:val="both"/>
        <w:rPr>
          <w:rStyle w:val="apple-converted-space"/>
          <w:rFonts w:ascii="Times New Roman" w:hAnsi="Times New Roman" w:cs="Times New Roman"/>
          <w:color w:val="000000"/>
          <w:sz w:val="28"/>
          <w:szCs w:val="28"/>
          <w:shd w:val="clear" w:color="auto" w:fill="FFFFFF"/>
        </w:rPr>
      </w:pPr>
      <w:r w:rsidRPr="001B5E9D">
        <w:rPr>
          <w:rFonts w:ascii="Times New Roman" w:hAnsi="Times New Roman" w:cs="Times New Roman"/>
          <w:color w:val="000000"/>
          <w:sz w:val="28"/>
          <w:szCs w:val="28"/>
          <w:shd w:val="clear" w:color="auto" w:fill="FFFFFF"/>
        </w:rPr>
        <w:lastRenderedPageBreak/>
        <w:t xml:space="preserve">   Наиболее </w:t>
      </w:r>
      <w:proofErr w:type="gramStart"/>
      <w:r w:rsidRPr="001B5E9D">
        <w:rPr>
          <w:rFonts w:ascii="Times New Roman" w:hAnsi="Times New Roman" w:cs="Times New Roman"/>
          <w:color w:val="000000"/>
          <w:sz w:val="28"/>
          <w:szCs w:val="28"/>
          <w:shd w:val="clear" w:color="auto" w:fill="FFFFFF"/>
        </w:rPr>
        <w:t>результативными  являются</w:t>
      </w:r>
      <w:proofErr w:type="gramEnd"/>
      <w:r w:rsidRPr="001B5E9D">
        <w:rPr>
          <w:rFonts w:ascii="Times New Roman" w:hAnsi="Times New Roman" w:cs="Times New Roman"/>
          <w:color w:val="000000"/>
          <w:sz w:val="28"/>
          <w:szCs w:val="28"/>
          <w:shd w:val="clear" w:color="auto" w:fill="FFFFFF"/>
        </w:rPr>
        <w:t xml:space="preserve"> следующие </w:t>
      </w:r>
      <w:r w:rsidRPr="001B5E9D">
        <w:rPr>
          <w:rFonts w:ascii="Times New Roman" w:hAnsi="Times New Roman" w:cs="Times New Roman"/>
          <w:b/>
          <w:color w:val="000000"/>
          <w:sz w:val="28"/>
          <w:szCs w:val="28"/>
          <w:shd w:val="clear" w:color="auto" w:fill="FFFFFF"/>
        </w:rPr>
        <w:t>формы и методы</w:t>
      </w:r>
      <w:r w:rsidRPr="001B5E9D">
        <w:rPr>
          <w:rFonts w:ascii="Times New Roman" w:hAnsi="Times New Roman" w:cs="Times New Roman"/>
          <w:color w:val="000000"/>
          <w:sz w:val="28"/>
          <w:szCs w:val="28"/>
          <w:shd w:val="clear" w:color="auto" w:fill="FFFFFF"/>
        </w:rPr>
        <w:t xml:space="preserve"> организации работы с текстом в нашем учебном заведении:</w:t>
      </w:r>
      <w:r w:rsidRPr="001B5E9D">
        <w:rPr>
          <w:rStyle w:val="apple-converted-space"/>
          <w:rFonts w:ascii="Times New Roman" w:hAnsi="Times New Roman" w:cs="Times New Roman"/>
          <w:color w:val="000000"/>
          <w:sz w:val="28"/>
          <w:szCs w:val="28"/>
          <w:shd w:val="clear" w:color="auto" w:fill="FFFFFF"/>
        </w:rPr>
        <w:t> </w:t>
      </w:r>
    </w:p>
    <w:p w:rsidR="001C133A" w:rsidRPr="001B5E9D" w:rsidRDefault="001C133A" w:rsidP="001C133A">
      <w:pPr>
        <w:spacing w:after="0" w:line="240" w:lineRule="auto"/>
        <w:ind w:firstLine="567"/>
        <w:jc w:val="both"/>
        <w:rPr>
          <w:rStyle w:val="apple-converted-space"/>
          <w:rFonts w:ascii="Times New Roman" w:hAnsi="Times New Roman" w:cs="Times New Roman"/>
          <w:color w:val="000000"/>
          <w:sz w:val="28"/>
          <w:szCs w:val="28"/>
          <w:shd w:val="clear" w:color="auto" w:fill="FFFFFF"/>
        </w:rPr>
      </w:pPr>
      <w:r w:rsidRPr="001B5E9D">
        <w:rPr>
          <w:rFonts w:ascii="Times New Roman" w:hAnsi="Times New Roman" w:cs="Times New Roman"/>
          <w:color w:val="000000"/>
          <w:sz w:val="28"/>
          <w:szCs w:val="28"/>
          <w:shd w:val="clear" w:color="auto" w:fill="FFFFFF"/>
        </w:rPr>
        <w:t>• комплексная работа с текстом;</w:t>
      </w:r>
      <w:r w:rsidRPr="001B5E9D">
        <w:rPr>
          <w:rStyle w:val="apple-converted-space"/>
          <w:rFonts w:ascii="Times New Roman" w:hAnsi="Times New Roman" w:cs="Times New Roman"/>
          <w:color w:val="000000"/>
          <w:sz w:val="28"/>
          <w:szCs w:val="28"/>
          <w:shd w:val="clear" w:color="auto" w:fill="FFFFFF"/>
        </w:rPr>
        <w:t> </w:t>
      </w:r>
    </w:p>
    <w:p w:rsidR="001C133A" w:rsidRPr="001B5E9D" w:rsidRDefault="001C133A" w:rsidP="001C133A">
      <w:pPr>
        <w:spacing w:after="0" w:line="240" w:lineRule="auto"/>
        <w:ind w:firstLine="567"/>
        <w:jc w:val="both"/>
        <w:rPr>
          <w:rStyle w:val="apple-converted-space"/>
          <w:rFonts w:ascii="Times New Roman" w:hAnsi="Times New Roman" w:cs="Times New Roman"/>
          <w:color w:val="000000"/>
          <w:sz w:val="28"/>
          <w:szCs w:val="28"/>
          <w:shd w:val="clear" w:color="auto" w:fill="FFFFFF"/>
        </w:rPr>
      </w:pPr>
      <w:r w:rsidRPr="001B5E9D">
        <w:rPr>
          <w:rFonts w:ascii="Times New Roman" w:hAnsi="Times New Roman" w:cs="Times New Roman"/>
          <w:color w:val="000000"/>
          <w:sz w:val="28"/>
          <w:szCs w:val="28"/>
          <w:shd w:val="clear" w:color="auto" w:fill="FFFFFF"/>
        </w:rPr>
        <w:t>• лингвостилистический анализ текста;</w:t>
      </w:r>
      <w:r w:rsidRPr="001B5E9D">
        <w:rPr>
          <w:rStyle w:val="apple-converted-space"/>
          <w:rFonts w:ascii="Times New Roman" w:hAnsi="Times New Roman" w:cs="Times New Roman"/>
          <w:color w:val="000000"/>
          <w:sz w:val="28"/>
          <w:szCs w:val="28"/>
          <w:shd w:val="clear" w:color="auto" w:fill="FFFFFF"/>
        </w:rPr>
        <w:t> </w:t>
      </w:r>
    </w:p>
    <w:p w:rsidR="001C133A" w:rsidRPr="001B5E9D" w:rsidRDefault="001C133A" w:rsidP="001C133A">
      <w:pPr>
        <w:spacing w:after="0" w:line="240" w:lineRule="auto"/>
        <w:ind w:firstLine="567"/>
        <w:jc w:val="both"/>
        <w:rPr>
          <w:rStyle w:val="apple-converted-space"/>
          <w:rFonts w:ascii="Times New Roman" w:hAnsi="Times New Roman" w:cs="Times New Roman"/>
          <w:color w:val="000000"/>
          <w:sz w:val="28"/>
          <w:szCs w:val="28"/>
          <w:shd w:val="clear" w:color="auto" w:fill="FFFFFF"/>
        </w:rPr>
      </w:pPr>
      <w:r w:rsidRPr="001B5E9D">
        <w:rPr>
          <w:rFonts w:ascii="Times New Roman" w:hAnsi="Times New Roman" w:cs="Times New Roman"/>
          <w:color w:val="000000"/>
          <w:sz w:val="28"/>
          <w:szCs w:val="28"/>
          <w:shd w:val="clear" w:color="auto" w:fill="FFFFFF"/>
        </w:rPr>
        <w:t>• «</w:t>
      </w:r>
      <w:proofErr w:type="spellStart"/>
      <w:r w:rsidRPr="001B5E9D">
        <w:rPr>
          <w:rFonts w:ascii="Times New Roman" w:hAnsi="Times New Roman" w:cs="Times New Roman"/>
          <w:color w:val="000000"/>
          <w:sz w:val="28"/>
          <w:szCs w:val="28"/>
          <w:shd w:val="clear" w:color="auto" w:fill="FFFFFF"/>
        </w:rPr>
        <w:t>самодиктанты</w:t>
      </w:r>
      <w:proofErr w:type="spellEnd"/>
      <w:r w:rsidRPr="001B5E9D">
        <w:rPr>
          <w:rFonts w:ascii="Times New Roman" w:hAnsi="Times New Roman" w:cs="Times New Roman"/>
          <w:color w:val="000000"/>
          <w:sz w:val="28"/>
          <w:szCs w:val="28"/>
          <w:shd w:val="clear" w:color="auto" w:fill="FFFFFF"/>
        </w:rPr>
        <w:t>»;</w:t>
      </w:r>
      <w:r w:rsidRPr="001B5E9D">
        <w:rPr>
          <w:rStyle w:val="apple-converted-space"/>
          <w:rFonts w:ascii="Times New Roman" w:hAnsi="Times New Roman" w:cs="Times New Roman"/>
          <w:color w:val="000000"/>
          <w:sz w:val="28"/>
          <w:szCs w:val="28"/>
          <w:shd w:val="clear" w:color="auto" w:fill="FFFFFF"/>
        </w:rPr>
        <w:t> </w:t>
      </w:r>
    </w:p>
    <w:p w:rsidR="001C133A" w:rsidRPr="001B5E9D" w:rsidRDefault="001C133A" w:rsidP="001C133A">
      <w:pPr>
        <w:spacing w:after="0" w:line="240" w:lineRule="auto"/>
        <w:ind w:firstLine="567"/>
        <w:jc w:val="both"/>
        <w:rPr>
          <w:rStyle w:val="apple-converted-space"/>
          <w:rFonts w:ascii="Times New Roman" w:hAnsi="Times New Roman" w:cs="Times New Roman"/>
          <w:color w:val="000000"/>
          <w:sz w:val="28"/>
          <w:szCs w:val="28"/>
          <w:shd w:val="clear" w:color="auto" w:fill="FFFFFF"/>
        </w:rPr>
      </w:pPr>
      <w:r w:rsidRPr="001B5E9D">
        <w:rPr>
          <w:rFonts w:ascii="Times New Roman" w:hAnsi="Times New Roman" w:cs="Times New Roman"/>
          <w:color w:val="000000"/>
          <w:sz w:val="28"/>
          <w:szCs w:val="28"/>
          <w:shd w:val="clear" w:color="auto" w:fill="FFFFFF"/>
        </w:rPr>
        <w:t>• сочинение-рассуждение;</w:t>
      </w:r>
      <w:r w:rsidRPr="001B5E9D">
        <w:rPr>
          <w:rStyle w:val="apple-converted-space"/>
          <w:rFonts w:ascii="Times New Roman" w:hAnsi="Times New Roman" w:cs="Times New Roman"/>
          <w:color w:val="000000"/>
          <w:sz w:val="28"/>
          <w:szCs w:val="28"/>
          <w:shd w:val="clear" w:color="auto" w:fill="FFFFFF"/>
        </w:rPr>
        <w:t> </w:t>
      </w:r>
    </w:p>
    <w:p w:rsidR="001C133A" w:rsidRPr="001B5E9D" w:rsidRDefault="001C133A" w:rsidP="001C133A">
      <w:pPr>
        <w:spacing w:after="0" w:line="240" w:lineRule="auto"/>
        <w:ind w:firstLine="567"/>
        <w:jc w:val="both"/>
        <w:rPr>
          <w:rStyle w:val="apple-converted-space"/>
          <w:rFonts w:ascii="Times New Roman" w:hAnsi="Times New Roman" w:cs="Times New Roman"/>
          <w:color w:val="000000"/>
          <w:sz w:val="28"/>
          <w:szCs w:val="28"/>
          <w:shd w:val="clear" w:color="auto" w:fill="FFFFFF"/>
        </w:rPr>
      </w:pPr>
      <w:r w:rsidRPr="001B5E9D">
        <w:rPr>
          <w:rFonts w:ascii="Times New Roman" w:hAnsi="Times New Roman" w:cs="Times New Roman"/>
          <w:color w:val="000000"/>
          <w:sz w:val="28"/>
          <w:szCs w:val="28"/>
          <w:shd w:val="clear" w:color="auto" w:fill="FFFFFF"/>
        </w:rPr>
        <w:t>• редактирование текста;</w:t>
      </w:r>
      <w:r w:rsidRPr="001B5E9D">
        <w:rPr>
          <w:rStyle w:val="apple-converted-space"/>
          <w:rFonts w:ascii="Times New Roman" w:hAnsi="Times New Roman" w:cs="Times New Roman"/>
          <w:color w:val="000000"/>
          <w:sz w:val="28"/>
          <w:szCs w:val="28"/>
          <w:shd w:val="clear" w:color="auto" w:fill="FFFFFF"/>
        </w:rPr>
        <w:t> </w:t>
      </w:r>
    </w:p>
    <w:p w:rsidR="001C133A" w:rsidRPr="001B5E9D" w:rsidRDefault="001C133A" w:rsidP="001C133A">
      <w:pPr>
        <w:spacing w:after="0" w:line="240" w:lineRule="auto"/>
        <w:ind w:firstLine="567"/>
        <w:jc w:val="both"/>
        <w:rPr>
          <w:rStyle w:val="apple-converted-space"/>
          <w:rFonts w:ascii="Times New Roman" w:hAnsi="Times New Roman" w:cs="Times New Roman"/>
          <w:color w:val="000000"/>
          <w:sz w:val="28"/>
          <w:szCs w:val="28"/>
          <w:shd w:val="clear" w:color="auto" w:fill="FFFFFF"/>
        </w:rPr>
      </w:pPr>
      <w:r w:rsidRPr="001B5E9D">
        <w:rPr>
          <w:rFonts w:ascii="Times New Roman" w:hAnsi="Times New Roman" w:cs="Times New Roman"/>
          <w:color w:val="000000"/>
          <w:sz w:val="28"/>
          <w:szCs w:val="28"/>
          <w:shd w:val="clear" w:color="auto" w:fill="FFFFFF"/>
        </w:rPr>
        <w:t>• различные виды диктантов;</w:t>
      </w:r>
      <w:r w:rsidRPr="001B5E9D">
        <w:rPr>
          <w:rStyle w:val="apple-converted-space"/>
          <w:rFonts w:ascii="Times New Roman" w:hAnsi="Times New Roman" w:cs="Times New Roman"/>
          <w:color w:val="000000"/>
          <w:sz w:val="28"/>
          <w:szCs w:val="28"/>
          <w:shd w:val="clear" w:color="auto" w:fill="FFFFFF"/>
        </w:rPr>
        <w:t> </w:t>
      </w:r>
    </w:p>
    <w:p w:rsidR="001C133A" w:rsidRPr="001B5E9D" w:rsidRDefault="001C133A" w:rsidP="001C133A">
      <w:pPr>
        <w:spacing w:after="0" w:line="240" w:lineRule="auto"/>
        <w:ind w:firstLine="567"/>
        <w:jc w:val="both"/>
        <w:rPr>
          <w:rStyle w:val="apple-converted-space"/>
          <w:rFonts w:ascii="Times New Roman" w:hAnsi="Times New Roman" w:cs="Times New Roman"/>
          <w:color w:val="000000"/>
          <w:sz w:val="28"/>
          <w:szCs w:val="28"/>
          <w:shd w:val="clear" w:color="auto" w:fill="FFFFFF"/>
        </w:rPr>
      </w:pPr>
      <w:r w:rsidRPr="001B5E9D">
        <w:rPr>
          <w:rFonts w:ascii="Times New Roman" w:hAnsi="Times New Roman" w:cs="Times New Roman"/>
          <w:color w:val="000000"/>
          <w:sz w:val="28"/>
          <w:szCs w:val="28"/>
          <w:shd w:val="clear" w:color="auto" w:fill="FFFFFF"/>
        </w:rPr>
        <w:t>• интеллектуально-лингвистические упражнения;</w:t>
      </w:r>
      <w:r w:rsidRPr="001B5E9D">
        <w:rPr>
          <w:rStyle w:val="apple-converted-space"/>
          <w:rFonts w:ascii="Times New Roman" w:hAnsi="Times New Roman" w:cs="Times New Roman"/>
          <w:color w:val="000000"/>
          <w:sz w:val="28"/>
          <w:szCs w:val="28"/>
          <w:shd w:val="clear" w:color="auto" w:fill="FFFFFF"/>
        </w:rPr>
        <w:t> </w:t>
      </w:r>
    </w:p>
    <w:p w:rsidR="001C133A" w:rsidRPr="001B5E9D" w:rsidRDefault="001C133A" w:rsidP="001C133A">
      <w:pPr>
        <w:spacing w:after="0" w:line="240" w:lineRule="auto"/>
        <w:ind w:firstLine="567"/>
        <w:jc w:val="both"/>
        <w:rPr>
          <w:rStyle w:val="apple-converted-space"/>
          <w:rFonts w:ascii="Times New Roman" w:hAnsi="Times New Roman" w:cs="Times New Roman"/>
          <w:color w:val="000000"/>
          <w:sz w:val="28"/>
          <w:szCs w:val="28"/>
          <w:shd w:val="clear" w:color="auto" w:fill="FFFFFF"/>
        </w:rPr>
      </w:pPr>
      <w:r w:rsidRPr="001B5E9D">
        <w:rPr>
          <w:rFonts w:ascii="Times New Roman" w:hAnsi="Times New Roman" w:cs="Times New Roman"/>
          <w:color w:val="000000"/>
          <w:sz w:val="28"/>
          <w:szCs w:val="28"/>
          <w:shd w:val="clear" w:color="auto" w:fill="FFFFFF"/>
        </w:rPr>
        <w:t>• работа с текстами-миниатюрами;</w:t>
      </w:r>
      <w:r w:rsidRPr="001B5E9D">
        <w:rPr>
          <w:rStyle w:val="apple-converted-space"/>
          <w:rFonts w:ascii="Times New Roman" w:hAnsi="Times New Roman" w:cs="Times New Roman"/>
          <w:color w:val="000000"/>
          <w:sz w:val="28"/>
          <w:szCs w:val="28"/>
          <w:shd w:val="clear" w:color="auto" w:fill="FFFFFF"/>
        </w:rPr>
        <w:t> </w:t>
      </w:r>
    </w:p>
    <w:p w:rsidR="001C133A" w:rsidRPr="001B5E9D" w:rsidRDefault="001C133A" w:rsidP="001C133A">
      <w:pPr>
        <w:spacing w:after="0" w:line="240" w:lineRule="auto"/>
        <w:ind w:firstLine="567"/>
        <w:jc w:val="both"/>
        <w:rPr>
          <w:rStyle w:val="apple-converted-space"/>
          <w:rFonts w:ascii="Times New Roman" w:hAnsi="Times New Roman" w:cs="Times New Roman"/>
          <w:color w:val="000000"/>
          <w:sz w:val="28"/>
          <w:szCs w:val="28"/>
          <w:shd w:val="clear" w:color="auto" w:fill="FFFFFF"/>
        </w:rPr>
      </w:pPr>
      <w:r w:rsidRPr="001B5E9D">
        <w:rPr>
          <w:rFonts w:ascii="Times New Roman" w:hAnsi="Times New Roman" w:cs="Times New Roman"/>
          <w:color w:val="000000"/>
          <w:sz w:val="28"/>
          <w:szCs w:val="28"/>
          <w:shd w:val="clear" w:color="auto" w:fill="FFFFFF"/>
        </w:rPr>
        <w:t>• коммуникативные и игровые ситуации.</w:t>
      </w:r>
      <w:r w:rsidRPr="001B5E9D">
        <w:rPr>
          <w:rStyle w:val="apple-converted-space"/>
          <w:rFonts w:ascii="Times New Roman" w:hAnsi="Times New Roman" w:cs="Times New Roman"/>
          <w:color w:val="000000"/>
          <w:sz w:val="28"/>
          <w:szCs w:val="28"/>
          <w:shd w:val="clear" w:color="auto" w:fill="FFFFFF"/>
        </w:rPr>
        <w:t> </w:t>
      </w:r>
    </w:p>
    <w:p w:rsidR="001C133A" w:rsidRPr="001B5E9D" w:rsidRDefault="001C133A" w:rsidP="001C133A">
      <w:pPr>
        <w:spacing w:after="0" w:line="240" w:lineRule="auto"/>
        <w:ind w:firstLine="567"/>
        <w:jc w:val="both"/>
        <w:rPr>
          <w:rFonts w:ascii="Times New Roman" w:hAnsi="Times New Roman" w:cs="Times New Roman"/>
          <w:color w:val="000000"/>
          <w:sz w:val="28"/>
          <w:szCs w:val="28"/>
          <w:shd w:val="clear" w:color="auto" w:fill="FFFFFF"/>
        </w:rPr>
      </w:pPr>
    </w:p>
    <w:p w:rsidR="001C133A" w:rsidRPr="001B5E9D" w:rsidRDefault="001C133A" w:rsidP="001C133A">
      <w:pPr>
        <w:spacing w:after="0" w:line="240" w:lineRule="auto"/>
        <w:ind w:firstLine="567"/>
        <w:jc w:val="both"/>
        <w:rPr>
          <w:rStyle w:val="apple-converted-space"/>
          <w:rFonts w:ascii="Times New Roman" w:hAnsi="Times New Roman" w:cs="Times New Roman"/>
          <w:color w:val="000000"/>
          <w:sz w:val="28"/>
          <w:szCs w:val="28"/>
          <w:shd w:val="clear" w:color="auto" w:fill="FFFFFF"/>
        </w:rPr>
      </w:pPr>
      <w:r w:rsidRPr="001B5E9D">
        <w:rPr>
          <w:rFonts w:ascii="Times New Roman" w:hAnsi="Times New Roman" w:cs="Times New Roman"/>
          <w:color w:val="000000"/>
          <w:sz w:val="28"/>
          <w:szCs w:val="28"/>
          <w:shd w:val="clear" w:color="auto" w:fill="FFFFFF"/>
        </w:rPr>
        <w:t>Работа с текстом происходит по примерному плану:</w:t>
      </w:r>
      <w:r w:rsidRPr="001B5E9D">
        <w:rPr>
          <w:rStyle w:val="apple-converted-space"/>
          <w:rFonts w:ascii="Times New Roman" w:hAnsi="Times New Roman" w:cs="Times New Roman"/>
          <w:color w:val="000000"/>
          <w:sz w:val="28"/>
          <w:szCs w:val="28"/>
          <w:shd w:val="clear" w:color="auto" w:fill="FFFFFF"/>
        </w:rPr>
        <w:t> </w:t>
      </w:r>
    </w:p>
    <w:p w:rsidR="001C133A" w:rsidRPr="001B5E9D" w:rsidRDefault="001C133A" w:rsidP="001C133A">
      <w:pPr>
        <w:spacing w:after="0" w:line="240" w:lineRule="auto"/>
        <w:ind w:firstLine="567"/>
        <w:jc w:val="both"/>
        <w:rPr>
          <w:rStyle w:val="apple-converted-space"/>
          <w:rFonts w:ascii="Times New Roman" w:hAnsi="Times New Roman" w:cs="Times New Roman"/>
          <w:color w:val="000000"/>
          <w:sz w:val="28"/>
          <w:szCs w:val="28"/>
          <w:shd w:val="clear" w:color="auto" w:fill="FFFFFF"/>
        </w:rPr>
      </w:pPr>
    </w:p>
    <w:p w:rsidR="001C133A" w:rsidRPr="001B5E9D" w:rsidRDefault="001C133A" w:rsidP="001C133A">
      <w:pPr>
        <w:spacing w:after="0" w:line="240" w:lineRule="auto"/>
        <w:rPr>
          <w:rFonts w:ascii="Times New Roman" w:hAnsi="Times New Roman" w:cs="Times New Roman"/>
          <w:sz w:val="28"/>
          <w:szCs w:val="28"/>
        </w:rPr>
      </w:pPr>
      <w:r w:rsidRPr="001B5E9D">
        <w:rPr>
          <w:rFonts w:ascii="Times New Roman" w:hAnsi="Times New Roman" w:cs="Times New Roman"/>
          <w:noProof/>
          <w:color w:val="000000"/>
          <w:sz w:val="28"/>
          <w:szCs w:val="28"/>
        </w:rPr>
        <w:drawing>
          <wp:inline distT="0" distB="0" distL="0" distR="0" wp14:anchorId="152B24AB" wp14:editId="332A62F4">
            <wp:extent cx="5096135" cy="2462433"/>
            <wp:effectExtent l="0" t="0" r="9525" b="14605"/>
            <wp:docPr id="13" name="Схема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p w:rsidR="001C133A" w:rsidRDefault="001C133A" w:rsidP="001C133A">
      <w:pPr>
        <w:spacing w:after="0" w:line="240" w:lineRule="auto"/>
        <w:jc w:val="both"/>
        <w:rPr>
          <w:rFonts w:ascii="Times New Roman" w:hAnsi="Times New Roman" w:cs="Times New Roman"/>
          <w:color w:val="000000"/>
          <w:sz w:val="28"/>
          <w:szCs w:val="28"/>
          <w:shd w:val="clear" w:color="auto" w:fill="FFFFFF"/>
        </w:rPr>
      </w:pPr>
      <w:r w:rsidRPr="001B5E9D">
        <w:rPr>
          <w:rFonts w:ascii="Times New Roman" w:hAnsi="Times New Roman" w:cs="Times New Roman"/>
          <w:color w:val="000000"/>
          <w:sz w:val="28"/>
          <w:szCs w:val="28"/>
          <w:shd w:val="clear" w:color="auto" w:fill="FFFFFF"/>
        </w:rPr>
        <w:t xml:space="preserve">   </w:t>
      </w:r>
    </w:p>
    <w:p w:rsidR="001C133A" w:rsidRPr="001B5E9D" w:rsidRDefault="001C133A" w:rsidP="001C133A">
      <w:pPr>
        <w:spacing w:after="0" w:line="240" w:lineRule="auto"/>
        <w:jc w:val="both"/>
        <w:rPr>
          <w:rStyle w:val="apple-converted-space"/>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1B5E9D">
        <w:rPr>
          <w:rFonts w:ascii="Times New Roman" w:hAnsi="Times New Roman" w:cs="Times New Roman"/>
          <w:color w:val="000000"/>
          <w:sz w:val="28"/>
          <w:szCs w:val="28"/>
          <w:shd w:val="clear" w:color="auto" w:fill="FFFFFF"/>
        </w:rPr>
        <w:t xml:space="preserve">На основе образцовых текстов можно проводить и </w:t>
      </w:r>
      <w:proofErr w:type="spellStart"/>
      <w:r w:rsidRPr="001B5E9D">
        <w:rPr>
          <w:rFonts w:ascii="Times New Roman" w:hAnsi="Times New Roman" w:cs="Times New Roman"/>
          <w:color w:val="000000"/>
          <w:sz w:val="28"/>
          <w:szCs w:val="28"/>
          <w:shd w:val="clear" w:color="auto" w:fill="FFFFFF"/>
        </w:rPr>
        <w:t>самодиктанты</w:t>
      </w:r>
      <w:proofErr w:type="spellEnd"/>
      <w:r w:rsidRPr="001B5E9D">
        <w:rPr>
          <w:rFonts w:ascii="Times New Roman" w:hAnsi="Times New Roman" w:cs="Times New Roman"/>
          <w:color w:val="000000"/>
          <w:sz w:val="28"/>
          <w:szCs w:val="28"/>
          <w:shd w:val="clear" w:color="auto" w:fill="FFFFFF"/>
        </w:rPr>
        <w:t>.</w:t>
      </w:r>
      <w:r w:rsidRPr="001B5E9D">
        <w:rPr>
          <w:rStyle w:val="apple-converted-space"/>
          <w:rFonts w:ascii="Times New Roman" w:hAnsi="Times New Roman" w:cs="Times New Roman"/>
          <w:color w:val="000000"/>
          <w:sz w:val="28"/>
          <w:szCs w:val="28"/>
          <w:shd w:val="clear" w:color="auto" w:fill="FFFFFF"/>
        </w:rPr>
        <w:t> </w:t>
      </w:r>
      <w:r w:rsidRPr="001B5E9D">
        <w:rPr>
          <w:rFonts w:ascii="Times New Roman" w:hAnsi="Times New Roman" w:cs="Times New Roman"/>
          <w:color w:val="000000"/>
          <w:sz w:val="28"/>
          <w:szCs w:val="28"/>
        </w:rPr>
        <w:br/>
      </w:r>
      <w:r w:rsidRPr="001B5E9D">
        <w:rPr>
          <w:rFonts w:ascii="Times New Roman" w:hAnsi="Times New Roman" w:cs="Times New Roman"/>
          <w:color w:val="000000"/>
          <w:sz w:val="28"/>
          <w:szCs w:val="28"/>
          <w:shd w:val="clear" w:color="auto" w:fill="FFFFFF"/>
        </w:rPr>
        <w:t xml:space="preserve">Ребята должны непроизвольно запоминать такие тексты, уметь легко их воспроизводить. Тексты для </w:t>
      </w:r>
      <w:proofErr w:type="spellStart"/>
      <w:r w:rsidRPr="001B5E9D">
        <w:rPr>
          <w:rFonts w:ascii="Times New Roman" w:hAnsi="Times New Roman" w:cs="Times New Roman"/>
          <w:color w:val="000000"/>
          <w:sz w:val="28"/>
          <w:szCs w:val="28"/>
          <w:shd w:val="clear" w:color="auto" w:fill="FFFFFF"/>
        </w:rPr>
        <w:t>самодиктантов</w:t>
      </w:r>
      <w:proofErr w:type="spellEnd"/>
      <w:r w:rsidRPr="001B5E9D">
        <w:rPr>
          <w:rFonts w:ascii="Times New Roman" w:hAnsi="Times New Roman" w:cs="Times New Roman"/>
          <w:color w:val="000000"/>
          <w:sz w:val="28"/>
          <w:szCs w:val="28"/>
          <w:shd w:val="clear" w:color="auto" w:fill="FFFFFF"/>
        </w:rPr>
        <w:t xml:space="preserve"> – это отрывки из произведений наших классиков, которые читаются на уроках литературы, кроме того, это тексты упражнений учебника или «мудрые мысли». Еще более стимулируют коммуникативно-познавательную деятельность учащихся диктанты с изменением текста (творческие, свободные, восстановленные, диктанты по аналогии, диктанты с продолжением). Применение диктантов развивает логическое мышление учащихся и учит мыслительной переработке материала.</w:t>
      </w:r>
      <w:r w:rsidRPr="001B5E9D">
        <w:rPr>
          <w:rStyle w:val="apple-converted-space"/>
          <w:rFonts w:ascii="Times New Roman" w:hAnsi="Times New Roman" w:cs="Times New Roman"/>
          <w:color w:val="000000"/>
          <w:sz w:val="28"/>
          <w:szCs w:val="28"/>
          <w:shd w:val="clear" w:color="auto" w:fill="FFFFFF"/>
        </w:rPr>
        <w:t> </w:t>
      </w:r>
    </w:p>
    <w:p w:rsidR="001C133A" w:rsidRPr="001B5E9D" w:rsidRDefault="001C133A" w:rsidP="001C133A">
      <w:pPr>
        <w:spacing w:after="0" w:line="240" w:lineRule="auto"/>
        <w:jc w:val="both"/>
        <w:rPr>
          <w:rStyle w:val="apple-converted-space"/>
          <w:rFonts w:ascii="Times New Roman" w:hAnsi="Times New Roman" w:cs="Times New Roman"/>
          <w:color w:val="000000"/>
          <w:sz w:val="28"/>
          <w:szCs w:val="28"/>
          <w:shd w:val="clear" w:color="auto" w:fill="FFFFFF"/>
        </w:rPr>
      </w:pPr>
      <w:r w:rsidRPr="001B5E9D">
        <w:rPr>
          <w:rFonts w:ascii="Times New Roman" w:hAnsi="Times New Roman" w:cs="Times New Roman"/>
          <w:sz w:val="28"/>
          <w:szCs w:val="28"/>
        </w:rPr>
        <w:t xml:space="preserve">   </w:t>
      </w:r>
      <w:r w:rsidRPr="001B5E9D">
        <w:rPr>
          <w:rFonts w:ascii="Times New Roman" w:hAnsi="Times New Roman" w:cs="Times New Roman"/>
          <w:color w:val="000000"/>
          <w:sz w:val="28"/>
          <w:szCs w:val="28"/>
          <w:shd w:val="clear" w:color="auto" w:fill="FFFFFF"/>
        </w:rPr>
        <w:t>Средством создания речевых возможностей на уроке признается система ситуативных упражнений. Учитель моделирует ситуативные задания самостоятельно, а также использует и те задания, которые предполагаются в стабильных учебниках по русскому языку. Подобные упражнения учат вдумываться в речевую ситуацию, соотносить свое высказывание с адресатом, готовит к эффективному речевому общению[9].</w:t>
      </w:r>
      <w:r w:rsidRPr="001B5E9D">
        <w:rPr>
          <w:rStyle w:val="apple-converted-space"/>
          <w:rFonts w:ascii="Times New Roman" w:hAnsi="Times New Roman" w:cs="Times New Roman"/>
          <w:color w:val="000000"/>
          <w:sz w:val="28"/>
          <w:szCs w:val="28"/>
          <w:shd w:val="clear" w:color="auto" w:fill="FFFFFF"/>
        </w:rPr>
        <w:t> </w:t>
      </w:r>
    </w:p>
    <w:p w:rsidR="001C133A" w:rsidRPr="001B5E9D" w:rsidRDefault="001C133A" w:rsidP="001C133A">
      <w:pPr>
        <w:spacing w:after="0" w:line="240" w:lineRule="auto"/>
        <w:rPr>
          <w:rStyle w:val="apple-converted-space"/>
          <w:rFonts w:ascii="Times New Roman" w:hAnsi="Times New Roman" w:cs="Times New Roman"/>
          <w:color w:val="000000"/>
          <w:sz w:val="28"/>
          <w:szCs w:val="28"/>
          <w:shd w:val="clear" w:color="auto" w:fill="FFFFFF"/>
        </w:rPr>
      </w:pPr>
      <w:r w:rsidRPr="001B5E9D">
        <w:rPr>
          <w:rFonts w:ascii="Times New Roman" w:hAnsi="Times New Roman" w:cs="Times New Roman"/>
          <w:color w:val="000000"/>
          <w:sz w:val="28"/>
          <w:szCs w:val="28"/>
          <w:shd w:val="clear" w:color="auto" w:fill="FFFFFF"/>
        </w:rPr>
        <w:t xml:space="preserve">   Помогают в этом и коммуникативно-речевые упражнения.</w:t>
      </w:r>
      <w:r w:rsidRPr="001B5E9D">
        <w:rPr>
          <w:rStyle w:val="apple-converted-space"/>
          <w:rFonts w:ascii="Times New Roman" w:hAnsi="Times New Roman" w:cs="Times New Roman"/>
          <w:color w:val="000000"/>
          <w:sz w:val="28"/>
          <w:szCs w:val="28"/>
          <w:shd w:val="clear" w:color="auto" w:fill="FFFFFF"/>
        </w:rPr>
        <w:t> </w:t>
      </w:r>
      <w:r w:rsidRPr="001B5E9D">
        <w:rPr>
          <w:rFonts w:ascii="Times New Roman" w:hAnsi="Times New Roman" w:cs="Times New Roman"/>
          <w:color w:val="000000"/>
          <w:sz w:val="28"/>
          <w:szCs w:val="28"/>
        </w:rPr>
        <w:br/>
      </w:r>
      <w:r w:rsidRPr="001B5E9D">
        <w:rPr>
          <w:rFonts w:ascii="Times New Roman" w:hAnsi="Times New Roman" w:cs="Times New Roman"/>
          <w:color w:val="000000"/>
          <w:sz w:val="28"/>
          <w:szCs w:val="28"/>
          <w:shd w:val="clear" w:color="auto" w:fill="FFFFFF"/>
        </w:rPr>
        <w:t xml:space="preserve">Например, задание: прочитайте пословицы русского народа о языке и речи. </w:t>
      </w:r>
      <w:r w:rsidRPr="001B5E9D">
        <w:rPr>
          <w:rFonts w:ascii="Times New Roman" w:hAnsi="Times New Roman" w:cs="Times New Roman"/>
          <w:color w:val="000000"/>
          <w:sz w:val="28"/>
          <w:szCs w:val="28"/>
          <w:shd w:val="clear" w:color="auto" w:fill="FFFFFF"/>
        </w:rPr>
        <w:lastRenderedPageBreak/>
        <w:t>Какие из них, на ваш взгляд, характеризуют язык и речь с эстетической стороны?</w:t>
      </w:r>
      <w:r w:rsidRPr="001B5E9D">
        <w:rPr>
          <w:rStyle w:val="apple-converted-space"/>
          <w:rFonts w:ascii="Times New Roman" w:hAnsi="Times New Roman" w:cs="Times New Roman"/>
          <w:color w:val="000000"/>
          <w:sz w:val="28"/>
          <w:szCs w:val="28"/>
          <w:shd w:val="clear" w:color="auto" w:fill="FFFFFF"/>
        </w:rPr>
        <w:t> </w:t>
      </w:r>
      <w:r w:rsidRPr="001B5E9D">
        <w:rPr>
          <w:rFonts w:ascii="Times New Roman" w:hAnsi="Times New Roman" w:cs="Times New Roman"/>
          <w:color w:val="000000"/>
          <w:sz w:val="28"/>
          <w:szCs w:val="28"/>
        </w:rPr>
        <w:br/>
      </w:r>
      <w:r w:rsidRPr="001B5E9D">
        <w:rPr>
          <w:rFonts w:ascii="Times New Roman" w:hAnsi="Times New Roman" w:cs="Times New Roman"/>
          <w:color w:val="000000"/>
          <w:sz w:val="28"/>
          <w:szCs w:val="28"/>
          <w:shd w:val="clear" w:color="auto" w:fill="FFFFFF"/>
        </w:rPr>
        <w:t>1. Язык не стрела, но пуще стрелы разит.</w:t>
      </w:r>
      <w:r w:rsidRPr="001B5E9D">
        <w:rPr>
          <w:rStyle w:val="apple-converted-space"/>
          <w:rFonts w:ascii="Times New Roman" w:hAnsi="Times New Roman" w:cs="Times New Roman"/>
          <w:color w:val="000000"/>
          <w:sz w:val="28"/>
          <w:szCs w:val="28"/>
          <w:shd w:val="clear" w:color="auto" w:fill="FFFFFF"/>
        </w:rPr>
        <w:t> </w:t>
      </w:r>
    </w:p>
    <w:p w:rsidR="001C133A" w:rsidRDefault="001C133A" w:rsidP="001C133A">
      <w:pPr>
        <w:spacing w:after="0" w:line="240" w:lineRule="auto"/>
        <w:jc w:val="both"/>
        <w:rPr>
          <w:rStyle w:val="apple-converted-space"/>
          <w:rFonts w:ascii="Times New Roman" w:hAnsi="Times New Roman" w:cs="Times New Roman"/>
          <w:color w:val="000000"/>
          <w:sz w:val="28"/>
          <w:szCs w:val="28"/>
          <w:shd w:val="clear" w:color="auto" w:fill="FFFFFF"/>
        </w:rPr>
      </w:pPr>
      <w:r w:rsidRPr="001B5E9D">
        <w:rPr>
          <w:rFonts w:ascii="Times New Roman" w:hAnsi="Times New Roman" w:cs="Times New Roman"/>
          <w:color w:val="000000"/>
          <w:sz w:val="28"/>
          <w:szCs w:val="28"/>
          <w:shd w:val="clear" w:color="auto" w:fill="FFFFFF"/>
        </w:rPr>
        <w:t>2. Красную речь хорошо и слушать.</w:t>
      </w:r>
      <w:r w:rsidRPr="001B5E9D">
        <w:rPr>
          <w:rStyle w:val="apple-converted-space"/>
          <w:rFonts w:ascii="Times New Roman" w:hAnsi="Times New Roman" w:cs="Times New Roman"/>
          <w:color w:val="000000"/>
          <w:sz w:val="28"/>
          <w:szCs w:val="28"/>
          <w:shd w:val="clear" w:color="auto" w:fill="FFFFFF"/>
        </w:rPr>
        <w:t> </w:t>
      </w:r>
    </w:p>
    <w:p w:rsidR="001C133A" w:rsidRPr="001B5E9D" w:rsidRDefault="001C133A" w:rsidP="001C133A">
      <w:pPr>
        <w:spacing w:after="0" w:line="240" w:lineRule="auto"/>
        <w:jc w:val="both"/>
        <w:rPr>
          <w:rStyle w:val="apple-converted-space"/>
          <w:rFonts w:ascii="Times New Roman" w:hAnsi="Times New Roman" w:cs="Times New Roman"/>
          <w:color w:val="000000"/>
          <w:sz w:val="28"/>
          <w:szCs w:val="28"/>
          <w:shd w:val="clear" w:color="auto" w:fill="FFFFFF"/>
        </w:rPr>
      </w:pPr>
      <w:r w:rsidRPr="001B5E9D">
        <w:rPr>
          <w:rFonts w:ascii="Times New Roman" w:hAnsi="Times New Roman" w:cs="Times New Roman"/>
          <w:color w:val="000000"/>
          <w:sz w:val="28"/>
          <w:szCs w:val="28"/>
          <w:shd w:val="clear" w:color="auto" w:fill="FFFFFF"/>
        </w:rPr>
        <w:t>3. Коротко и ясно, оттого и прекрасно.</w:t>
      </w:r>
      <w:r w:rsidRPr="001B5E9D">
        <w:rPr>
          <w:rStyle w:val="apple-converted-space"/>
          <w:rFonts w:ascii="Times New Roman" w:hAnsi="Times New Roman" w:cs="Times New Roman"/>
          <w:color w:val="000000"/>
          <w:sz w:val="28"/>
          <w:szCs w:val="28"/>
          <w:shd w:val="clear" w:color="auto" w:fill="FFFFFF"/>
        </w:rPr>
        <w:t> </w:t>
      </w:r>
    </w:p>
    <w:p w:rsidR="001C133A" w:rsidRPr="001B5E9D" w:rsidRDefault="001C133A" w:rsidP="001C133A">
      <w:pPr>
        <w:spacing w:after="0" w:line="240" w:lineRule="auto"/>
        <w:rPr>
          <w:rStyle w:val="apple-converted-space"/>
          <w:rFonts w:ascii="Times New Roman" w:hAnsi="Times New Roman" w:cs="Times New Roman"/>
          <w:color w:val="000000"/>
          <w:sz w:val="28"/>
          <w:szCs w:val="28"/>
          <w:shd w:val="clear" w:color="auto" w:fill="FFFFFF"/>
        </w:rPr>
      </w:pPr>
      <w:r w:rsidRPr="001B5E9D">
        <w:rPr>
          <w:rFonts w:ascii="Times New Roman" w:hAnsi="Times New Roman" w:cs="Times New Roman"/>
          <w:color w:val="000000"/>
          <w:sz w:val="28"/>
          <w:szCs w:val="28"/>
          <w:shd w:val="clear" w:color="auto" w:fill="FFFFFF"/>
        </w:rPr>
        <w:t>4. Красное дерево редко, красное слово метко.</w:t>
      </w:r>
      <w:r w:rsidRPr="001B5E9D">
        <w:rPr>
          <w:rStyle w:val="apple-converted-space"/>
          <w:rFonts w:ascii="Times New Roman" w:hAnsi="Times New Roman" w:cs="Times New Roman"/>
          <w:color w:val="000000"/>
          <w:sz w:val="28"/>
          <w:szCs w:val="28"/>
          <w:shd w:val="clear" w:color="auto" w:fill="FFFFFF"/>
        </w:rPr>
        <w:t> </w:t>
      </w:r>
      <w:r w:rsidRPr="001B5E9D">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sidRPr="001B5E9D">
        <w:rPr>
          <w:rFonts w:ascii="Times New Roman" w:hAnsi="Times New Roman" w:cs="Times New Roman"/>
          <w:color w:val="000000"/>
          <w:sz w:val="28"/>
          <w:szCs w:val="28"/>
          <w:shd w:val="clear" w:color="auto" w:fill="FFFFFF"/>
        </w:rPr>
        <w:t xml:space="preserve">Развитию творческих способностей содействуют дидактические игры на уроке. </w:t>
      </w:r>
      <w:proofErr w:type="gramStart"/>
      <w:r w:rsidRPr="001B5E9D">
        <w:rPr>
          <w:rFonts w:ascii="Times New Roman" w:hAnsi="Times New Roman" w:cs="Times New Roman"/>
          <w:color w:val="000000"/>
          <w:sz w:val="28"/>
          <w:szCs w:val="28"/>
          <w:shd w:val="clear" w:color="auto" w:fill="FFFFFF"/>
        </w:rPr>
        <w:t>Например</w:t>
      </w:r>
      <w:proofErr w:type="gramEnd"/>
      <w:r w:rsidRPr="001B5E9D">
        <w:rPr>
          <w:rFonts w:ascii="Times New Roman" w:hAnsi="Times New Roman" w:cs="Times New Roman"/>
          <w:color w:val="000000"/>
          <w:sz w:val="28"/>
          <w:szCs w:val="28"/>
          <w:shd w:val="clear" w:color="auto" w:fill="FFFFFF"/>
        </w:rPr>
        <w:t>:</w:t>
      </w:r>
      <w:r w:rsidRPr="001B5E9D">
        <w:rPr>
          <w:rStyle w:val="apple-converted-space"/>
          <w:rFonts w:ascii="Times New Roman" w:hAnsi="Times New Roman" w:cs="Times New Roman"/>
          <w:color w:val="000000"/>
          <w:sz w:val="28"/>
          <w:szCs w:val="28"/>
          <w:shd w:val="clear" w:color="auto" w:fill="FFFFFF"/>
        </w:rPr>
        <w:t> </w:t>
      </w:r>
    </w:p>
    <w:p w:rsidR="001C133A" w:rsidRPr="001B5E9D" w:rsidRDefault="001C133A" w:rsidP="001C133A">
      <w:pPr>
        <w:spacing w:after="0" w:line="240" w:lineRule="auto"/>
        <w:jc w:val="both"/>
        <w:rPr>
          <w:rStyle w:val="apple-converted-space"/>
          <w:rFonts w:ascii="Times New Roman" w:hAnsi="Times New Roman" w:cs="Times New Roman"/>
          <w:color w:val="000000"/>
          <w:sz w:val="28"/>
          <w:szCs w:val="28"/>
          <w:shd w:val="clear" w:color="auto" w:fill="FFFFFF"/>
        </w:rPr>
      </w:pPr>
      <w:r w:rsidRPr="001B5E9D">
        <w:rPr>
          <w:rFonts w:ascii="Times New Roman" w:hAnsi="Times New Roman" w:cs="Times New Roman"/>
          <w:color w:val="000000"/>
          <w:sz w:val="28"/>
          <w:szCs w:val="28"/>
          <w:shd w:val="clear" w:color="auto" w:fill="FFFFFF"/>
        </w:rPr>
        <w:t xml:space="preserve">1. «Диктор». Прочитайте текст </w:t>
      </w:r>
      <w:proofErr w:type="spellStart"/>
      <w:r w:rsidRPr="001B5E9D">
        <w:rPr>
          <w:rFonts w:ascii="Times New Roman" w:hAnsi="Times New Roman" w:cs="Times New Roman"/>
          <w:color w:val="000000"/>
          <w:sz w:val="28"/>
          <w:szCs w:val="28"/>
          <w:shd w:val="clear" w:color="auto" w:fill="FFFFFF"/>
        </w:rPr>
        <w:t>орфоэпически</w:t>
      </w:r>
      <w:proofErr w:type="spellEnd"/>
      <w:r w:rsidRPr="001B5E9D">
        <w:rPr>
          <w:rFonts w:ascii="Times New Roman" w:hAnsi="Times New Roman" w:cs="Times New Roman"/>
          <w:color w:val="000000"/>
          <w:sz w:val="28"/>
          <w:szCs w:val="28"/>
          <w:shd w:val="clear" w:color="auto" w:fill="FFFFFF"/>
        </w:rPr>
        <w:t xml:space="preserve"> правильно.</w:t>
      </w:r>
      <w:r w:rsidRPr="001B5E9D">
        <w:rPr>
          <w:rStyle w:val="apple-converted-space"/>
          <w:rFonts w:ascii="Times New Roman" w:hAnsi="Times New Roman" w:cs="Times New Roman"/>
          <w:color w:val="000000"/>
          <w:sz w:val="28"/>
          <w:szCs w:val="28"/>
          <w:shd w:val="clear" w:color="auto" w:fill="FFFFFF"/>
        </w:rPr>
        <w:t> </w:t>
      </w:r>
    </w:p>
    <w:p w:rsidR="001C133A" w:rsidRPr="001B5E9D" w:rsidRDefault="001C133A" w:rsidP="001C133A">
      <w:pPr>
        <w:spacing w:after="0" w:line="240" w:lineRule="auto"/>
        <w:jc w:val="both"/>
        <w:rPr>
          <w:rStyle w:val="apple-converted-space"/>
          <w:rFonts w:ascii="Times New Roman" w:hAnsi="Times New Roman" w:cs="Times New Roman"/>
          <w:color w:val="000000"/>
          <w:sz w:val="28"/>
          <w:szCs w:val="28"/>
          <w:shd w:val="clear" w:color="auto" w:fill="FFFFFF"/>
        </w:rPr>
      </w:pPr>
      <w:r w:rsidRPr="001B5E9D">
        <w:rPr>
          <w:rFonts w:ascii="Times New Roman" w:hAnsi="Times New Roman" w:cs="Times New Roman"/>
          <w:color w:val="000000"/>
          <w:sz w:val="28"/>
          <w:szCs w:val="28"/>
          <w:shd w:val="clear" w:color="auto" w:fill="FFFFFF"/>
        </w:rPr>
        <w:t>2. «Редактор». Исправьте речевые ошибки в тексте.</w:t>
      </w:r>
      <w:r w:rsidRPr="001B5E9D">
        <w:rPr>
          <w:rStyle w:val="apple-converted-space"/>
          <w:rFonts w:ascii="Times New Roman" w:hAnsi="Times New Roman" w:cs="Times New Roman"/>
          <w:color w:val="000000"/>
          <w:sz w:val="28"/>
          <w:szCs w:val="28"/>
          <w:shd w:val="clear" w:color="auto" w:fill="FFFFFF"/>
        </w:rPr>
        <w:t> </w:t>
      </w:r>
    </w:p>
    <w:p w:rsidR="001C133A" w:rsidRPr="001B5E9D" w:rsidRDefault="001C133A" w:rsidP="001C133A">
      <w:pPr>
        <w:spacing w:after="0" w:line="240" w:lineRule="auto"/>
        <w:jc w:val="both"/>
        <w:rPr>
          <w:rStyle w:val="apple-converted-space"/>
          <w:rFonts w:ascii="Times New Roman" w:hAnsi="Times New Roman" w:cs="Times New Roman"/>
          <w:color w:val="000000"/>
          <w:sz w:val="28"/>
          <w:szCs w:val="28"/>
          <w:shd w:val="clear" w:color="auto" w:fill="FFFFFF"/>
        </w:rPr>
      </w:pPr>
      <w:r w:rsidRPr="001B5E9D">
        <w:rPr>
          <w:rFonts w:ascii="Times New Roman" w:hAnsi="Times New Roman" w:cs="Times New Roman"/>
          <w:color w:val="000000"/>
          <w:sz w:val="28"/>
          <w:szCs w:val="28"/>
          <w:shd w:val="clear" w:color="auto" w:fill="FFFFFF"/>
        </w:rPr>
        <w:t>3. «Переводчик». Замени иноязычное слово русским.</w:t>
      </w:r>
      <w:r w:rsidRPr="001B5E9D">
        <w:rPr>
          <w:rStyle w:val="apple-converted-space"/>
          <w:rFonts w:ascii="Times New Roman" w:hAnsi="Times New Roman" w:cs="Times New Roman"/>
          <w:color w:val="000000"/>
          <w:sz w:val="28"/>
          <w:szCs w:val="28"/>
          <w:shd w:val="clear" w:color="auto" w:fill="FFFFFF"/>
        </w:rPr>
        <w:t> </w:t>
      </w:r>
    </w:p>
    <w:p w:rsidR="001C133A" w:rsidRPr="001B5E9D" w:rsidRDefault="001C133A" w:rsidP="001C133A">
      <w:pPr>
        <w:spacing w:after="0" w:line="240" w:lineRule="auto"/>
        <w:rPr>
          <w:rFonts w:ascii="Times New Roman" w:hAnsi="Times New Roman" w:cs="Times New Roman"/>
          <w:color w:val="000000"/>
          <w:sz w:val="28"/>
          <w:szCs w:val="28"/>
          <w:shd w:val="clear" w:color="auto" w:fill="FFFFFF"/>
        </w:rPr>
      </w:pPr>
      <w:r w:rsidRPr="001B5E9D">
        <w:rPr>
          <w:rFonts w:ascii="Times New Roman" w:hAnsi="Times New Roman" w:cs="Times New Roman"/>
          <w:color w:val="000000"/>
          <w:sz w:val="28"/>
          <w:szCs w:val="28"/>
          <w:shd w:val="clear" w:color="auto" w:fill="FFFFFF"/>
        </w:rPr>
        <w:t>4. «Перевертыши». Замените в словосочетании главное слово так, чтобы получилась метафора.</w:t>
      </w:r>
    </w:p>
    <w:p w:rsidR="001C133A" w:rsidRPr="001B5E9D" w:rsidRDefault="001C133A" w:rsidP="001C133A">
      <w:pPr>
        <w:spacing w:after="0" w:line="240" w:lineRule="auto"/>
        <w:rPr>
          <w:rFonts w:ascii="Times New Roman" w:hAnsi="Times New Roman" w:cs="Times New Roman"/>
          <w:color w:val="000000"/>
          <w:sz w:val="28"/>
          <w:szCs w:val="28"/>
          <w:shd w:val="clear" w:color="auto" w:fill="FFFFFF"/>
        </w:rPr>
      </w:pPr>
      <w:r w:rsidRPr="001B5E9D">
        <w:rPr>
          <w:rFonts w:ascii="Times New Roman" w:hAnsi="Times New Roman" w:cs="Times New Roman"/>
          <w:color w:val="000000"/>
          <w:sz w:val="28"/>
          <w:szCs w:val="28"/>
          <w:shd w:val="clear" w:color="auto" w:fill="FFFFFF"/>
        </w:rPr>
        <w:t xml:space="preserve">   </w:t>
      </w:r>
      <w:proofErr w:type="gramStart"/>
      <w:r w:rsidRPr="001B5E9D">
        <w:rPr>
          <w:rFonts w:ascii="Times New Roman" w:hAnsi="Times New Roman" w:cs="Times New Roman"/>
          <w:color w:val="000000"/>
          <w:sz w:val="28"/>
          <w:szCs w:val="28"/>
          <w:shd w:val="clear" w:color="auto" w:fill="FFFFFF"/>
        </w:rPr>
        <w:t>Систематическая  работа</w:t>
      </w:r>
      <w:proofErr w:type="gramEnd"/>
      <w:r w:rsidRPr="001B5E9D">
        <w:rPr>
          <w:rFonts w:ascii="Times New Roman" w:hAnsi="Times New Roman" w:cs="Times New Roman"/>
          <w:color w:val="000000"/>
          <w:sz w:val="28"/>
          <w:szCs w:val="28"/>
          <w:shd w:val="clear" w:color="auto" w:fill="FFFFFF"/>
        </w:rPr>
        <w:t xml:space="preserve"> с текстом на уроках русского языка эффективно   сказывается на подготовке учащихся к сдаче ГИА и ЕГЭ.</w:t>
      </w:r>
    </w:p>
    <w:p w:rsidR="001C133A" w:rsidRPr="00634CE6" w:rsidRDefault="001C133A" w:rsidP="001C133A">
      <w:pPr>
        <w:spacing w:after="0" w:line="240" w:lineRule="auto"/>
        <w:jc w:val="center"/>
        <w:rPr>
          <w:rFonts w:ascii="Times New Roman" w:hAnsi="Times New Roman" w:cs="Times New Roman"/>
          <w:b/>
          <w:color w:val="000000" w:themeColor="text1"/>
          <w:sz w:val="28"/>
          <w:szCs w:val="28"/>
        </w:rPr>
      </w:pPr>
      <w:r w:rsidRPr="00634CE6">
        <w:rPr>
          <w:rFonts w:ascii="Times New Roman" w:hAnsi="Times New Roman" w:cs="Times New Roman"/>
          <w:b/>
          <w:color w:val="000000" w:themeColor="text1"/>
          <w:sz w:val="28"/>
          <w:szCs w:val="28"/>
        </w:rPr>
        <w:t>Редактирование текста</w:t>
      </w:r>
    </w:p>
    <w:p w:rsidR="001C133A" w:rsidRDefault="001C133A" w:rsidP="001C133A">
      <w:pPr>
        <w:spacing w:after="0" w:line="240" w:lineRule="auto"/>
        <w:rPr>
          <w:rFonts w:ascii="Times New Roman" w:hAnsi="Times New Roman" w:cs="Times New Roman"/>
          <w:color w:val="000000" w:themeColor="text1"/>
          <w:sz w:val="28"/>
          <w:szCs w:val="28"/>
        </w:rPr>
      </w:pPr>
    </w:p>
    <w:p w:rsidR="001C133A" w:rsidRDefault="001C133A" w:rsidP="001C133A">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Организация работы с текстом на уроках русского языка обеспечивает развитие всех видов речевой деятельности в их единстве и взаимосвязи. Совершенствование методики комплексного анализа текста связано в первую очередь с актуализацией универсальных приемов учебной деятельности:</w:t>
      </w:r>
    </w:p>
    <w:p w:rsidR="001C133A" w:rsidRDefault="001C133A" w:rsidP="001C133A">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выразительного чтения</w:t>
      </w:r>
    </w:p>
    <w:p w:rsidR="001C133A" w:rsidRDefault="001C133A" w:rsidP="001C133A">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лексической работы</w:t>
      </w:r>
    </w:p>
    <w:p w:rsidR="001C133A" w:rsidRDefault="001C133A" w:rsidP="001C133A">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На основе обучения правильному интонированию текста развиваются следующие умения школьников:</w:t>
      </w:r>
    </w:p>
    <w:p w:rsidR="001C133A" w:rsidRDefault="001C133A" w:rsidP="001C133A">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умение членить текст на смысловые отрезки</w:t>
      </w:r>
    </w:p>
    <w:p w:rsidR="001C133A" w:rsidRDefault="001C133A" w:rsidP="001C133A">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умение выделять главную и второстепенную информацию</w:t>
      </w:r>
    </w:p>
    <w:p w:rsidR="001C133A" w:rsidRDefault="001C133A" w:rsidP="001C133A">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Словарная работа обеспечивает:</w:t>
      </w:r>
    </w:p>
    <w:p w:rsidR="001C133A" w:rsidRDefault="001C133A" w:rsidP="001C133A">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осмысленность процесса понимания</w:t>
      </w:r>
    </w:p>
    <w:p w:rsidR="001C133A" w:rsidRDefault="001C133A" w:rsidP="001C133A">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расширение словарного запаса учащихся</w:t>
      </w:r>
    </w:p>
    <w:p w:rsidR="001C133A" w:rsidRDefault="001C133A" w:rsidP="001C133A">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рост его культуры</w:t>
      </w:r>
    </w:p>
    <w:p w:rsidR="001C133A" w:rsidRDefault="001C133A" w:rsidP="001C133A">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При словарной работе растолковываются значения новых или непонятных слов, понятий, терминов, в том числе и при помощи словаря.</w:t>
      </w:r>
    </w:p>
    <w:p w:rsidR="001C133A" w:rsidRDefault="001C133A" w:rsidP="001C133A">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Продуктивная деятельность школьников по созданию собственных речевых высказываний на основе прослушанных или прочитанных </w:t>
      </w:r>
      <w:proofErr w:type="gramStart"/>
      <w:r>
        <w:rPr>
          <w:rFonts w:ascii="Times New Roman" w:hAnsi="Times New Roman" w:cs="Times New Roman"/>
          <w:color w:val="000000" w:themeColor="text1"/>
          <w:sz w:val="28"/>
          <w:szCs w:val="28"/>
        </w:rPr>
        <w:t>текстов  -</w:t>
      </w:r>
      <w:proofErr w:type="gramEnd"/>
      <w:r>
        <w:rPr>
          <w:rFonts w:ascii="Times New Roman" w:hAnsi="Times New Roman" w:cs="Times New Roman"/>
          <w:color w:val="000000" w:themeColor="text1"/>
          <w:sz w:val="28"/>
          <w:szCs w:val="28"/>
        </w:rPr>
        <w:t xml:space="preserve"> составляющая часть методики комплексного анализа текста. </w:t>
      </w:r>
    </w:p>
    <w:p w:rsidR="001C133A" w:rsidRDefault="001C133A" w:rsidP="001C133A">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Перспективы развития продуктивной речевой деятельности школьников необходимо связывать с активностью их практики и развитием умений редактирования текста. </w:t>
      </w:r>
    </w:p>
    <w:p w:rsidR="001C133A" w:rsidRDefault="001C133A" w:rsidP="001C133A">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Возможные формы редактирования текста:</w:t>
      </w:r>
    </w:p>
    <w:p w:rsidR="001C133A" w:rsidRDefault="001C133A" w:rsidP="001C133A">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объединить, где возможно, простые предложения в сложные, в предложения с однородными сказуемыми</w:t>
      </w:r>
    </w:p>
    <w:p w:rsidR="001C133A" w:rsidRDefault="001C133A" w:rsidP="001C133A">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устраните ненужные повторы</w:t>
      </w:r>
    </w:p>
    <w:p w:rsidR="001C133A" w:rsidRDefault="001C133A" w:rsidP="001C133A">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восстановите связи между предложениями</w:t>
      </w:r>
    </w:p>
    <w:p w:rsidR="001C133A" w:rsidRDefault="001C133A" w:rsidP="001C133A">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дополните текст, выразив свое отношение к…</w:t>
      </w:r>
    </w:p>
    <w:p w:rsidR="001C133A" w:rsidRDefault="001C133A" w:rsidP="001C133A">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восстановите правильный порядок предложений</w:t>
      </w:r>
    </w:p>
    <w:p w:rsidR="001C133A" w:rsidRDefault="001C133A" w:rsidP="001C133A">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разбейте текст на абзацы</w:t>
      </w:r>
    </w:p>
    <w:p w:rsidR="001C133A" w:rsidRDefault="001C133A" w:rsidP="001C133A">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дополните текст ещё одним аргументом</w:t>
      </w:r>
    </w:p>
    <w:p w:rsidR="001C133A" w:rsidRDefault="001C133A" w:rsidP="001C133A">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восстановите правильный порядок абзацев</w:t>
      </w:r>
    </w:p>
    <w:p w:rsidR="001C133A" w:rsidRDefault="001C133A" w:rsidP="001C133A">
      <w:pPr>
        <w:spacing w:after="0" w:line="240" w:lineRule="auto"/>
        <w:rPr>
          <w:rFonts w:ascii="Times New Roman" w:hAnsi="Times New Roman" w:cs="Times New Roman"/>
          <w:color w:val="000000" w:themeColor="text1"/>
          <w:sz w:val="28"/>
          <w:szCs w:val="28"/>
        </w:rPr>
      </w:pPr>
    </w:p>
    <w:p w:rsidR="001C133A" w:rsidRDefault="001C133A" w:rsidP="001C133A">
      <w:pPr>
        <w:spacing w:after="0" w:line="240" w:lineRule="auto"/>
        <w:rPr>
          <w:rFonts w:ascii="Times New Roman" w:hAnsi="Times New Roman" w:cs="Times New Roman"/>
          <w:color w:val="000000" w:themeColor="text1"/>
          <w:sz w:val="28"/>
          <w:szCs w:val="28"/>
        </w:rPr>
      </w:pPr>
    </w:p>
    <w:p w:rsidR="001C133A" w:rsidRPr="00E2191E" w:rsidRDefault="001C133A" w:rsidP="001C133A">
      <w:pPr>
        <w:pStyle w:val="a3"/>
        <w:spacing w:before="0" w:beforeAutospacing="0" w:after="150" w:afterAutospacing="0" w:line="253" w:lineRule="atLeast"/>
        <w:jc w:val="center"/>
        <w:rPr>
          <w:color w:val="000000" w:themeColor="text1"/>
          <w:sz w:val="28"/>
          <w:szCs w:val="28"/>
        </w:rPr>
      </w:pPr>
      <w:r w:rsidRPr="00E2191E">
        <w:rPr>
          <w:rStyle w:val="a4"/>
          <w:color w:val="000000" w:themeColor="text1"/>
          <w:sz w:val="28"/>
          <w:szCs w:val="28"/>
        </w:rPr>
        <w:t>Урок русского языка в 11 классе</w:t>
      </w:r>
    </w:p>
    <w:p w:rsidR="001C133A" w:rsidRPr="00E2191E" w:rsidRDefault="001C133A" w:rsidP="001C133A">
      <w:pPr>
        <w:pStyle w:val="a3"/>
        <w:spacing w:before="0" w:beforeAutospacing="0" w:after="150" w:afterAutospacing="0" w:line="253" w:lineRule="atLeast"/>
        <w:jc w:val="center"/>
        <w:rPr>
          <w:color w:val="000000" w:themeColor="text1"/>
          <w:sz w:val="28"/>
          <w:szCs w:val="28"/>
        </w:rPr>
      </w:pPr>
      <w:r w:rsidRPr="00E2191E">
        <w:rPr>
          <w:rStyle w:val="a4"/>
          <w:color w:val="000000" w:themeColor="text1"/>
          <w:sz w:val="28"/>
          <w:szCs w:val="28"/>
        </w:rPr>
        <w:t>Редактирование сочинения-рассуждения по типу ЕГЭ.</w:t>
      </w:r>
    </w:p>
    <w:p w:rsidR="001C133A" w:rsidRPr="00E2191E" w:rsidRDefault="001C133A" w:rsidP="001C133A">
      <w:pPr>
        <w:pStyle w:val="a3"/>
        <w:spacing w:before="0" w:beforeAutospacing="0" w:after="150" w:afterAutospacing="0" w:line="253" w:lineRule="atLeast"/>
        <w:jc w:val="both"/>
        <w:rPr>
          <w:color w:val="000000" w:themeColor="text1"/>
          <w:sz w:val="28"/>
          <w:szCs w:val="28"/>
        </w:rPr>
      </w:pPr>
      <w:r w:rsidRPr="00E2191E">
        <w:rPr>
          <w:color w:val="000000" w:themeColor="text1"/>
          <w:sz w:val="28"/>
          <w:szCs w:val="28"/>
        </w:rPr>
        <w:t>(Учитывая, что данная технология наиболее эффективна в дискуссиях, письменных работах и активной работе с текстами, избираем такую тему урока).</w:t>
      </w:r>
    </w:p>
    <w:p w:rsidR="001C133A" w:rsidRPr="00E2191E" w:rsidRDefault="001C133A" w:rsidP="001C133A">
      <w:pPr>
        <w:pStyle w:val="a3"/>
        <w:spacing w:before="0" w:beforeAutospacing="0" w:after="150" w:afterAutospacing="0" w:line="253" w:lineRule="atLeast"/>
        <w:jc w:val="both"/>
        <w:rPr>
          <w:color w:val="000000" w:themeColor="text1"/>
          <w:sz w:val="28"/>
          <w:szCs w:val="28"/>
        </w:rPr>
      </w:pPr>
      <w:r w:rsidRPr="00E2191E">
        <w:rPr>
          <w:rStyle w:val="a4"/>
          <w:color w:val="000000" w:themeColor="text1"/>
          <w:sz w:val="28"/>
          <w:szCs w:val="28"/>
        </w:rPr>
        <w:t>Цель:</w:t>
      </w:r>
      <w:r w:rsidRPr="00E2191E">
        <w:rPr>
          <w:rStyle w:val="apple-converted-space"/>
          <w:color w:val="000000" w:themeColor="text1"/>
          <w:sz w:val="28"/>
          <w:szCs w:val="28"/>
        </w:rPr>
        <w:t> </w:t>
      </w:r>
      <w:r w:rsidRPr="00E2191E">
        <w:rPr>
          <w:color w:val="000000" w:themeColor="text1"/>
          <w:sz w:val="28"/>
          <w:szCs w:val="28"/>
        </w:rPr>
        <w:t>повторение теоретических аспектов написания сочинений подобного типа, анализ предложенного сочинения с указанием и комментированием ошибок, обучение редактированию текста, нахождению аргументов в СМИ и Интернете, отработка умения работать в группе, проведение анализа своей деятельности и деятельности одноклассников.</w:t>
      </w:r>
    </w:p>
    <w:p w:rsidR="001C133A" w:rsidRPr="00E2191E" w:rsidRDefault="001C133A" w:rsidP="001C133A">
      <w:pPr>
        <w:pStyle w:val="a3"/>
        <w:spacing w:before="0" w:beforeAutospacing="0" w:after="150" w:afterAutospacing="0" w:line="253" w:lineRule="atLeast"/>
        <w:jc w:val="both"/>
        <w:rPr>
          <w:color w:val="000000" w:themeColor="text1"/>
          <w:sz w:val="28"/>
          <w:szCs w:val="28"/>
        </w:rPr>
      </w:pPr>
      <w:r w:rsidRPr="00E2191E">
        <w:rPr>
          <w:rStyle w:val="a4"/>
          <w:color w:val="000000" w:themeColor="text1"/>
          <w:sz w:val="28"/>
          <w:szCs w:val="28"/>
        </w:rPr>
        <w:t>Тип урока:</w:t>
      </w:r>
      <w:r w:rsidRPr="00E2191E">
        <w:rPr>
          <w:rStyle w:val="apple-converted-space"/>
          <w:color w:val="000000" w:themeColor="text1"/>
          <w:sz w:val="28"/>
          <w:szCs w:val="28"/>
        </w:rPr>
        <w:t> </w:t>
      </w:r>
      <w:r w:rsidRPr="00E2191E">
        <w:rPr>
          <w:color w:val="000000" w:themeColor="text1"/>
          <w:sz w:val="28"/>
          <w:szCs w:val="28"/>
        </w:rPr>
        <w:t>урок усвоения новых знаний через редактирование текста.</w:t>
      </w:r>
    </w:p>
    <w:p w:rsidR="001C133A" w:rsidRPr="00E2191E" w:rsidRDefault="001C133A" w:rsidP="001C133A">
      <w:pPr>
        <w:pStyle w:val="a3"/>
        <w:spacing w:before="0" w:beforeAutospacing="0" w:after="150" w:afterAutospacing="0" w:line="253" w:lineRule="atLeast"/>
        <w:jc w:val="both"/>
        <w:rPr>
          <w:color w:val="000000" w:themeColor="text1"/>
          <w:sz w:val="28"/>
          <w:szCs w:val="28"/>
        </w:rPr>
      </w:pPr>
      <w:r w:rsidRPr="00E2191E">
        <w:rPr>
          <w:rStyle w:val="a4"/>
          <w:color w:val="000000" w:themeColor="text1"/>
          <w:sz w:val="28"/>
          <w:szCs w:val="28"/>
        </w:rPr>
        <w:t>Технология:</w:t>
      </w:r>
      <w:r w:rsidRPr="00E2191E">
        <w:rPr>
          <w:rStyle w:val="apple-converted-space"/>
          <w:color w:val="000000" w:themeColor="text1"/>
          <w:sz w:val="28"/>
          <w:szCs w:val="28"/>
        </w:rPr>
        <w:t> </w:t>
      </w:r>
      <w:r w:rsidRPr="00E2191E">
        <w:rPr>
          <w:color w:val="000000" w:themeColor="text1"/>
          <w:sz w:val="28"/>
          <w:szCs w:val="28"/>
        </w:rPr>
        <w:t>развитие критического мышления через редактирование ученического сочинения.</w:t>
      </w:r>
    </w:p>
    <w:p w:rsidR="001C133A" w:rsidRPr="00E2191E" w:rsidRDefault="001C133A" w:rsidP="001C133A">
      <w:pPr>
        <w:pStyle w:val="a3"/>
        <w:spacing w:before="0" w:beforeAutospacing="0" w:after="150" w:afterAutospacing="0" w:line="253" w:lineRule="atLeast"/>
        <w:jc w:val="both"/>
        <w:rPr>
          <w:color w:val="000000" w:themeColor="text1"/>
          <w:sz w:val="28"/>
          <w:szCs w:val="28"/>
        </w:rPr>
      </w:pPr>
      <w:r w:rsidRPr="00E2191E">
        <w:rPr>
          <w:rStyle w:val="a4"/>
          <w:color w:val="000000" w:themeColor="text1"/>
          <w:sz w:val="28"/>
          <w:szCs w:val="28"/>
        </w:rPr>
        <w:t>Методы:</w:t>
      </w:r>
      <w:r w:rsidRPr="00E2191E">
        <w:rPr>
          <w:rStyle w:val="apple-converted-space"/>
          <w:color w:val="000000" w:themeColor="text1"/>
          <w:sz w:val="28"/>
          <w:szCs w:val="28"/>
        </w:rPr>
        <w:t> </w:t>
      </w:r>
      <w:r w:rsidRPr="00E2191E">
        <w:rPr>
          <w:color w:val="000000" w:themeColor="text1"/>
          <w:sz w:val="28"/>
          <w:szCs w:val="28"/>
        </w:rPr>
        <w:t>репродуктивный; поисковый.</w:t>
      </w:r>
    </w:p>
    <w:p w:rsidR="001C133A" w:rsidRPr="00E2191E" w:rsidRDefault="001C133A" w:rsidP="001C133A">
      <w:pPr>
        <w:pStyle w:val="a3"/>
        <w:spacing w:before="0" w:beforeAutospacing="0" w:after="150" w:afterAutospacing="0" w:line="253" w:lineRule="atLeast"/>
        <w:jc w:val="both"/>
        <w:rPr>
          <w:color w:val="000000" w:themeColor="text1"/>
          <w:sz w:val="28"/>
          <w:szCs w:val="28"/>
        </w:rPr>
      </w:pPr>
      <w:r w:rsidRPr="00E2191E">
        <w:rPr>
          <w:rStyle w:val="a4"/>
          <w:color w:val="000000" w:themeColor="text1"/>
          <w:sz w:val="28"/>
          <w:szCs w:val="28"/>
        </w:rPr>
        <w:t>Приёмы:</w:t>
      </w:r>
      <w:r w:rsidRPr="00E2191E">
        <w:rPr>
          <w:rStyle w:val="apple-converted-space"/>
          <w:color w:val="000000" w:themeColor="text1"/>
          <w:sz w:val="28"/>
          <w:szCs w:val="28"/>
        </w:rPr>
        <w:t> </w:t>
      </w:r>
      <w:r w:rsidRPr="00E2191E">
        <w:rPr>
          <w:color w:val="000000" w:themeColor="text1"/>
          <w:sz w:val="28"/>
          <w:szCs w:val="28"/>
        </w:rPr>
        <w:t>групповая дискуссия, написание эссе; анализ текста; «мозговая атака», «</w:t>
      </w:r>
      <w:proofErr w:type="spellStart"/>
      <w:r w:rsidRPr="00E2191E">
        <w:rPr>
          <w:color w:val="000000" w:themeColor="text1"/>
          <w:sz w:val="28"/>
          <w:szCs w:val="28"/>
        </w:rPr>
        <w:t>Инсерт</w:t>
      </w:r>
      <w:proofErr w:type="spellEnd"/>
      <w:r w:rsidRPr="00E2191E">
        <w:rPr>
          <w:color w:val="000000" w:themeColor="text1"/>
          <w:sz w:val="28"/>
          <w:szCs w:val="28"/>
        </w:rPr>
        <w:t>».</w:t>
      </w:r>
    </w:p>
    <w:p w:rsidR="001C133A" w:rsidRPr="00E2191E" w:rsidRDefault="001C133A" w:rsidP="001C133A">
      <w:pPr>
        <w:pStyle w:val="a3"/>
        <w:spacing w:before="0" w:beforeAutospacing="0" w:after="150" w:afterAutospacing="0" w:line="253" w:lineRule="atLeast"/>
        <w:jc w:val="both"/>
        <w:rPr>
          <w:color w:val="000000" w:themeColor="text1"/>
          <w:sz w:val="28"/>
          <w:szCs w:val="28"/>
        </w:rPr>
      </w:pPr>
      <w:r w:rsidRPr="00E2191E">
        <w:rPr>
          <w:rStyle w:val="a4"/>
          <w:color w:val="000000" w:themeColor="text1"/>
          <w:sz w:val="28"/>
          <w:szCs w:val="28"/>
        </w:rPr>
        <w:t>Формы:</w:t>
      </w:r>
      <w:r w:rsidRPr="00E2191E">
        <w:rPr>
          <w:rStyle w:val="apple-converted-space"/>
          <w:color w:val="000000" w:themeColor="text1"/>
          <w:sz w:val="28"/>
          <w:szCs w:val="28"/>
        </w:rPr>
        <w:t> </w:t>
      </w:r>
      <w:r w:rsidRPr="00E2191E">
        <w:rPr>
          <w:color w:val="000000" w:themeColor="text1"/>
          <w:sz w:val="28"/>
          <w:szCs w:val="28"/>
        </w:rPr>
        <w:t>работа в группах.</w:t>
      </w:r>
    </w:p>
    <w:p w:rsidR="001C133A" w:rsidRPr="00E2191E" w:rsidRDefault="001C133A" w:rsidP="001C133A">
      <w:pPr>
        <w:pStyle w:val="a3"/>
        <w:spacing w:before="0" w:beforeAutospacing="0" w:after="150" w:afterAutospacing="0" w:line="253" w:lineRule="atLeast"/>
        <w:jc w:val="both"/>
        <w:rPr>
          <w:color w:val="000000" w:themeColor="text1"/>
          <w:sz w:val="28"/>
          <w:szCs w:val="28"/>
        </w:rPr>
      </w:pPr>
      <w:r w:rsidRPr="00E2191E">
        <w:rPr>
          <w:color w:val="000000" w:themeColor="text1"/>
          <w:sz w:val="28"/>
          <w:szCs w:val="28"/>
        </w:rPr>
        <w:t xml:space="preserve">Оборудование: тексты Д. А. Волкогонова, текст сочинения, который будет редактироваться на уроке, </w:t>
      </w:r>
      <w:proofErr w:type="gramStart"/>
      <w:r w:rsidRPr="00E2191E">
        <w:rPr>
          <w:color w:val="000000" w:themeColor="text1"/>
          <w:sz w:val="28"/>
          <w:szCs w:val="28"/>
        </w:rPr>
        <w:t>« Критерии</w:t>
      </w:r>
      <w:proofErr w:type="gramEnd"/>
      <w:r w:rsidRPr="00E2191E">
        <w:rPr>
          <w:color w:val="000000" w:themeColor="text1"/>
          <w:sz w:val="28"/>
          <w:szCs w:val="28"/>
        </w:rPr>
        <w:t xml:space="preserve"> проверки и оценки выполнения задания с развернутым ответом», компьютеры, имеющие выход в Интернет.</w:t>
      </w:r>
    </w:p>
    <w:p w:rsidR="001C133A" w:rsidRDefault="001C133A" w:rsidP="001C133A">
      <w:pPr>
        <w:pStyle w:val="a3"/>
        <w:spacing w:before="0" w:beforeAutospacing="0" w:after="150" w:afterAutospacing="0" w:line="253" w:lineRule="atLeast"/>
        <w:jc w:val="center"/>
        <w:rPr>
          <w:rStyle w:val="a4"/>
          <w:color w:val="000000" w:themeColor="text1"/>
          <w:sz w:val="28"/>
          <w:szCs w:val="28"/>
        </w:rPr>
      </w:pPr>
    </w:p>
    <w:p w:rsidR="001C133A" w:rsidRPr="00E2191E" w:rsidRDefault="001C133A" w:rsidP="001C133A">
      <w:pPr>
        <w:pStyle w:val="a3"/>
        <w:spacing w:before="0" w:beforeAutospacing="0" w:after="150" w:afterAutospacing="0" w:line="253" w:lineRule="atLeast"/>
        <w:jc w:val="center"/>
        <w:rPr>
          <w:color w:val="000000" w:themeColor="text1"/>
          <w:sz w:val="28"/>
          <w:szCs w:val="28"/>
        </w:rPr>
      </w:pPr>
      <w:r w:rsidRPr="00E2191E">
        <w:rPr>
          <w:rStyle w:val="a4"/>
          <w:color w:val="000000" w:themeColor="text1"/>
          <w:sz w:val="28"/>
          <w:szCs w:val="28"/>
        </w:rPr>
        <w:t>Ход урока</w:t>
      </w:r>
    </w:p>
    <w:p w:rsidR="001C133A" w:rsidRPr="00E2191E" w:rsidRDefault="001C133A" w:rsidP="001C133A">
      <w:pPr>
        <w:pStyle w:val="a3"/>
        <w:spacing w:before="0" w:beforeAutospacing="0" w:after="150" w:afterAutospacing="0" w:line="253" w:lineRule="atLeast"/>
        <w:rPr>
          <w:color w:val="000000" w:themeColor="text1"/>
          <w:sz w:val="28"/>
          <w:szCs w:val="28"/>
        </w:rPr>
      </w:pPr>
      <w:r w:rsidRPr="00E2191E">
        <w:rPr>
          <w:color w:val="000000" w:themeColor="text1"/>
          <w:sz w:val="28"/>
          <w:szCs w:val="28"/>
        </w:rPr>
        <w:t>1. Организационный момент.</w:t>
      </w:r>
    </w:p>
    <w:p w:rsidR="001C133A" w:rsidRPr="00E2191E" w:rsidRDefault="001C133A" w:rsidP="001C133A">
      <w:pPr>
        <w:pStyle w:val="a3"/>
        <w:spacing w:before="0" w:beforeAutospacing="0" w:after="150" w:afterAutospacing="0" w:line="253" w:lineRule="atLeast"/>
        <w:rPr>
          <w:color w:val="000000" w:themeColor="text1"/>
          <w:sz w:val="28"/>
          <w:szCs w:val="28"/>
        </w:rPr>
      </w:pPr>
      <w:r w:rsidRPr="00E2191E">
        <w:rPr>
          <w:color w:val="000000" w:themeColor="text1"/>
          <w:sz w:val="28"/>
          <w:szCs w:val="28"/>
        </w:rPr>
        <w:t>2. Знакомство с темой урока.</w:t>
      </w:r>
    </w:p>
    <w:p w:rsidR="001C133A" w:rsidRPr="00E2191E" w:rsidRDefault="001C133A" w:rsidP="001C133A">
      <w:pPr>
        <w:pStyle w:val="a3"/>
        <w:spacing w:before="0" w:beforeAutospacing="0" w:after="150" w:afterAutospacing="0" w:line="253" w:lineRule="atLeast"/>
        <w:rPr>
          <w:color w:val="000000" w:themeColor="text1"/>
          <w:sz w:val="28"/>
          <w:szCs w:val="28"/>
        </w:rPr>
      </w:pPr>
      <w:r w:rsidRPr="00E2191E">
        <w:rPr>
          <w:color w:val="000000" w:themeColor="text1"/>
          <w:sz w:val="28"/>
          <w:szCs w:val="28"/>
        </w:rPr>
        <w:t>3. Постановка цели урока.</w:t>
      </w:r>
    </w:p>
    <w:p w:rsidR="001C133A" w:rsidRPr="00E2191E" w:rsidRDefault="001C133A" w:rsidP="001C133A">
      <w:pPr>
        <w:pStyle w:val="a3"/>
        <w:spacing w:before="0" w:beforeAutospacing="0" w:after="150" w:afterAutospacing="0" w:line="253" w:lineRule="atLeast"/>
        <w:rPr>
          <w:color w:val="000000" w:themeColor="text1"/>
          <w:sz w:val="28"/>
          <w:szCs w:val="28"/>
        </w:rPr>
      </w:pPr>
      <w:r w:rsidRPr="00E2191E">
        <w:rPr>
          <w:rStyle w:val="a4"/>
          <w:color w:val="000000" w:themeColor="text1"/>
          <w:sz w:val="28"/>
          <w:szCs w:val="28"/>
        </w:rPr>
        <w:t>Первый этап: «Вызов»</w:t>
      </w:r>
    </w:p>
    <w:p w:rsidR="001C133A" w:rsidRPr="00E2191E" w:rsidRDefault="001C133A" w:rsidP="001C133A">
      <w:pPr>
        <w:pStyle w:val="a3"/>
        <w:spacing w:before="0" w:beforeAutospacing="0" w:after="150" w:afterAutospacing="0" w:line="253" w:lineRule="atLeast"/>
        <w:rPr>
          <w:color w:val="000000" w:themeColor="text1"/>
          <w:sz w:val="28"/>
          <w:szCs w:val="28"/>
        </w:rPr>
      </w:pPr>
      <w:r w:rsidRPr="00E2191E">
        <w:rPr>
          <w:rStyle w:val="a4"/>
          <w:color w:val="000000" w:themeColor="text1"/>
          <w:sz w:val="28"/>
          <w:szCs w:val="28"/>
        </w:rPr>
        <w:t>Учитель:</w:t>
      </w:r>
      <w:r w:rsidRPr="00E2191E">
        <w:rPr>
          <w:rStyle w:val="apple-converted-space"/>
          <w:color w:val="000000" w:themeColor="text1"/>
          <w:sz w:val="28"/>
          <w:szCs w:val="28"/>
        </w:rPr>
        <w:t> </w:t>
      </w:r>
      <w:proofErr w:type="gramStart"/>
      <w:r w:rsidRPr="00E2191E">
        <w:rPr>
          <w:color w:val="000000" w:themeColor="text1"/>
          <w:sz w:val="28"/>
          <w:szCs w:val="28"/>
        </w:rPr>
        <w:t>В</w:t>
      </w:r>
      <w:proofErr w:type="gramEnd"/>
      <w:r w:rsidRPr="00E2191E">
        <w:rPr>
          <w:color w:val="000000" w:themeColor="text1"/>
          <w:sz w:val="28"/>
          <w:szCs w:val="28"/>
        </w:rPr>
        <w:t xml:space="preserve"> течение года мы с вами учились писать сочинения по типу ЕГЭ, но не все еще справляются с эти видом работы. Начертите на листе бумаги шкалу самооценки и оцените свое умение писать часть С ЕГЭ. В конце урока вы также поставите себе оценку и сравните ее с предыдущей.</w:t>
      </w:r>
    </w:p>
    <w:p w:rsidR="001C133A" w:rsidRPr="00E2191E" w:rsidRDefault="001C133A" w:rsidP="001C133A">
      <w:pPr>
        <w:pStyle w:val="a3"/>
        <w:spacing w:before="0" w:beforeAutospacing="0" w:after="150" w:afterAutospacing="0" w:line="253" w:lineRule="atLeast"/>
        <w:rPr>
          <w:color w:val="000000" w:themeColor="text1"/>
          <w:sz w:val="28"/>
          <w:szCs w:val="28"/>
        </w:rPr>
      </w:pPr>
      <w:r w:rsidRPr="00E2191E">
        <w:rPr>
          <w:rStyle w:val="a4"/>
          <w:color w:val="000000" w:themeColor="text1"/>
          <w:sz w:val="28"/>
          <w:szCs w:val="28"/>
        </w:rPr>
        <w:lastRenderedPageBreak/>
        <w:t>Стадия вызова:</w:t>
      </w:r>
      <w:r w:rsidRPr="00E2191E">
        <w:rPr>
          <w:rStyle w:val="apple-converted-space"/>
          <w:color w:val="000000" w:themeColor="text1"/>
          <w:sz w:val="28"/>
          <w:szCs w:val="28"/>
        </w:rPr>
        <w:t> </w:t>
      </w:r>
      <w:r w:rsidRPr="00E2191E">
        <w:rPr>
          <w:color w:val="000000" w:themeColor="text1"/>
          <w:sz w:val="28"/>
          <w:szCs w:val="28"/>
        </w:rPr>
        <w:t>«Оцените сочинение, которое есть у вас на столе, отталкиваясь от «Критериев проверки и оценки выполнения задания с развернутым ответом», постарайтесь доказать, что подобная работа наберет мало баллов.</w:t>
      </w:r>
    </w:p>
    <w:p w:rsidR="001C133A" w:rsidRPr="00E2191E" w:rsidRDefault="001C133A" w:rsidP="001C133A">
      <w:pPr>
        <w:pStyle w:val="a3"/>
        <w:spacing w:before="0" w:beforeAutospacing="0" w:after="150" w:afterAutospacing="0" w:line="253" w:lineRule="atLeast"/>
        <w:jc w:val="center"/>
        <w:rPr>
          <w:color w:val="000000" w:themeColor="text1"/>
          <w:sz w:val="28"/>
          <w:szCs w:val="28"/>
        </w:rPr>
      </w:pPr>
      <w:r w:rsidRPr="00E2191E">
        <w:rPr>
          <w:rStyle w:val="a4"/>
          <w:color w:val="000000" w:themeColor="text1"/>
          <w:sz w:val="28"/>
          <w:szCs w:val="28"/>
        </w:rPr>
        <w:t>Текст для редактирования</w:t>
      </w:r>
    </w:p>
    <w:p w:rsidR="001C133A" w:rsidRPr="00E2191E" w:rsidRDefault="001C133A" w:rsidP="001C133A">
      <w:pPr>
        <w:pStyle w:val="a3"/>
        <w:spacing w:before="0" w:beforeAutospacing="0" w:after="0" w:afterAutospacing="0" w:line="253" w:lineRule="atLeast"/>
        <w:jc w:val="center"/>
        <w:rPr>
          <w:color w:val="000000" w:themeColor="text1"/>
          <w:sz w:val="28"/>
          <w:szCs w:val="28"/>
        </w:rPr>
      </w:pPr>
      <w:r w:rsidRPr="00E2191E">
        <w:rPr>
          <w:rStyle w:val="a5"/>
          <w:color w:val="000000" w:themeColor="text1"/>
          <w:sz w:val="28"/>
          <w:szCs w:val="28"/>
          <w:bdr w:val="none" w:sz="0" w:space="0" w:color="auto" w:frame="1"/>
        </w:rPr>
        <w:t>Какие поступки мы считаем героическими?</w:t>
      </w:r>
    </w:p>
    <w:p w:rsidR="001C133A" w:rsidRPr="00E2191E" w:rsidRDefault="001C133A" w:rsidP="001C133A">
      <w:pPr>
        <w:pStyle w:val="a3"/>
        <w:spacing w:before="0" w:beforeAutospacing="0" w:after="0" w:afterAutospacing="0" w:line="253" w:lineRule="atLeast"/>
        <w:jc w:val="both"/>
        <w:rPr>
          <w:color w:val="000000" w:themeColor="text1"/>
          <w:sz w:val="28"/>
          <w:szCs w:val="28"/>
        </w:rPr>
      </w:pPr>
      <w:r w:rsidRPr="00E2191E">
        <w:rPr>
          <w:rStyle w:val="a5"/>
          <w:color w:val="000000" w:themeColor="text1"/>
          <w:sz w:val="28"/>
          <w:szCs w:val="28"/>
          <w:bdr w:val="none" w:sz="0" w:space="0" w:color="auto" w:frame="1"/>
        </w:rPr>
        <w:t>Д.А. Волкогонов рассказывает в тексте о смелых американских парнях-парашютистах.</w:t>
      </w:r>
    </w:p>
    <w:p w:rsidR="001C133A" w:rsidRPr="00E2191E" w:rsidRDefault="001C133A" w:rsidP="001C133A">
      <w:pPr>
        <w:pStyle w:val="a3"/>
        <w:spacing w:before="0" w:beforeAutospacing="0" w:after="0" w:afterAutospacing="0" w:line="253" w:lineRule="atLeast"/>
        <w:jc w:val="both"/>
        <w:rPr>
          <w:color w:val="000000" w:themeColor="text1"/>
          <w:sz w:val="28"/>
          <w:szCs w:val="28"/>
        </w:rPr>
      </w:pPr>
      <w:r w:rsidRPr="00E2191E">
        <w:rPr>
          <w:rStyle w:val="a5"/>
          <w:color w:val="000000" w:themeColor="text1"/>
          <w:sz w:val="28"/>
          <w:szCs w:val="28"/>
          <w:bdr w:val="none" w:sz="0" w:space="0" w:color="auto" w:frame="1"/>
        </w:rPr>
        <w:t>Эта проблема нравственная, злободневная и актуальная, так как смелость нужна была человеку во все времена.</w:t>
      </w:r>
    </w:p>
    <w:p w:rsidR="001C133A" w:rsidRPr="00E2191E" w:rsidRDefault="001C133A" w:rsidP="001C133A">
      <w:pPr>
        <w:pStyle w:val="a3"/>
        <w:spacing w:before="0" w:beforeAutospacing="0" w:after="0" w:afterAutospacing="0" w:line="253" w:lineRule="atLeast"/>
        <w:jc w:val="both"/>
        <w:rPr>
          <w:color w:val="000000" w:themeColor="text1"/>
          <w:sz w:val="28"/>
          <w:szCs w:val="28"/>
        </w:rPr>
      </w:pPr>
      <w:r w:rsidRPr="00E2191E">
        <w:rPr>
          <w:rStyle w:val="a5"/>
          <w:color w:val="000000" w:themeColor="text1"/>
          <w:sz w:val="28"/>
          <w:szCs w:val="28"/>
          <w:bdr w:val="none" w:sz="0" w:space="0" w:color="auto" w:frame="1"/>
        </w:rPr>
        <w:t>Не знаю почему, но Волкогонову не нравится поступок американцев. Он осуждает парней за безрассудство.</w:t>
      </w:r>
    </w:p>
    <w:p w:rsidR="001C133A" w:rsidRPr="00E2191E" w:rsidRDefault="001C133A" w:rsidP="001C133A">
      <w:pPr>
        <w:pStyle w:val="a3"/>
        <w:spacing w:before="0" w:beforeAutospacing="0" w:after="0" w:afterAutospacing="0" w:line="253" w:lineRule="atLeast"/>
        <w:jc w:val="both"/>
        <w:rPr>
          <w:color w:val="000000" w:themeColor="text1"/>
          <w:sz w:val="28"/>
          <w:szCs w:val="28"/>
        </w:rPr>
      </w:pPr>
      <w:r w:rsidRPr="00E2191E">
        <w:rPr>
          <w:rStyle w:val="a5"/>
          <w:color w:val="000000" w:themeColor="text1"/>
          <w:sz w:val="28"/>
          <w:szCs w:val="28"/>
          <w:bdr w:val="none" w:sz="0" w:space="0" w:color="auto" w:frame="1"/>
        </w:rPr>
        <w:t>Я не разделяю точки зрения Волкогонова. Пацаны – молодцы! Один из них, выпрыгивая из самолета, не имел парашюта. Его ему передал напарник. Разве это не герои!? Я считаю, что эти парни – настоящие герои.</w:t>
      </w:r>
    </w:p>
    <w:p w:rsidR="001C133A" w:rsidRPr="00E2191E" w:rsidRDefault="001C133A" w:rsidP="001C133A">
      <w:pPr>
        <w:pStyle w:val="a3"/>
        <w:spacing w:before="0" w:beforeAutospacing="0" w:after="0" w:afterAutospacing="0" w:line="253" w:lineRule="atLeast"/>
        <w:jc w:val="both"/>
        <w:rPr>
          <w:color w:val="000000" w:themeColor="text1"/>
          <w:sz w:val="28"/>
          <w:szCs w:val="28"/>
        </w:rPr>
      </w:pPr>
      <w:r w:rsidRPr="00E2191E">
        <w:rPr>
          <w:rStyle w:val="a5"/>
          <w:color w:val="000000" w:themeColor="text1"/>
          <w:sz w:val="28"/>
          <w:szCs w:val="28"/>
          <w:bdr w:val="none" w:sz="0" w:space="0" w:color="auto" w:frame="1"/>
        </w:rPr>
        <w:t>У нас в городе тоже есть подобные группы ребят, которые ночью устраивают гонки без правил на автомобилях. Да, уже были среди них жертвы. Но считаю, что возможность проверить свою силу воли, пощекотать нервы на трассе – это здорово!</w:t>
      </w:r>
    </w:p>
    <w:p w:rsidR="001C133A" w:rsidRPr="00E2191E" w:rsidRDefault="001C133A" w:rsidP="001C133A">
      <w:pPr>
        <w:pStyle w:val="a3"/>
        <w:spacing w:before="0" w:beforeAutospacing="0" w:after="0" w:afterAutospacing="0" w:line="253" w:lineRule="atLeast"/>
        <w:jc w:val="both"/>
        <w:rPr>
          <w:color w:val="000000" w:themeColor="text1"/>
          <w:sz w:val="28"/>
          <w:szCs w:val="28"/>
        </w:rPr>
      </w:pPr>
      <w:r w:rsidRPr="00E2191E">
        <w:rPr>
          <w:rStyle w:val="a5"/>
          <w:color w:val="000000" w:themeColor="text1"/>
          <w:sz w:val="28"/>
          <w:szCs w:val="28"/>
          <w:bdr w:val="none" w:sz="0" w:space="0" w:color="auto" w:frame="1"/>
        </w:rPr>
        <w:t>Можно бы привести пример из книги В. Распутина «Повесть о настоящем человеке». Там молодой летчик в годы войны теряет ноги и учится заново ходить, плясать, а потом даже и полетит…Но что-то я мало верю в этот рассказ.</w:t>
      </w:r>
    </w:p>
    <w:p w:rsidR="001C133A" w:rsidRPr="00E2191E" w:rsidRDefault="001C133A" w:rsidP="001C133A">
      <w:pPr>
        <w:pStyle w:val="a3"/>
        <w:spacing w:before="0" w:beforeAutospacing="0" w:after="0" w:afterAutospacing="0" w:line="253" w:lineRule="atLeast"/>
        <w:jc w:val="both"/>
        <w:rPr>
          <w:color w:val="000000" w:themeColor="text1"/>
          <w:sz w:val="28"/>
          <w:szCs w:val="28"/>
        </w:rPr>
      </w:pPr>
      <w:r w:rsidRPr="00E2191E">
        <w:rPr>
          <w:rStyle w:val="a5"/>
          <w:color w:val="000000" w:themeColor="text1"/>
          <w:sz w:val="28"/>
          <w:szCs w:val="28"/>
          <w:bdr w:val="none" w:sz="0" w:space="0" w:color="auto" w:frame="1"/>
        </w:rPr>
        <w:t>По-моему, настоящий герой – это тот, кто очертя голову бросается в пламя пожара, не боится пройти по карнизу многоэтажки, испытывает свою силу воли, бросаясь в пропасть на «</w:t>
      </w:r>
      <w:proofErr w:type="spellStart"/>
      <w:r w:rsidRPr="00E2191E">
        <w:rPr>
          <w:rStyle w:val="a5"/>
          <w:color w:val="000000" w:themeColor="text1"/>
          <w:sz w:val="28"/>
          <w:szCs w:val="28"/>
          <w:bdr w:val="none" w:sz="0" w:space="0" w:color="auto" w:frame="1"/>
        </w:rPr>
        <w:t>тарзанке</w:t>
      </w:r>
      <w:proofErr w:type="spellEnd"/>
      <w:r w:rsidRPr="00E2191E">
        <w:rPr>
          <w:rStyle w:val="a5"/>
          <w:color w:val="000000" w:themeColor="text1"/>
          <w:sz w:val="28"/>
          <w:szCs w:val="28"/>
          <w:bdr w:val="none" w:sz="0" w:space="0" w:color="auto" w:frame="1"/>
        </w:rPr>
        <w:t>».</w:t>
      </w:r>
    </w:p>
    <w:p w:rsidR="001C133A" w:rsidRPr="00E2191E" w:rsidRDefault="001C133A" w:rsidP="001C133A">
      <w:pPr>
        <w:pStyle w:val="a3"/>
        <w:spacing w:before="0" w:beforeAutospacing="0" w:after="150" w:afterAutospacing="0" w:line="253" w:lineRule="atLeast"/>
        <w:jc w:val="both"/>
        <w:rPr>
          <w:color w:val="000000" w:themeColor="text1"/>
          <w:sz w:val="28"/>
          <w:szCs w:val="28"/>
        </w:rPr>
      </w:pPr>
      <w:r w:rsidRPr="00E2191E">
        <w:rPr>
          <w:rStyle w:val="a4"/>
          <w:color w:val="000000" w:themeColor="text1"/>
          <w:sz w:val="28"/>
          <w:szCs w:val="28"/>
        </w:rPr>
        <w:t>Учитель:</w:t>
      </w:r>
      <w:r w:rsidRPr="00E2191E">
        <w:rPr>
          <w:rStyle w:val="apple-converted-space"/>
          <w:color w:val="000000" w:themeColor="text1"/>
          <w:sz w:val="28"/>
          <w:szCs w:val="28"/>
        </w:rPr>
        <w:t> </w:t>
      </w:r>
      <w:r w:rsidRPr="00E2191E">
        <w:rPr>
          <w:color w:val="000000" w:themeColor="text1"/>
          <w:sz w:val="28"/>
          <w:szCs w:val="28"/>
        </w:rPr>
        <w:t>Какие мысли вызывает это сочинение? Сделайте прогноз, сколько примерно баллов поставят эксперты за подобную работу?</w:t>
      </w:r>
    </w:p>
    <w:p w:rsidR="001C133A" w:rsidRPr="00E2191E" w:rsidRDefault="001C133A" w:rsidP="001C133A">
      <w:pPr>
        <w:pStyle w:val="a3"/>
        <w:spacing w:before="0" w:beforeAutospacing="0" w:after="150" w:afterAutospacing="0" w:line="253" w:lineRule="atLeast"/>
        <w:jc w:val="both"/>
        <w:rPr>
          <w:color w:val="000000" w:themeColor="text1"/>
          <w:sz w:val="28"/>
          <w:szCs w:val="28"/>
        </w:rPr>
      </w:pPr>
      <w:r w:rsidRPr="00E2191E">
        <w:rPr>
          <w:rStyle w:val="a4"/>
          <w:color w:val="000000" w:themeColor="text1"/>
          <w:sz w:val="28"/>
          <w:szCs w:val="28"/>
        </w:rPr>
        <w:t>Результаты беседы:</w:t>
      </w:r>
    </w:p>
    <w:p w:rsidR="001C133A" w:rsidRPr="00E2191E" w:rsidRDefault="001C133A" w:rsidP="001C133A">
      <w:pPr>
        <w:pStyle w:val="a3"/>
        <w:spacing w:before="0" w:beforeAutospacing="0" w:after="150" w:afterAutospacing="0" w:line="253" w:lineRule="atLeast"/>
        <w:jc w:val="both"/>
        <w:rPr>
          <w:color w:val="000000" w:themeColor="text1"/>
          <w:sz w:val="28"/>
          <w:szCs w:val="28"/>
        </w:rPr>
      </w:pPr>
      <w:r w:rsidRPr="00E2191E">
        <w:rPr>
          <w:color w:val="000000" w:themeColor="text1"/>
          <w:sz w:val="28"/>
          <w:szCs w:val="28"/>
        </w:rPr>
        <w:t>Сочинение, хотя и превышает по количеству 150 слов, получит минимальное количество баллов, потому что в нем мы находим много ошибок:</w:t>
      </w:r>
    </w:p>
    <w:p w:rsidR="001C133A" w:rsidRPr="00E2191E" w:rsidRDefault="001C133A" w:rsidP="001C133A">
      <w:pPr>
        <w:pStyle w:val="a3"/>
        <w:spacing w:before="0" w:beforeAutospacing="0" w:after="150" w:afterAutospacing="0" w:line="253" w:lineRule="atLeast"/>
        <w:jc w:val="both"/>
        <w:rPr>
          <w:color w:val="000000" w:themeColor="text1"/>
          <w:sz w:val="28"/>
          <w:szCs w:val="28"/>
        </w:rPr>
      </w:pPr>
      <w:r w:rsidRPr="00E2191E">
        <w:rPr>
          <w:color w:val="000000" w:themeColor="text1"/>
          <w:sz w:val="28"/>
          <w:szCs w:val="28"/>
        </w:rPr>
        <w:t>- Проблема текста не определена.</w:t>
      </w:r>
    </w:p>
    <w:p w:rsidR="001C133A" w:rsidRPr="00E2191E" w:rsidRDefault="001C133A" w:rsidP="001C133A">
      <w:pPr>
        <w:pStyle w:val="a3"/>
        <w:spacing w:before="0" w:beforeAutospacing="0" w:after="150" w:afterAutospacing="0" w:line="253" w:lineRule="atLeast"/>
        <w:jc w:val="both"/>
        <w:rPr>
          <w:color w:val="000000" w:themeColor="text1"/>
          <w:sz w:val="28"/>
          <w:szCs w:val="28"/>
        </w:rPr>
      </w:pPr>
      <w:r w:rsidRPr="00E2191E">
        <w:rPr>
          <w:color w:val="000000" w:themeColor="text1"/>
          <w:sz w:val="28"/>
          <w:szCs w:val="28"/>
        </w:rPr>
        <w:t>- Неграмотно прокомментирована проблема.</w:t>
      </w:r>
    </w:p>
    <w:p w:rsidR="001C133A" w:rsidRPr="00E2191E" w:rsidRDefault="001C133A" w:rsidP="001C133A">
      <w:pPr>
        <w:pStyle w:val="a3"/>
        <w:spacing w:before="0" w:beforeAutospacing="0" w:after="150" w:afterAutospacing="0" w:line="253" w:lineRule="atLeast"/>
        <w:jc w:val="both"/>
        <w:rPr>
          <w:color w:val="000000" w:themeColor="text1"/>
          <w:sz w:val="28"/>
          <w:szCs w:val="28"/>
        </w:rPr>
      </w:pPr>
      <w:r w:rsidRPr="00E2191E">
        <w:rPr>
          <w:color w:val="000000" w:themeColor="text1"/>
          <w:sz w:val="28"/>
          <w:szCs w:val="28"/>
        </w:rPr>
        <w:t>-Не понята авторская позиция.</w:t>
      </w:r>
    </w:p>
    <w:p w:rsidR="001C133A" w:rsidRPr="00E2191E" w:rsidRDefault="001C133A" w:rsidP="001C133A">
      <w:pPr>
        <w:pStyle w:val="a3"/>
        <w:spacing w:before="0" w:beforeAutospacing="0" w:after="150" w:afterAutospacing="0" w:line="253" w:lineRule="atLeast"/>
        <w:jc w:val="both"/>
        <w:rPr>
          <w:color w:val="000000" w:themeColor="text1"/>
          <w:sz w:val="28"/>
          <w:szCs w:val="28"/>
        </w:rPr>
      </w:pPr>
      <w:r w:rsidRPr="00E2191E">
        <w:rPr>
          <w:color w:val="000000" w:themeColor="text1"/>
          <w:sz w:val="28"/>
          <w:szCs w:val="28"/>
        </w:rPr>
        <w:t>- Аргументы, приведенные в сочинении, неубедительны.</w:t>
      </w:r>
    </w:p>
    <w:p w:rsidR="001C133A" w:rsidRPr="00E2191E" w:rsidRDefault="001C133A" w:rsidP="001C133A">
      <w:pPr>
        <w:pStyle w:val="a3"/>
        <w:spacing w:before="0" w:beforeAutospacing="0" w:after="150" w:afterAutospacing="0" w:line="253" w:lineRule="atLeast"/>
        <w:jc w:val="both"/>
        <w:rPr>
          <w:color w:val="000000" w:themeColor="text1"/>
          <w:sz w:val="28"/>
          <w:szCs w:val="28"/>
        </w:rPr>
      </w:pPr>
      <w:r w:rsidRPr="00E2191E">
        <w:rPr>
          <w:color w:val="000000" w:themeColor="text1"/>
          <w:sz w:val="28"/>
          <w:szCs w:val="28"/>
        </w:rPr>
        <w:t>- Ученик допустил фактические ошибки: роман Бориса Полевого присвоил Валентину Распутину и не поверил автору повести, основанной на реальных событиях.</w:t>
      </w:r>
    </w:p>
    <w:p w:rsidR="001C133A" w:rsidRPr="00E2191E" w:rsidRDefault="001C133A" w:rsidP="001C133A">
      <w:pPr>
        <w:pStyle w:val="a3"/>
        <w:spacing w:before="0" w:beforeAutospacing="0" w:after="150" w:afterAutospacing="0" w:line="253" w:lineRule="atLeast"/>
        <w:jc w:val="both"/>
        <w:rPr>
          <w:color w:val="000000" w:themeColor="text1"/>
          <w:sz w:val="28"/>
          <w:szCs w:val="28"/>
        </w:rPr>
      </w:pPr>
      <w:r w:rsidRPr="00E2191E">
        <w:rPr>
          <w:color w:val="000000" w:themeColor="text1"/>
          <w:sz w:val="28"/>
          <w:szCs w:val="28"/>
        </w:rPr>
        <w:lastRenderedPageBreak/>
        <w:t>- Допущены речевые ошибки: синонимы «актуальный» и «злободневный» используются в одном предложении. Неоправданно включен фразеологизм «очертя голову». В четвертом абзаце повторяется слово «герой».</w:t>
      </w:r>
    </w:p>
    <w:p w:rsidR="001C133A" w:rsidRPr="00E2191E" w:rsidRDefault="001C133A" w:rsidP="001C133A">
      <w:pPr>
        <w:pStyle w:val="a3"/>
        <w:spacing w:before="0" w:beforeAutospacing="0" w:after="150" w:afterAutospacing="0" w:line="253" w:lineRule="atLeast"/>
        <w:jc w:val="both"/>
        <w:rPr>
          <w:color w:val="000000" w:themeColor="text1"/>
          <w:sz w:val="28"/>
          <w:szCs w:val="28"/>
        </w:rPr>
      </w:pPr>
      <w:r w:rsidRPr="00E2191E">
        <w:rPr>
          <w:color w:val="000000" w:themeColor="text1"/>
          <w:sz w:val="28"/>
          <w:szCs w:val="28"/>
        </w:rPr>
        <w:t>- Нахожу этическую ошибку: для сочинения на ЕГЭ неоправданно использовать слово «пацаны».</w:t>
      </w:r>
    </w:p>
    <w:p w:rsidR="001C133A" w:rsidRPr="00E2191E" w:rsidRDefault="001C133A" w:rsidP="001C133A">
      <w:pPr>
        <w:pStyle w:val="a3"/>
        <w:spacing w:before="0" w:beforeAutospacing="0" w:after="150" w:afterAutospacing="0" w:line="253" w:lineRule="atLeast"/>
        <w:jc w:val="both"/>
        <w:rPr>
          <w:color w:val="000000" w:themeColor="text1"/>
          <w:sz w:val="28"/>
          <w:szCs w:val="28"/>
        </w:rPr>
      </w:pPr>
      <w:r w:rsidRPr="00E2191E">
        <w:rPr>
          <w:color w:val="000000" w:themeColor="text1"/>
          <w:sz w:val="28"/>
          <w:szCs w:val="28"/>
        </w:rPr>
        <w:t>- Неточно приведен аргумент по случаю на пожаре. Если парень бросился туда, чтобы спасти людей, - это подвиг, а если решил пощекотать нервы, то это глупость.</w:t>
      </w:r>
    </w:p>
    <w:p w:rsidR="001C133A" w:rsidRPr="00E2191E" w:rsidRDefault="001C133A" w:rsidP="001C133A">
      <w:pPr>
        <w:pStyle w:val="a3"/>
        <w:spacing w:before="0" w:beforeAutospacing="0" w:after="150" w:afterAutospacing="0" w:line="253" w:lineRule="atLeast"/>
        <w:jc w:val="both"/>
        <w:rPr>
          <w:color w:val="000000" w:themeColor="text1"/>
          <w:sz w:val="28"/>
          <w:szCs w:val="28"/>
        </w:rPr>
      </w:pPr>
      <w:r w:rsidRPr="00E2191E">
        <w:rPr>
          <w:color w:val="000000" w:themeColor="text1"/>
          <w:sz w:val="28"/>
          <w:szCs w:val="28"/>
        </w:rPr>
        <w:t>Учитель: Молодцы, и теоретически, и практически верно проанализировали сочинение, не только указали ошибки, но и прокомментировали их.</w:t>
      </w:r>
    </w:p>
    <w:p w:rsidR="001C133A" w:rsidRPr="00E2191E" w:rsidRDefault="001C133A" w:rsidP="001C133A">
      <w:pPr>
        <w:pStyle w:val="a3"/>
        <w:spacing w:before="0" w:beforeAutospacing="0" w:after="150" w:afterAutospacing="0" w:line="253" w:lineRule="atLeast"/>
        <w:jc w:val="both"/>
        <w:rPr>
          <w:color w:val="000000" w:themeColor="text1"/>
          <w:sz w:val="28"/>
          <w:szCs w:val="28"/>
        </w:rPr>
      </w:pPr>
      <w:r w:rsidRPr="00E2191E">
        <w:rPr>
          <w:color w:val="000000" w:themeColor="text1"/>
          <w:sz w:val="28"/>
          <w:szCs w:val="28"/>
        </w:rPr>
        <w:t>Второй этап: «Осмысление»</w:t>
      </w:r>
    </w:p>
    <w:p w:rsidR="001C133A" w:rsidRPr="00E2191E" w:rsidRDefault="001C133A" w:rsidP="001C133A">
      <w:pPr>
        <w:pStyle w:val="a3"/>
        <w:spacing w:before="0" w:beforeAutospacing="0" w:after="150" w:afterAutospacing="0" w:line="253" w:lineRule="atLeast"/>
        <w:jc w:val="both"/>
        <w:rPr>
          <w:color w:val="000000" w:themeColor="text1"/>
          <w:sz w:val="28"/>
          <w:szCs w:val="28"/>
        </w:rPr>
      </w:pPr>
      <w:r w:rsidRPr="00E2191E">
        <w:rPr>
          <w:rStyle w:val="a4"/>
          <w:color w:val="000000" w:themeColor="text1"/>
          <w:sz w:val="28"/>
          <w:szCs w:val="28"/>
        </w:rPr>
        <w:t>Учитель:</w:t>
      </w:r>
      <w:r w:rsidRPr="00E2191E">
        <w:rPr>
          <w:rStyle w:val="apple-converted-space"/>
          <w:color w:val="000000" w:themeColor="text1"/>
          <w:sz w:val="28"/>
          <w:szCs w:val="28"/>
        </w:rPr>
        <w:t> </w:t>
      </w:r>
      <w:r w:rsidRPr="00E2191E">
        <w:rPr>
          <w:color w:val="000000" w:themeColor="text1"/>
          <w:sz w:val="28"/>
          <w:szCs w:val="28"/>
        </w:rPr>
        <w:t>Сейчас, работая в группах, постараемся отредактировать сочинение, исправив все ошибки, о которых вы говорили. Результат работы наберем на компьютере.</w:t>
      </w:r>
    </w:p>
    <w:p w:rsidR="001C133A" w:rsidRPr="00E2191E" w:rsidRDefault="001C133A" w:rsidP="001C133A">
      <w:pPr>
        <w:pStyle w:val="a3"/>
        <w:spacing w:before="0" w:beforeAutospacing="0" w:after="150" w:afterAutospacing="0" w:line="253" w:lineRule="atLeast"/>
        <w:jc w:val="both"/>
        <w:rPr>
          <w:color w:val="000000" w:themeColor="text1"/>
          <w:sz w:val="28"/>
          <w:szCs w:val="28"/>
        </w:rPr>
      </w:pPr>
      <w:r w:rsidRPr="00E2191E">
        <w:rPr>
          <w:color w:val="000000" w:themeColor="text1"/>
          <w:sz w:val="28"/>
          <w:szCs w:val="28"/>
        </w:rPr>
        <w:t>Охарактеризуйте проблему, поставленную автором.</w:t>
      </w:r>
    </w:p>
    <w:p w:rsidR="001C133A" w:rsidRPr="00E2191E" w:rsidRDefault="001C133A" w:rsidP="001C133A">
      <w:pPr>
        <w:pStyle w:val="a3"/>
        <w:spacing w:before="0" w:beforeAutospacing="0" w:after="150" w:afterAutospacing="0" w:line="253" w:lineRule="atLeast"/>
        <w:jc w:val="both"/>
        <w:rPr>
          <w:color w:val="000000" w:themeColor="text1"/>
          <w:sz w:val="28"/>
          <w:szCs w:val="28"/>
        </w:rPr>
      </w:pPr>
      <w:r w:rsidRPr="00E2191E">
        <w:rPr>
          <w:rStyle w:val="a4"/>
          <w:color w:val="000000" w:themeColor="text1"/>
          <w:sz w:val="28"/>
          <w:szCs w:val="28"/>
        </w:rPr>
        <w:t>Результаты беседы:</w:t>
      </w:r>
    </w:p>
    <w:p w:rsidR="001C133A" w:rsidRPr="00E2191E" w:rsidRDefault="001C133A" w:rsidP="001C133A">
      <w:pPr>
        <w:pStyle w:val="a3"/>
        <w:spacing w:before="0" w:beforeAutospacing="0" w:after="150" w:afterAutospacing="0" w:line="253" w:lineRule="atLeast"/>
        <w:jc w:val="both"/>
        <w:rPr>
          <w:color w:val="000000" w:themeColor="text1"/>
          <w:sz w:val="28"/>
          <w:szCs w:val="28"/>
        </w:rPr>
      </w:pPr>
      <w:r w:rsidRPr="00E2191E">
        <w:rPr>
          <w:color w:val="000000" w:themeColor="text1"/>
          <w:sz w:val="28"/>
          <w:szCs w:val="28"/>
        </w:rPr>
        <w:t>1. Что такое героизм – вот нравственный вопрос, над которым рассуждает автор.</w:t>
      </w:r>
    </w:p>
    <w:p w:rsidR="001C133A" w:rsidRPr="00E2191E" w:rsidRDefault="001C133A" w:rsidP="001C133A">
      <w:pPr>
        <w:pStyle w:val="a3"/>
        <w:spacing w:before="0" w:beforeAutospacing="0" w:after="150" w:afterAutospacing="0" w:line="253" w:lineRule="atLeast"/>
        <w:jc w:val="both"/>
        <w:rPr>
          <w:color w:val="000000" w:themeColor="text1"/>
          <w:sz w:val="28"/>
          <w:szCs w:val="28"/>
        </w:rPr>
      </w:pPr>
      <w:r w:rsidRPr="00E2191E">
        <w:rPr>
          <w:color w:val="000000" w:themeColor="text1"/>
          <w:sz w:val="28"/>
          <w:szCs w:val="28"/>
        </w:rPr>
        <w:t>2. Д. А. Волкогонов размышляет в тексте над вопросом, какие поступки людей мы можем считать героическими.</w:t>
      </w:r>
    </w:p>
    <w:p w:rsidR="001C133A" w:rsidRPr="00E2191E" w:rsidRDefault="001C133A" w:rsidP="001C133A">
      <w:pPr>
        <w:pStyle w:val="a3"/>
        <w:spacing w:before="0" w:beforeAutospacing="0" w:after="150" w:afterAutospacing="0" w:line="253" w:lineRule="atLeast"/>
        <w:jc w:val="both"/>
        <w:rPr>
          <w:color w:val="000000" w:themeColor="text1"/>
          <w:sz w:val="28"/>
          <w:szCs w:val="28"/>
        </w:rPr>
      </w:pPr>
      <w:r w:rsidRPr="00E2191E">
        <w:rPr>
          <w:rStyle w:val="a4"/>
          <w:color w:val="000000" w:themeColor="text1"/>
          <w:sz w:val="28"/>
          <w:szCs w:val="28"/>
        </w:rPr>
        <w:t>Учитель:</w:t>
      </w:r>
      <w:r w:rsidRPr="00E2191E">
        <w:rPr>
          <w:rStyle w:val="apple-converted-space"/>
          <w:color w:val="000000" w:themeColor="text1"/>
          <w:sz w:val="28"/>
          <w:szCs w:val="28"/>
        </w:rPr>
        <w:t> </w:t>
      </w:r>
      <w:r w:rsidRPr="00E2191E">
        <w:rPr>
          <w:color w:val="000000" w:themeColor="text1"/>
          <w:sz w:val="28"/>
          <w:szCs w:val="28"/>
        </w:rPr>
        <w:t xml:space="preserve">Работая в группе, дайте характеристику проблеме. Помните, что ЕГЭ 2012 года требует от вас характеризовать проблему с позиций исходного текста, но не опускайтесь до пересказа. Обязательно используйте слова, которые выражают отношение автора к проблеме: говорил «восторженно» или </w:t>
      </w:r>
      <w:proofErr w:type="gramStart"/>
      <w:r w:rsidRPr="00E2191E">
        <w:rPr>
          <w:color w:val="000000" w:themeColor="text1"/>
          <w:sz w:val="28"/>
          <w:szCs w:val="28"/>
        </w:rPr>
        <w:t>« с</w:t>
      </w:r>
      <w:proofErr w:type="gramEnd"/>
      <w:r w:rsidRPr="00E2191E">
        <w:rPr>
          <w:color w:val="000000" w:themeColor="text1"/>
          <w:sz w:val="28"/>
          <w:szCs w:val="28"/>
        </w:rPr>
        <w:t xml:space="preserve"> болью» и т. д.</w:t>
      </w:r>
    </w:p>
    <w:p w:rsidR="001C133A" w:rsidRPr="00E2191E" w:rsidRDefault="001C133A" w:rsidP="001C133A">
      <w:pPr>
        <w:pStyle w:val="a3"/>
        <w:spacing w:before="0" w:beforeAutospacing="0" w:after="150" w:afterAutospacing="0" w:line="253" w:lineRule="atLeast"/>
        <w:jc w:val="both"/>
        <w:rPr>
          <w:color w:val="000000" w:themeColor="text1"/>
          <w:sz w:val="28"/>
          <w:szCs w:val="28"/>
        </w:rPr>
      </w:pPr>
      <w:r w:rsidRPr="00E2191E">
        <w:rPr>
          <w:rStyle w:val="a4"/>
          <w:color w:val="000000" w:themeColor="text1"/>
          <w:sz w:val="28"/>
          <w:szCs w:val="28"/>
        </w:rPr>
        <w:t>Результаты беседы:</w:t>
      </w:r>
    </w:p>
    <w:p w:rsidR="001C133A" w:rsidRPr="00E2191E" w:rsidRDefault="001C133A" w:rsidP="001C133A">
      <w:pPr>
        <w:pStyle w:val="a3"/>
        <w:spacing w:before="0" w:beforeAutospacing="0" w:after="150" w:afterAutospacing="0" w:line="253" w:lineRule="atLeast"/>
        <w:jc w:val="both"/>
        <w:rPr>
          <w:color w:val="000000" w:themeColor="text1"/>
          <w:sz w:val="28"/>
          <w:szCs w:val="28"/>
        </w:rPr>
      </w:pPr>
      <w:r w:rsidRPr="00E2191E">
        <w:rPr>
          <w:color w:val="000000" w:themeColor="text1"/>
          <w:sz w:val="28"/>
          <w:szCs w:val="28"/>
        </w:rPr>
        <w:t>1.Волкогонов Д. А., размышляя над проблемой, рассказывает нам о поступке молодых парашютистов-американцев, которые выпрыгивали из самолета друг за другом, причем первый прыгнул без парашюта, а второй, догнав своего напарника, передал ему парашют. Автор считает этот поступок парней безрассудно смелым, но к героям тех ребят не причисляет.</w:t>
      </w:r>
    </w:p>
    <w:p w:rsidR="001C133A" w:rsidRPr="00E2191E" w:rsidRDefault="001C133A" w:rsidP="001C133A">
      <w:pPr>
        <w:pStyle w:val="a3"/>
        <w:spacing w:before="0" w:beforeAutospacing="0" w:after="150" w:afterAutospacing="0" w:line="253" w:lineRule="atLeast"/>
        <w:jc w:val="both"/>
        <w:rPr>
          <w:color w:val="000000" w:themeColor="text1"/>
          <w:sz w:val="28"/>
          <w:szCs w:val="28"/>
        </w:rPr>
      </w:pPr>
      <w:r w:rsidRPr="00E2191E">
        <w:rPr>
          <w:color w:val="000000" w:themeColor="text1"/>
          <w:sz w:val="28"/>
          <w:szCs w:val="28"/>
        </w:rPr>
        <w:t>2.Автор, рассказывая о «подвиге» американских парней, один из которых выпрыгнул из самолета без парашюта, а потом принял его от напарника, соглашается с тем, что парашютисты – смелые люди. Но за героев он их не считает.</w:t>
      </w:r>
    </w:p>
    <w:p w:rsidR="001C133A" w:rsidRPr="00E2191E" w:rsidRDefault="001C133A" w:rsidP="001C133A">
      <w:pPr>
        <w:pStyle w:val="a3"/>
        <w:spacing w:before="0" w:beforeAutospacing="0" w:after="150" w:afterAutospacing="0" w:line="253" w:lineRule="atLeast"/>
        <w:jc w:val="both"/>
        <w:rPr>
          <w:color w:val="000000" w:themeColor="text1"/>
          <w:sz w:val="28"/>
          <w:szCs w:val="28"/>
        </w:rPr>
      </w:pPr>
      <w:r w:rsidRPr="00E2191E">
        <w:rPr>
          <w:rStyle w:val="a4"/>
          <w:color w:val="000000" w:themeColor="text1"/>
          <w:sz w:val="28"/>
          <w:szCs w:val="28"/>
        </w:rPr>
        <w:t>Учитель:</w:t>
      </w:r>
      <w:r w:rsidRPr="00E2191E">
        <w:rPr>
          <w:rStyle w:val="apple-converted-space"/>
          <w:color w:val="000000" w:themeColor="text1"/>
          <w:sz w:val="28"/>
          <w:szCs w:val="28"/>
        </w:rPr>
        <w:t> </w:t>
      </w:r>
      <w:r w:rsidRPr="00E2191E">
        <w:rPr>
          <w:color w:val="000000" w:themeColor="text1"/>
          <w:sz w:val="28"/>
          <w:szCs w:val="28"/>
        </w:rPr>
        <w:t>Приступая к формулировке позиции автора, помните, что о тексте мы уже знаем много, достаточно лаконично сформулировать точку зрения Д. А. Волкогонова на вопрос.</w:t>
      </w:r>
    </w:p>
    <w:p w:rsidR="001C133A" w:rsidRPr="00E2191E" w:rsidRDefault="001C133A" w:rsidP="001C133A">
      <w:pPr>
        <w:pStyle w:val="a3"/>
        <w:spacing w:before="0" w:beforeAutospacing="0" w:after="150" w:afterAutospacing="0" w:line="253" w:lineRule="atLeast"/>
        <w:jc w:val="both"/>
        <w:rPr>
          <w:color w:val="000000" w:themeColor="text1"/>
          <w:sz w:val="28"/>
          <w:szCs w:val="28"/>
        </w:rPr>
      </w:pPr>
      <w:r w:rsidRPr="00E2191E">
        <w:rPr>
          <w:rStyle w:val="a4"/>
          <w:color w:val="000000" w:themeColor="text1"/>
          <w:sz w:val="28"/>
          <w:szCs w:val="28"/>
        </w:rPr>
        <w:lastRenderedPageBreak/>
        <w:t>Результаты беседы:</w:t>
      </w:r>
    </w:p>
    <w:p w:rsidR="001C133A" w:rsidRPr="00E2191E" w:rsidRDefault="001C133A" w:rsidP="001C133A">
      <w:pPr>
        <w:pStyle w:val="a3"/>
        <w:spacing w:before="0" w:beforeAutospacing="0" w:after="150" w:afterAutospacing="0" w:line="253" w:lineRule="atLeast"/>
        <w:jc w:val="both"/>
        <w:rPr>
          <w:color w:val="000000" w:themeColor="text1"/>
          <w:sz w:val="28"/>
          <w:szCs w:val="28"/>
        </w:rPr>
      </w:pPr>
      <w:r w:rsidRPr="00E2191E">
        <w:rPr>
          <w:color w:val="000000" w:themeColor="text1"/>
          <w:sz w:val="28"/>
          <w:szCs w:val="28"/>
        </w:rPr>
        <w:t>1.По мнению Д.А. Волкогонова, герой – это обыкновенная личность, способная к совершению поступка, который жизненно необходим людям. Игры парней-американцев к таким не относятся.</w:t>
      </w:r>
    </w:p>
    <w:p w:rsidR="001C133A" w:rsidRPr="00E2191E" w:rsidRDefault="001C133A" w:rsidP="001C133A">
      <w:pPr>
        <w:pStyle w:val="a3"/>
        <w:spacing w:before="0" w:beforeAutospacing="0" w:after="150" w:afterAutospacing="0" w:line="253" w:lineRule="atLeast"/>
        <w:jc w:val="both"/>
        <w:rPr>
          <w:color w:val="000000" w:themeColor="text1"/>
          <w:sz w:val="28"/>
          <w:szCs w:val="28"/>
        </w:rPr>
      </w:pPr>
      <w:r w:rsidRPr="00E2191E">
        <w:rPr>
          <w:color w:val="000000" w:themeColor="text1"/>
          <w:sz w:val="28"/>
          <w:szCs w:val="28"/>
        </w:rPr>
        <w:t>2.Герой, по мнению автора, это тот, кто способен совершить смелый поступок, жизненно необходимый людям.</w:t>
      </w:r>
    </w:p>
    <w:p w:rsidR="001C133A" w:rsidRPr="00E2191E" w:rsidRDefault="001C133A" w:rsidP="001C133A">
      <w:pPr>
        <w:pStyle w:val="a3"/>
        <w:spacing w:before="0" w:beforeAutospacing="0" w:after="150" w:afterAutospacing="0" w:line="253" w:lineRule="atLeast"/>
        <w:jc w:val="both"/>
        <w:rPr>
          <w:color w:val="000000" w:themeColor="text1"/>
          <w:sz w:val="28"/>
          <w:szCs w:val="28"/>
        </w:rPr>
      </w:pPr>
      <w:r w:rsidRPr="00E2191E">
        <w:rPr>
          <w:rStyle w:val="a4"/>
          <w:color w:val="000000" w:themeColor="text1"/>
          <w:sz w:val="28"/>
          <w:szCs w:val="28"/>
        </w:rPr>
        <w:t>Учитель:</w:t>
      </w:r>
      <w:r w:rsidRPr="00E2191E">
        <w:rPr>
          <w:rStyle w:val="apple-converted-space"/>
          <w:color w:val="000000" w:themeColor="text1"/>
          <w:sz w:val="28"/>
          <w:szCs w:val="28"/>
        </w:rPr>
        <w:t> </w:t>
      </w:r>
      <w:r w:rsidRPr="00E2191E">
        <w:rPr>
          <w:color w:val="000000" w:themeColor="text1"/>
          <w:sz w:val="28"/>
          <w:szCs w:val="28"/>
        </w:rPr>
        <w:t>Хорошо справились с заданием: написали лаконично и четко, не повторив то, о чем говорили в разделе 2. Начинаем подбирать аргументы для подтверждения вашей позиции. Скажите, вы хотя бы один из аргументов, предложенных в сочинении, оставите? Нет. Обоснуйте свою точку зрения. А где возьмете свои? Правильно, первый попытаетесь сформулировать из своего жизненного опыта, а второй поищете в Интернете или в печатных изданиях.</w:t>
      </w:r>
    </w:p>
    <w:p w:rsidR="001C133A" w:rsidRPr="00E2191E" w:rsidRDefault="001C133A" w:rsidP="001C133A">
      <w:pPr>
        <w:pStyle w:val="a3"/>
        <w:spacing w:before="0" w:beforeAutospacing="0" w:after="150" w:afterAutospacing="0" w:line="253" w:lineRule="atLeast"/>
        <w:jc w:val="both"/>
        <w:rPr>
          <w:color w:val="000000" w:themeColor="text1"/>
          <w:sz w:val="28"/>
          <w:szCs w:val="28"/>
        </w:rPr>
      </w:pPr>
      <w:r w:rsidRPr="00E2191E">
        <w:rPr>
          <w:rStyle w:val="a4"/>
          <w:color w:val="000000" w:themeColor="text1"/>
          <w:sz w:val="28"/>
          <w:szCs w:val="28"/>
        </w:rPr>
        <w:t>Результаты беседы:</w:t>
      </w:r>
    </w:p>
    <w:p w:rsidR="001C133A" w:rsidRPr="00E2191E" w:rsidRDefault="001C133A" w:rsidP="001C133A">
      <w:pPr>
        <w:pStyle w:val="a3"/>
        <w:spacing w:before="0" w:beforeAutospacing="0" w:after="150" w:afterAutospacing="0" w:line="253" w:lineRule="atLeast"/>
        <w:jc w:val="both"/>
        <w:rPr>
          <w:color w:val="000000" w:themeColor="text1"/>
          <w:sz w:val="28"/>
          <w:szCs w:val="28"/>
        </w:rPr>
      </w:pPr>
      <w:r w:rsidRPr="00E2191E">
        <w:rPr>
          <w:color w:val="000000" w:themeColor="text1"/>
          <w:sz w:val="28"/>
          <w:szCs w:val="28"/>
        </w:rPr>
        <w:t xml:space="preserve">1. Вспомним героя повести Бориса Полевого Алексея </w:t>
      </w:r>
      <w:proofErr w:type="spellStart"/>
      <w:r w:rsidRPr="00E2191E">
        <w:rPr>
          <w:color w:val="000000" w:themeColor="text1"/>
          <w:sz w:val="28"/>
          <w:szCs w:val="28"/>
        </w:rPr>
        <w:t>Мересьева</w:t>
      </w:r>
      <w:proofErr w:type="spellEnd"/>
      <w:r w:rsidRPr="00E2191E">
        <w:rPr>
          <w:color w:val="000000" w:themeColor="text1"/>
          <w:sz w:val="28"/>
          <w:szCs w:val="28"/>
        </w:rPr>
        <w:t>. Настоящего героя! Оказавшись в тылу врага, летчик в зимнюю пору полз к своим. Он чуть не погиб, отморозил ноги, которые в госпитале из-за гангрены были ампутированы. Но летчик вернулся в небо! Он продолжил свой бой с фашистами!</w:t>
      </w:r>
    </w:p>
    <w:p w:rsidR="001C133A" w:rsidRPr="00E2191E" w:rsidRDefault="001C133A" w:rsidP="001C133A">
      <w:pPr>
        <w:pStyle w:val="a3"/>
        <w:spacing w:before="0" w:beforeAutospacing="0" w:after="150" w:afterAutospacing="0" w:line="253" w:lineRule="atLeast"/>
        <w:jc w:val="both"/>
        <w:rPr>
          <w:color w:val="000000" w:themeColor="text1"/>
          <w:sz w:val="28"/>
          <w:szCs w:val="28"/>
        </w:rPr>
      </w:pPr>
      <w:r w:rsidRPr="00E2191E">
        <w:rPr>
          <w:color w:val="000000" w:themeColor="text1"/>
          <w:sz w:val="28"/>
          <w:szCs w:val="28"/>
        </w:rPr>
        <w:t xml:space="preserve">2. В марте 2012 года вся страна была потрясена героическим поступком комбата, майора Сергея </w:t>
      </w:r>
      <w:proofErr w:type="spellStart"/>
      <w:r w:rsidRPr="00E2191E">
        <w:rPr>
          <w:color w:val="000000" w:themeColor="text1"/>
          <w:sz w:val="28"/>
          <w:szCs w:val="28"/>
        </w:rPr>
        <w:t>Солнечникова</w:t>
      </w:r>
      <w:proofErr w:type="spellEnd"/>
      <w:r w:rsidRPr="00E2191E">
        <w:rPr>
          <w:color w:val="000000" w:themeColor="text1"/>
          <w:sz w:val="28"/>
          <w:szCs w:val="28"/>
        </w:rPr>
        <w:t>. Во время учений на полигоне в окоп, где находился Сергей со своими солдатами, упала боевая граната без чеки. Недолго думая, комбат накрыл её своим телом, тем самым спас жизни десяти рядовым. Вот это, на мой взгляд, настоящий герой!</w:t>
      </w:r>
    </w:p>
    <w:p w:rsidR="001C133A" w:rsidRPr="00E2191E" w:rsidRDefault="001C133A" w:rsidP="001C133A">
      <w:pPr>
        <w:pStyle w:val="a3"/>
        <w:spacing w:before="0" w:beforeAutospacing="0" w:after="150" w:afterAutospacing="0" w:line="253" w:lineRule="atLeast"/>
        <w:jc w:val="both"/>
        <w:rPr>
          <w:color w:val="000000" w:themeColor="text1"/>
          <w:sz w:val="28"/>
          <w:szCs w:val="28"/>
        </w:rPr>
      </w:pPr>
      <w:r w:rsidRPr="00E2191E">
        <w:rPr>
          <w:color w:val="000000" w:themeColor="text1"/>
          <w:sz w:val="28"/>
          <w:szCs w:val="28"/>
        </w:rPr>
        <w:t>3. В повести Юрия Короткова «Седой» рассказывается, как на Севере, в кабине поломавшегося бронетранспортера, замерзают двое солдат. Один из них, сын генерала, уже засыпая в сладких объятьях ледяной смерти, последним усилием воли переворачивается, переползает на спину друга. Утром, когда ребят найдут, Олег будет жив, а Александр, отдавший ему последние частички своего тепла, погибнет.</w:t>
      </w:r>
    </w:p>
    <w:p w:rsidR="001C133A" w:rsidRPr="00E2191E" w:rsidRDefault="001C133A" w:rsidP="001C133A">
      <w:pPr>
        <w:pStyle w:val="a3"/>
        <w:spacing w:before="0" w:beforeAutospacing="0" w:after="150" w:afterAutospacing="0" w:line="253" w:lineRule="atLeast"/>
        <w:jc w:val="both"/>
        <w:rPr>
          <w:color w:val="000000" w:themeColor="text1"/>
          <w:sz w:val="28"/>
          <w:szCs w:val="28"/>
        </w:rPr>
      </w:pPr>
      <w:r w:rsidRPr="00E2191E">
        <w:rPr>
          <w:rStyle w:val="a4"/>
          <w:color w:val="000000" w:themeColor="text1"/>
          <w:sz w:val="28"/>
          <w:szCs w:val="28"/>
        </w:rPr>
        <w:t>Учитель:</w:t>
      </w:r>
      <w:r w:rsidRPr="00E2191E">
        <w:rPr>
          <w:rStyle w:val="apple-converted-space"/>
          <w:color w:val="000000" w:themeColor="text1"/>
          <w:sz w:val="28"/>
          <w:szCs w:val="28"/>
        </w:rPr>
        <w:t> </w:t>
      </w:r>
      <w:r w:rsidRPr="00E2191E">
        <w:rPr>
          <w:color w:val="000000" w:themeColor="text1"/>
          <w:sz w:val="28"/>
          <w:szCs w:val="28"/>
        </w:rPr>
        <w:t>Молодцы, хорошие подобрали аргументы. Сейчас нам остается произвести целостное осмысление текста, объединив переработанные отрывки сочинения.</w:t>
      </w:r>
    </w:p>
    <w:p w:rsidR="001C133A" w:rsidRPr="00E2191E" w:rsidRDefault="001C133A" w:rsidP="001C133A">
      <w:pPr>
        <w:pStyle w:val="a3"/>
        <w:spacing w:before="0" w:beforeAutospacing="0" w:after="150" w:afterAutospacing="0" w:line="253" w:lineRule="atLeast"/>
        <w:jc w:val="both"/>
        <w:rPr>
          <w:color w:val="000000" w:themeColor="text1"/>
          <w:sz w:val="28"/>
          <w:szCs w:val="28"/>
        </w:rPr>
      </w:pPr>
      <w:r w:rsidRPr="00E2191E">
        <w:rPr>
          <w:rStyle w:val="a4"/>
          <w:color w:val="000000" w:themeColor="text1"/>
          <w:sz w:val="28"/>
          <w:szCs w:val="28"/>
        </w:rPr>
        <w:t>Третий этап «Рефлексия»</w:t>
      </w:r>
    </w:p>
    <w:p w:rsidR="001C133A" w:rsidRPr="00E2191E" w:rsidRDefault="001C133A" w:rsidP="001C133A">
      <w:pPr>
        <w:pStyle w:val="a3"/>
        <w:spacing w:before="0" w:beforeAutospacing="0" w:after="150" w:afterAutospacing="0" w:line="253" w:lineRule="atLeast"/>
        <w:jc w:val="both"/>
        <w:rPr>
          <w:color w:val="000000" w:themeColor="text1"/>
          <w:sz w:val="28"/>
          <w:szCs w:val="28"/>
        </w:rPr>
      </w:pPr>
      <w:r w:rsidRPr="00E2191E">
        <w:rPr>
          <w:color w:val="000000" w:themeColor="text1"/>
          <w:sz w:val="28"/>
          <w:szCs w:val="28"/>
        </w:rPr>
        <w:t xml:space="preserve">Учитель: работая в группах, отберите лучшую, на ваш взгляд, формулировку проблемы, характеристику поставленного вопроса, авторскую позицию и ваши аргументы. Соедините все материалы в одно целое. </w:t>
      </w:r>
      <w:proofErr w:type="spellStart"/>
      <w:r w:rsidRPr="00E2191E">
        <w:rPr>
          <w:color w:val="000000" w:themeColor="text1"/>
          <w:sz w:val="28"/>
          <w:szCs w:val="28"/>
        </w:rPr>
        <w:t>Приготовьтесь</w:t>
      </w:r>
      <w:r w:rsidRPr="00E2191E">
        <w:rPr>
          <w:rStyle w:val="a4"/>
          <w:color w:val="000000" w:themeColor="text1"/>
          <w:sz w:val="28"/>
          <w:szCs w:val="28"/>
        </w:rPr>
        <w:t>аргументированно</w:t>
      </w:r>
      <w:proofErr w:type="spellEnd"/>
      <w:r w:rsidRPr="00E2191E">
        <w:rPr>
          <w:rStyle w:val="a4"/>
          <w:color w:val="000000" w:themeColor="text1"/>
          <w:sz w:val="28"/>
          <w:szCs w:val="28"/>
        </w:rPr>
        <w:t xml:space="preserve"> отстаивать свой вариант сочинения</w:t>
      </w:r>
      <w:r w:rsidRPr="00E2191E">
        <w:rPr>
          <w:color w:val="000000" w:themeColor="text1"/>
          <w:sz w:val="28"/>
          <w:szCs w:val="28"/>
        </w:rPr>
        <w:t>.</w:t>
      </w:r>
    </w:p>
    <w:p w:rsidR="001C133A" w:rsidRPr="00E2191E" w:rsidRDefault="001C133A" w:rsidP="001C133A">
      <w:pPr>
        <w:pStyle w:val="a3"/>
        <w:spacing w:before="0" w:beforeAutospacing="0" w:after="150" w:afterAutospacing="0" w:line="253" w:lineRule="atLeast"/>
        <w:jc w:val="center"/>
        <w:rPr>
          <w:color w:val="000000" w:themeColor="text1"/>
          <w:sz w:val="28"/>
          <w:szCs w:val="28"/>
        </w:rPr>
      </w:pPr>
      <w:r w:rsidRPr="00E2191E">
        <w:rPr>
          <w:rStyle w:val="a4"/>
          <w:color w:val="000000" w:themeColor="text1"/>
          <w:sz w:val="28"/>
          <w:szCs w:val="28"/>
        </w:rPr>
        <w:t>Отредактированное сочинение</w:t>
      </w:r>
    </w:p>
    <w:p w:rsidR="001C133A" w:rsidRPr="00E2191E" w:rsidRDefault="001C133A" w:rsidP="001C133A">
      <w:pPr>
        <w:pStyle w:val="a3"/>
        <w:spacing w:before="0" w:beforeAutospacing="0" w:after="0" w:afterAutospacing="0" w:line="253" w:lineRule="atLeast"/>
        <w:jc w:val="both"/>
        <w:rPr>
          <w:color w:val="000000" w:themeColor="text1"/>
          <w:sz w:val="28"/>
          <w:szCs w:val="28"/>
        </w:rPr>
      </w:pPr>
      <w:r w:rsidRPr="00E2191E">
        <w:rPr>
          <w:color w:val="000000" w:themeColor="text1"/>
          <w:sz w:val="28"/>
          <w:szCs w:val="28"/>
          <w:bdr w:val="none" w:sz="0" w:space="0" w:color="auto" w:frame="1"/>
        </w:rPr>
        <w:lastRenderedPageBreak/>
        <w:t>Д. А. Волкогонов размышляет в тексте над вопросом, какие поступки людей мы можем считать героическими.</w:t>
      </w:r>
    </w:p>
    <w:p w:rsidR="001C133A" w:rsidRPr="00E2191E" w:rsidRDefault="001C133A" w:rsidP="001C133A">
      <w:pPr>
        <w:pStyle w:val="a3"/>
        <w:spacing w:before="0" w:beforeAutospacing="0" w:after="0" w:afterAutospacing="0" w:line="253" w:lineRule="atLeast"/>
        <w:jc w:val="both"/>
        <w:rPr>
          <w:color w:val="000000" w:themeColor="text1"/>
          <w:sz w:val="28"/>
          <w:szCs w:val="28"/>
        </w:rPr>
      </w:pPr>
      <w:r w:rsidRPr="00E2191E">
        <w:rPr>
          <w:color w:val="000000" w:themeColor="text1"/>
          <w:sz w:val="28"/>
          <w:szCs w:val="28"/>
          <w:bdr w:val="none" w:sz="0" w:space="0" w:color="auto" w:frame="1"/>
        </w:rPr>
        <w:t>Автор, рассказывая о «подвиге» американских парней, один из которых выпрыгнул из самолета без парашюта, а потом принял его от напарника, соглашается с тем, что парашютисты – смелые люди. Но за героев он их не считает.</w:t>
      </w:r>
    </w:p>
    <w:p w:rsidR="001C133A" w:rsidRPr="00E2191E" w:rsidRDefault="001C133A" w:rsidP="001C133A">
      <w:pPr>
        <w:pStyle w:val="a3"/>
        <w:spacing w:before="0" w:beforeAutospacing="0" w:after="0" w:afterAutospacing="0" w:line="253" w:lineRule="atLeast"/>
        <w:jc w:val="both"/>
        <w:rPr>
          <w:color w:val="000000" w:themeColor="text1"/>
          <w:sz w:val="28"/>
          <w:szCs w:val="28"/>
        </w:rPr>
      </w:pPr>
      <w:r w:rsidRPr="00E2191E">
        <w:rPr>
          <w:color w:val="000000" w:themeColor="text1"/>
          <w:sz w:val="28"/>
          <w:szCs w:val="28"/>
          <w:bdr w:val="none" w:sz="0" w:space="0" w:color="auto" w:frame="1"/>
        </w:rPr>
        <w:t>Герой, по мнению Д. А. Волкогонова, это тот, кто способен совершить смелый поступок, жизненно необходимый людям.</w:t>
      </w:r>
    </w:p>
    <w:p w:rsidR="001C133A" w:rsidRPr="00E2191E" w:rsidRDefault="001C133A" w:rsidP="001C133A">
      <w:pPr>
        <w:pStyle w:val="a3"/>
        <w:spacing w:before="0" w:beforeAutospacing="0" w:after="0" w:afterAutospacing="0" w:line="253" w:lineRule="atLeast"/>
        <w:jc w:val="both"/>
        <w:rPr>
          <w:color w:val="000000" w:themeColor="text1"/>
          <w:sz w:val="28"/>
          <w:szCs w:val="28"/>
        </w:rPr>
      </w:pPr>
      <w:r w:rsidRPr="00E2191E">
        <w:rPr>
          <w:color w:val="000000" w:themeColor="text1"/>
          <w:sz w:val="28"/>
          <w:szCs w:val="28"/>
          <w:bdr w:val="none" w:sz="0" w:space="0" w:color="auto" w:frame="1"/>
        </w:rPr>
        <w:t>Я разделяю позицию автора.</w:t>
      </w:r>
    </w:p>
    <w:p w:rsidR="001C133A" w:rsidRPr="00E2191E" w:rsidRDefault="001C133A" w:rsidP="001C133A">
      <w:pPr>
        <w:pStyle w:val="a3"/>
        <w:spacing w:before="0" w:beforeAutospacing="0" w:after="0" w:afterAutospacing="0" w:line="253" w:lineRule="atLeast"/>
        <w:jc w:val="both"/>
        <w:rPr>
          <w:color w:val="000000" w:themeColor="text1"/>
          <w:sz w:val="28"/>
          <w:szCs w:val="28"/>
        </w:rPr>
      </w:pPr>
      <w:r w:rsidRPr="00E2191E">
        <w:rPr>
          <w:color w:val="000000" w:themeColor="text1"/>
          <w:sz w:val="28"/>
          <w:szCs w:val="28"/>
          <w:bdr w:val="none" w:sz="0" w:space="0" w:color="auto" w:frame="1"/>
        </w:rPr>
        <w:t xml:space="preserve">Вспомним героя повести Бориса Полевого Алексея </w:t>
      </w:r>
      <w:proofErr w:type="spellStart"/>
      <w:r w:rsidRPr="00E2191E">
        <w:rPr>
          <w:color w:val="000000" w:themeColor="text1"/>
          <w:sz w:val="28"/>
          <w:szCs w:val="28"/>
          <w:bdr w:val="none" w:sz="0" w:space="0" w:color="auto" w:frame="1"/>
        </w:rPr>
        <w:t>Мересьева</w:t>
      </w:r>
      <w:proofErr w:type="spellEnd"/>
      <w:r w:rsidRPr="00E2191E">
        <w:rPr>
          <w:color w:val="000000" w:themeColor="text1"/>
          <w:sz w:val="28"/>
          <w:szCs w:val="28"/>
          <w:bdr w:val="none" w:sz="0" w:space="0" w:color="auto" w:frame="1"/>
        </w:rPr>
        <w:t>. Настоящего героя! Оказавшись в тылу врага, летчик в зимнюю пору полз к своим. Он чуть не погиб, отморозил ноги, которые в госпитале из-за гангрены были ампутированы. Но летчик вернулся в небо! Он продолжил свой бой с фашистами!</w:t>
      </w:r>
    </w:p>
    <w:p w:rsidR="001C133A" w:rsidRPr="00E2191E" w:rsidRDefault="001C133A" w:rsidP="001C133A">
      <w:pPr>
        <w:pStyle w:val="a3"/>
        <w:spacing w:before="0" w:beforeAutospacing="0" w:after="0" w:afterAutospacing="0" w:line="253" w:lineRule="atLeast"/>
        <w:jc w:val="both"/>
        <w:rPr>
          <w:color w:val="000000" w:themeColor="text1"/>
          <w:sz w:val="28"/>
          <w:szCs w:val="28"/>
        </w:rPr>
      </w:pPr>
      <w:r w:rsidRPr="00E2191E">
        <w:rPr>
          <w:color w:val="000000" w:themeColor="text1"/>
          <w:sz w:val="28"/>
          <w:szCs w:val="28"/>
          <w:bdr w:val="none" w:sz="0" w:space="0" w:color="auto" w:frame="1"/>
        </w:rPr>
        <w:t xml:space="preserve">В марте 2012 года вся страна была восхищена героическим поступком майора Сергея </w:t>
      </w:r>
      <w:proofErr w:type="spellStart"/>
      <w:r w:rsidRPr="00E2191E">
        <w:rPr>
          <w:color w:val="000000" w:themeColor="text1"/>
          <w:sz w:val="28"/>
          <w:szCs w:val="28"/>
          <w:bdr w:val="none" w:sz="0" w:space="0" w:color="auto" w:frame="1"/>
        </w:rPr>
        <w:t>Солнечникова</w:t>
      </w:r>
      <w:proofErr w:type="spellEnd"/>
      <w:r w:rsidRPr="00E2191E">
        <w:rPr>
          <w:color w:val="000000" w:themeColor="text1"/>
          <w:sz w:val="28"/>
          <w:szCs w:val="28"/>
          <w:bdr w:val="none" w:sz="0" w:space="0" w:color="auto" w:frame="1"/>
        </w:rPr>
        <w:t>. Во время учений на полигоне в окоп, где находился Сергей со своими солдатами, упала боевая граната без чеки. Недолго думая, офицер накрыл её своим телом. Комбат погиб, но спас жизни десяти рядовым. Вот это, на мой взгляд, настоящий герой!</w:t>
      </w:r>
    </w:p>
    <w:p w:rsidR="001C133A" w:rsidRPr="00E2191E" w:rsidRDefault="001C133A" w:rsidP="001C133A">
      <w:pPr>
        <w:pStyle w:val="a3"/>
        <w:spacing w:before="0" w:beforeAutospacing="0" w:after="0" w:afterAutospacing="0" w:line="253" w:lineRule="atLeast"/>
        <w:jc w:val="both"/>
        <w:rPr>
          <w:color w:val="000000" w:themeColor="text1"/>
          <w:sz w:val="28"/>
          <w:szCs w:val="28"/>
        </w:rPr>
      </w:pPr>
      <w:r w:rsidRPr="00E2191E">
        <w:rPr>
          <w:color w:val="000000" w:themeColor="text1"/>
          <w:sz w:val="28"/>
          <w:szCs w:val="28"/>
          <w:bdr w:val="none" w:sz="0" w:space="0" w:color="auto" w:frame="1"/>
        </w:rPr>
        <w:t>Таким образом, могу сделать вывод, что настоящие герои – это те, кто совершают отважные поступки, необходимые людям, а не те, кто испытывают свою смелость, неоправданно рискуя жизнью.</w:t>
      </w:r>
    </w:p>
    <w:p w:rsidR="001C133A" w:rsidRPr="00E2191E" w:rsidRDefault="001C133A" w:rsidP="001C133A">
      <w:pPr>
        <w:pStyle w:val="a3"/>
        <w:spacing w:before="0" w:beforeAutospacing="0" w:after="150" w:afterAutospacing="0" w:line="253" w:lineRule="atLeast"/>
        <w:jc w:val="both"/>
        <w:rPr>
          <w:color w:val="000000" w:themeColor="text1"/>
          <w:sz w:val="28"/>
          <w:szCs w:val="28"/>
        </w:rPr>
      </w:pPr>
      <w:r w:rsidRPr="00E2191E">
        <w:rPr>
          <w:rStyle w:val="a4"/>
          <w:color w:val="000000" w:themeColor="text1"/>
          <w:sz w:val="28"/>
          <w:szCs w:val="28"/>
        </w:rPr>
        <w:t>Подведение итогов урока</w:t>
      </w:r>
    </w:p>
    <w:p w:rsidR="001C133A" w:rsidRPr="00E2191E" w:rsidRDefault="001C133A" w:rsidP="001C133A">
      <w:pPr>
        <w:pStyle w:val="a3"/>
        <w:spacing w:before="0" w:beforeAutospacing="0" w:after="150" w:afterAutospacing="0" w:line="253" w:lineRule="atLeast"/>
        <w:jc w:val="both"/>
        <w:rPr>
          <w:color w:val="000000" w:themeColor="text1"/>
          <w:sz w:val="28"/>
          <w:szCs w:val="28"/>
        </w:rPr>
      </w:pPr>
      <w:r w:rsidRPr="00E2191E">
        <w:rPr>
          <w:rStyle w:val="a4"/>
          <w:color w:val="000000" w:themeColor="text1"/>
          <w:sz w:val="28"/>
          <w:szCs w:val="28"/>
        </w:rPr>
        <w:t>Учитель:</w:t>
      </w:r>
      <w:r w:rsidRPr="00E2191E">
        <w:rPr>
          <w:rStyle w:val="apple-converted-space"/>
          <w:color w:val="000000" w:themeColor="text1"/>
          <w:sz w:val="28"/>
          <w:szCs w:val="28"/>
        </w:rPr>
        <w:t> </w:t>
      </w:r>
      <w:r w:rsidRPr="00E2191E">
        <w:rPr>
          <w:color w:val="000000" w:themeColor="text1"/>
          <w:sz w:val="28"/>
          <w:szCs w:val="28"/>
        </w:rPr>
        <w:t>Сравните нашу коллективную работу с тем сочинением, которое мы редактировали.</w:t>
      </w:r>
    </w:p>
    <w:p w:rsidR="001C133A" w:rsidRPr="00E2191E" w:rsidRDefault="001C133A" w:rsidP="001C133A">
      <w:pPr>
        <w:pStyle w:val="a3"/>
        <w:spacing w:before="0" w:beforeAutospacing="0" w:after="150" w:afterAutospacing="0" w:line="253" w:lineRule="atLeast"/>
        <w:jc w:val="both"/>
        <w:rPr>
          <w:color w:val="000000" w:themeColor="text1"/>
          <w:sz w:val="28"/>
          <w:szCs w:val="28"/>
        </w:rPr>
      </w:pPr>
      <w:r w:rsidRPr="00E2191E">
        <w:rPr>
          <w:color w:val="000000" w:themeColor="text1"/>
          <w:sz w:val="28"/>
          <w:szCs w:val="28"/>
        </w:rPr>
        <w:t>Вы правы: сочинение отличается от своего предшественника.</w:t>
      </w:r>
      <w:r w:rsidRPr="00E2191E">
        <w:rPr>
          <w:rStyle w:val="apple-converted-space"/>
          <w:color w:val="000000" w:themeColor="text1"/>
          <w:sz w:val="28"/>
          <w:szCs w:val="28"/>
        </w:rPr>
        <w:t> </w:t>
      </w:r>
      <w:r w:rsidRPr="00E2191E">
        <w:rPr>
          <w:rStyle w:val="a4"/>
          <w:color w:val="000000" w:themeColor="text1"/>
          <w:sz w:val="28"/>
          <w:szCs w:val="28"/>
        </w:rPr>
        <w:t>Докажите, почему.</w:t>
      </w:r>
    </w:p>
    <w:p w:rsidR="001C133A" w:rsidRPr="00E2191E" w:rsidRDefault="001C133A" w:rsidP="001C133A">
      <w:pPr>
        <w:pStyle w:val="a3"/>
        <w:spacing w:before="0" w:beforeAutospacing="0" w:after="150" w:afterAutospacing="0" w:line="253" w:lineRule="atLeast"/>
        <w:jc w:val="both"/>
        <w:rPr>
          <w:color w:val="000000" w:themeColor="text1"/>
          <w:sz w:val="28"/>
          <w:szCs w:val="28"/>
        </w:rPr>
      </w:pPr>
      <w:r w:rsidRPr="00E2191E">
        <w:rPr>
          <w:color w:val="000000" w:themeColor="text1"/>
          <w:sz w:val="28"/>
          <w:szCs w:val="28"/>
        </w:rPr>
        <w:t>Найдите в тетради шкалу самооценки и оцените это сочинение по шкале баллов. (Большинство ребят поставили за работу от 20 до 23 баллов).</w:t>
      </w:r>
    </w:p>
    <w:p w:rsidR="001C133A" w:rsidRPr="00E2191E" w:rsidRDefault="001C133A" w:rsidP="001C133A">
      <w:pPr>
        <w:pStyle w:val="a3"/>
        <w:spacing w:before="0" w:beforeAutospacing="0" w:after="150" w:afterAutospacing="0" w:line="253" w:lineRule="atLeast"/>
        <w:jc w:val="both"/>
        <w:rPr>
          <w:color w:val="000000" w:themeColor="text1"/>
          <w:sz w:val="28"/>
          <w:szCs w:val="28"/>
        </w:rPr>
      </w:pPr>
      <w:r w:rsidRPr="00E2191E">
        <w:rPr>
          <w:color w:val="000000" w:themeColor="text1"/>
          <w:sz w:val="28"/>
          <w:szCs w:val="28"/>
        </w:rPr>
        <w:t>Кто понял, как необходимо дорабатывать черновики собственных сочинений?</w:t>
      </w:r>
    </w:p>
    <w:p w:rsidR="001C133A" w:rsidRPr="00E2191E" w:rsidRDefault="001C133A" w:rsidP="001C133A">
      <w:pPr>
        <w:pStyle w:val="a3"/>
        <w:spacing w:before="0" w:beforeAutospacing="0" w:after="150" w:afterAutospacing="0" w:line="253" w:lineRule="atLeast"/>
        <w:jc w:val="both"/>
        <w:rPr>
          <w:color w:val="000000" w:themeColor="text1"/>
          <w:sz w:val="28"/>
          <w:szCs w:val="28"/>
        </w:rPr>
      </w:pPr>
      <w:r w:rsidRPr="00E2191E">
        <w:rPr>
          <w:color w:val="000000" w:themeColor="text1"/>
          <w:sz w:val="28"/>
          <w:szCs w:val="28"/>
        </w:rPr>
        <w:t>Кто еще испытывает затруднения?</w:t>
      </w:r>
    </w:p>
    <w:p w:rsidR="001C133A" w:rsidRPr="00E2191E" w:rsidRDefault="001C133A" w:rsidP="001C133A">
      <w:pPr>
        <w:pStyle w:val="a3"/>
        <w:spacing w:before="0" w:beforeAutospacing="0" w:after="150" w:afterAutospacing="0" w:line="253" w:lineRule="atLeast"/>
        <w:jc w:val="both"/>
        <w:rPr>
          <w:color w:val="000000" w:themeColor="text1"/>
          <w:sz w:val="28"/>
          <w:szCs w:val="28"/>
        </w:rPr>
      </w:pPr>
      <w:r w:rsidRPr="00E2191E">
        <w:rPr>
          <w:rStyle w:val="a4"/>
          <w:color w:val="000000" w:themeColor="text1"/>
          <w:sz w:val="28"/>
          <w:szCs w:val="28"/>
        </w:rPr>
        <w:t>Разбор домашнего задания</w:t>
      </w:r>
    </w:p>
    <w:p w:rsidR="001C133A" w:rsidRPr="00E2191E" w:rsidRDefault="001C133A" w:rsidP="001C133A">
      <w:pPr>
        <w:pStyle w:val="a3"/>
        <w:spacing w:before="0" w:beforeAutospacing="0" w:after="150" w:afterAutospacing="0" w:line="253" w:lineRule="atLeast"/>
        <w:jc w:val="both"/>
        <w:rPr>
          <w:color w:val="000000" w:themeColor="text1"/>
          <w:sz w:val="28"/>
          <w:szCs w:val="28"/>
        </w:rPr>
      </w:pPr>
      <w:r w:rsidRPr="00E2191E">
        <w:rPr>
          <w:color w:val="000000" w:themeColor="text1"/>
          <w:sz w:val="28"/>
          <w:szCs w:val="28"/>
        </w:rPr>
        <w:t>По тем заготовкам, которые мы составили на уроке, а вы сохранили на компьютере, напишите дома свое сочинение по тексту Г. А. Волкогонова.</w:t>
      </w:r>
    </w:p>
    <w:p w:rsidR="0041539C" w:rsidRDefault="0041539C"/>
    <w:sectPr w:rsidR="004153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33A"/>
    <w:rsid w:val="0006226D"/>
    <w:rsid w:val="000D1BCC"/>
    <w:rsid w:val="001C133A"/>
    <w:rsid w:val="00257092"/>
    <w:rsid w:val="0037230B"/>
    <w:rsid w:val="0041539C"/>
    <w:rsid w:val="004E403A"/>
    <w:rsid w:val="005F1245"/>
    <w:rsid w:val="005F641B"/>
    <w:rsid w:val="00601BEF"/>
    <w:rsid w:val="00695433"/>
    <w:rsid w:val="007339A5"/>
    <w:rsid w:val="008556B0"/>
    <w:rsid w:val="0097415A"/>
    <w:rsid w:val="0099390B"/>
    <w:rsid w:val="00B22B86"/>
    <w:rsid w:val="00B51FAC"/>
    <w:rsid w:val="00B80ED1"/>
    <w:rsid w:val="00BC68CB"/>
    <w:rsid w:val="00BE45A6"/>
    <w:rsid w:val="00BF672B"/>
    <w:rsid w:val="00C2148F"/>
    <w:rsid w:val="00C2686D"/>
    <w:rsid w:val="00D41348"/>
    <w:rsid w:val="00E47F19"/>
    <w:rsid w:val="00E8162C"/>
    <w:rsid w:val="00FB7A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A7E09E-FECD-46E0-8FE3-8C103B72F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33A"/>
    <w:pPr>
      <w:spacing w:after="200" w:line="276" w:lineRule="auto"/>
    </w:pPr>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C133A"/>
  </w:style>
  <w:style w:type="paragraph" w:styleId="a3">
    <w:name w:val="Normal (Web)"/>
    <w:basedOn w:val="a"/>
    <w:uiPriority w:val="99"/>
    <w:unhideWhenUsed/>
    <w:rsid w:val="001C133A"/>
    <w:pPr>
      <w:spacing w:before="100" w:beforeAutospacing="1" w:after="100" w:afterAutospacing="1" w:line="240" w:lineRule="auto"/>
    </w:pPr>
    <w:rPr>
      <w:rFonts w:ascii="Times New Roman" w:hAnsi="Times New Roman" w:cs="Times New Roman"/>
      <w:sz w:val="24"/>
      <w:szCs w:val="24"/>
    </w:rPr>
  </w:style>
  <w:style w:type="character" w:styleId="a4">
    <w:name w:val="Strong"/>
    <w:basedOn w:val="a0"/>
    <w:uiPriority w:val="22"/>
    <w:qFormat/>
    <w:rsid w:val="001C133A"/>
    <w:rPr>
      <w:b/>
      <w:bCs/>
    </w:rPr>
  </w:style>
  <w:style w:type="character" w:styleId="a5">
    <w:name w:val="Emphasis"/>
    <w:basedOn w:val="a0"/>
    <w:uiPriority w:val="20"/>
    <w:qFormat/>
    <w:rsid w:val="001C13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5" Type="http://schemas.openxmlformats.org/officeDocument/2006/relationships/diagramLayout" Target="diagrams/layout1.xml"/><Relationship Id="rId10" Type="http://schemas.openxmlformats.org/officeDocument/2006/relationships/theme" Target="theme/theme1.xml"/><Relationship Id="rId4" Type="http://schemas.openxmlformats.org/officeDocument/2006/relationships/diagramData" Target="diagrams/data1.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CCE598-B87B-451F-9AE6-CA7ED153E25D}" type="doc">
      <dgm:prSet loTypeId="urn:microsoft.com/office/officeart/2005/8/layout/process4" loCatId="list" qsTypeId="urn:microsoft.com/office/officeart/2005/8/quickstyle/simple1" qsCatId="simple" csTypeId="urn:microsoft.com/office/officeart/2005/8/colors/accent0_1" csCatId="mainScheme" phldr="1"/>
      <dgm:spPr/>
      <dgm:t>
        <a:bodyPr/>
        <a:lstStyle/>
        <a:p>
          <a:endParaRPr lang="ru-RU"/>
        </a:p>
      </dgm:t>
    </dgm:pt>
    <dgm:pt modelId="{5EE22882-480B-478B-AC02-0E2E115E70A5}">
      <dgm:prSet phldrT="[Текст]"/>
      <dgm:spPr/>
      <dgm:t>
        <a:bodyPr/>
        <a:lstStyle/>
        <a:p>
          <a:r>
            <a:rPr lang="ru-RU" b="1">
              <a:latin typeface="Times New Roman" pitchFamily="18" charset="0"/>
              <a:cs typeface="Times New Roman" pitchFamily="18" charset="0"/>
            </a:rPr>
            <a:t>Выразительное чтение текста</a:t>
          </a:r>
        </a:p>
      </dgm:t>
    </dgm:pt>
    <dgm:pt modelId="{3448B941-4745-47B4-847E-247AAB49468C}" type="parTrans" cxnId="{57E838DB-4FD0-4062-85E7-4F1A995AB667}">
      <dgm:prSet/>
      <dgm:spPr/>
      <dgm:t>
        <a:bodyPr/>
        <a:lstStyle/>
        <a:p>
          <a:endParaRPr lang="ru-RU"/>
        </a:p>
      </dgm:t>
    </dgm:pt>
    <dgm:pt modelId="{9C233296-F847-475A-96EC-71119497AE86}" type="sibTrans" cxnId="{57E838DB-4FD0-4062-85E7-4F1A995AB667}">
      <dgm:prSet/>
      <dgm:spPr/>
      <dgm:t>
        <a:bodyPr/>
        <a:lstStyle/>
        <a:p>
          <a:endParaRPr lang="ru-RU"/>
        </a:p>
      </dgm:t>
    </dgm:pt>
    <dgm:pt modelId="{62BE48E9-2AF7-4DFB-AE32-4E2D6DE10792}">
      <dgm:prSet phldrT="[Текст]"/>
      <dgm:spPr/>
      <dgm:t>
        <a:bodyPr/>
        <a:lstStyle/>
        <a:p>
          <a:r>
            <a:rPr lang="ru-RU" b="1">
              <a:latin typeface="Times New Roman" pitchFamily="18" charset="0"/>
              <a:cs typeface="Times New Roman" pitchFamily="18" charset="0"/>
            </a:rPr>
            <a:t>Словарная работа</a:t>
          </a:r>
        </a:p>
      </dgm:t>
    </dgm:pt>
    <dgm:pt modelId="{4E21359F-4BEF-45D3-9DBC-A7A03C4B2CB6}" type="parTrans" cxnId="{0CEA0811-A05B-414F-BE46-8EE6ECB85B7F}">
      <dgm:prSet/>
      <dgm:spPr/>
      <dgm:t>
        <a:bodyPr/>
        <a:lstStyle/>
        <a:p>
          <a:endParaRPr lang="ru-RU"/>
        </a:p>
      </dgm:t>
    </dgm:pt>
    <dgm:pt modelId="{EEFC1EB3-B8CC-437A-BB1B-848C1F6F6B88}" type="sibTrans" cxnId="{0CEA0811-A05B-414F-BE46-8EE6ECB85B7F}">
      <dgm:prSet/>
      <dgm:spPr/>
      <dgm:t>
        <a:bodyPr/>
        <a:lstStyle/>
        <a:p>
          <a:endParaRPr lang="ru-RU"/>
        </a:p>
      </dgm:t>
    </dgm:pt>
    <dgm:pt modelId="{2C427F72-19B2-4534-85B5-F2F57BB97C9E}">
      <dgm:prSet phldrT="[Текст]"/>
      <dgm:spPr/>
      <dgm:t>
        <a:bodyPr/>
        <a:lstStyle/>
        <a:p>
          <a:r>
            <a:rPr lang="ru-RU" b="1">
              <a:latin typeface="Times New Roman" pitchFamily="18" charset="0"/>
              <a:cs typeface="Times New Roman" pitchFamily="18" charset="0"/>
            </a:rPr>
            <a:t>Тип текста</a:t>
          </a:r>
        </a:p>
      </dgm:t>
    </dgm:pt>
    <dgm:pt modelId="{D69ACFFC-A0E7-41E6-897B-583FCEDE4539}" type="parTrans" cxnId="{905DAC60-6BEA-4336-8795-2C662015B8C0}">
      <dgm:prSet/>
      <dgm:spPr/>
      <dgm:t>
        <a:bodyPr/>
        <a:lstStyle/>
        <a:p>
          <a:endParaRPr lang="ru-RU"/>
        </a:p>
      </dgm:t>
    </dgm:pt>
    <dgm:pt modelId="{FA59771D-9B20-4F0A-9686-6B28C05AF48B}" type="sibTrans" cxnId="{905DAC60-6BEA-4336-8795-2C662015B8C0}">
      <dgm:prSet/>
      <dgm:spPr/>
      <dgm:t>
        <a:bodyPr/>
        <a:lstStyle/>
        <a:p>
          <a:endParaRPr lang="ru-RU"/>
        </a:p>
      </dgm:t>
    </dgm:pt>
    <dgm:pt modelId="{D93341BF-1DEB-42F7-86CA-378C612FFE2B}">
      <dgm:prSet/>
      <dgm:spPr/>
      <dgm:t>
        <a:bodyPr/>
        <a:lstStyle/>
        <a:p>
          <a:r>
            <a:rPr lang="ru-RU" b="1">
              <a:latin typeface="Times New Roman" pitchFamily="18" charset="0"/>
              <a:cs typeface="Times New Roman" pitchFamily="18" charset="0"/>
            </a:rPr>
            <a:t>Тема текста</a:t>
          </a:r>
        </a:p>
      </dgm:t>
    </dgm:pt>
    <dgm:pt modelId="{E2CD3E17-DCAC-42A4-B187-402942DC8494}" type="parTrans" cxnId="{0E3A8418-B326-416B-A567-FCD7BECB66B8}">
      <dgm:prSet/>
      <dgm:spPr/>
      <dgm:t>
        <a:bodyPr/>
        <a:lstStyle/>
        <a:p>
          <a:endParaRPr lang="ru-RU"/>
        </a:p>
      </dgm:t>
    </dgm:pt>
    <dgm:pt modelId="{0653FA1C-AECA-4572-B853-0E73E5A684BC}" type="sibTrans" cxnId="{0E3A8418-B326-416B-A567-FCD7BECB66B8}">
      <dgm:prSet/>
      <dgm:spPr/>
      <dgm:t>
        <a:bodyPr/>
        <a:lstStyle/>
        <a:p>
          <a:endParaRPr lang="ru-RU"/>
        </a:p>
      </dgm:t>
    </dgm:pt>
    <dgm:pt modelId="{F8BFDFB6-328F-4A34-A686-6363745248ED}">
      <dgm:prSet/>
      <dgm:spPr/>
      <dgm:t>
        <a:bodyPr/>
        <a:lstStyle/>
        <a:p>
          <a:r>
            <a:rPr lang="ru-RU" b="1">
              <a:latin typeface="Times New Roman" pitchFamily="18" charset="0"/>
              <a:cs typeface="Times New Roman" pitchFamily="18" charset="0"/>
            </a:rPr>
            <a:t>Выразительные средства речи и их роль</a:t>
          </a:r>
        </a:p>
      </dgm:t>
    </dgm:pt>
    <dgm:pt modelId="{D884F9C4-0E5A-418E-B7C4-FB00523CC3CC}" type="parTrans" cxnId="{4F65CDF4-323F-4909-9377-2A7C0333B626}">
      <dgm:prSet/>
      <dgm:spPr/>
      <dgm:t>
        <a:bodyPr/>
        <a:lstStyle/>
        <a:p>
          <a:endParaRPr lang="ru-RU"/>
        </a:p>
      </dgm:t>
    </dgm:pt>
    <dgm:pt modelId="{83286509-0958-403F-9589-B2C389A5151E}" type="sibTrans" cxnId="{4F65CDF4-323F-4909-9377-2A7C0333B626}">
      <dgm:prSet/>
      <dgm:spPr/>
      <dgm:t>
        <a:bodyPr/>
        <a:lstStyle/>
        <a:p>
          <a:endParaRPr lang="ru-RU"/>
        </a:p>
      </dgm:t>
    </dgm:pt>
    <dgm:pt modelId="{0DFEA655-A8FF-40DA-8836-284946B87ABA}">
      <dgm:prSet/>
      <dgm:spPr/>
      <dgm:t>
        <a:bodyPr/>
        <a:lstStyle/>
        <a:p>
          <a:r>
            <a:rPr lang="ru-RU" b="1">
              <a:latin typeface="Times New Roman" pitchFamily="18" charset="0"/>
              <a:cs typeface="Times New Roman" pitchFamily="18" charset="0"/>
            </a:rPr>
            <a:t>Идея текста</a:t>
          </a:r>
        </a:p>
      </dgm:t>
    </dgm:pt>
    <dgm:pt modelId="{B3AD80A9-5ECD-4977-9070-F761C07AD07E}" type="parTrans" cxnId="{5F6BD5D5-D1F6-471B-AE16-783DF7D0970B}">
      <dgm:prSet/>
      <dgm:spPr/>
      <dgm:t>
        <a:bodyPr/>
        <a:lstStyle/>
        <a:p>
          <a:endParaRPr lang="ru-RU"/>
        </a:p>
      </dgm:t>
    </dgm:pt>
    <dgm:pt modelId="{B23186D3-20E4-4998-A937-4485BE1312F0}" type="sibTrans" cxnId="{5F6BD5D5-D1F6-471B-AE16-783DF7D0970B}">
      <dgm:prSet/>
      <dgm:spPr/>
      <dgm:t>
        <a:bodyPr/>
        <a:lstStyle/>
        <a:p>
          <a:endParaRPr lang="ru-RU"/>
        </a:p>
      </dgm:t>
    </dgm:pt>
    <dgm:pt modelId="{6BF9617D-7DCA-4880-AA1E-89B9C4530314}">
      <dgm:prSet phldrT="[Текст]"/>
      <dgm:spPr/>
      <dgm:t>
        <a:bodyPr/>
        <a:lstStyle/>
        <a:p>
          <a:r>
            <a:rPr lang="ru-RU" b="1">
              <a:latin typeface="Times New Roman" pitchFamily="18" charset="0"/>
              <a:cs typeface="Times New Roman" pitchFamily="18" charset="0"/>
            </a:rPr>
            <a:t>Стиль текста</a:t>
          </a:r>
        </a:p>
      </dgm:t>
    </dgm:pt>
    <dgm:pt modelId="{C5EB88D4-DFC6-4626-81E8-3ED395F0C803}" type="parTrans" cxnId="{9FBEB18D-8E43-4BA0-B3A1-4C1E739F739B}">
      <dgm:prSet/>
      <dgm:spPr/>
      <dgm:t>
        <a:bodyPr/>
        <a:lstStyle/>
        <a:p>
          <a:endParaRPr lang="ru-RU"/>
        </a:p>
      </dgm:t>
    </dgm:pt>
    <dgm:pt modelId="{6D50EB1D-441F-4B4A-A47F-42B004F52C7A}" type="sibTrans" cxnId="{9FBEB18D-8E43-4BA0-B3A1-4C1E739F739B}">
      <dgm:prSet/>
      <dgm:spPr/>
      <dgm:t>
        <a:bodyPr/>
        <a:lstStyle/>
        <a:p>
          <a:endParaRPr lang="ru-RU"/>
        </a:p>
      </dgm:t>
    </dgm:pt>
    <dgm:pt modelId="{EA206737-B373-450F-83AC-DB7EBBD84FD4}" type="pres">
      <dgm:prSet presAssocID="{30CCE598-B87B-451F-9AE6-CA7ED153E25D}" presName="Name0" presStyleCnt="0">
        <dgm:presLayoutVars>
          <dgm:dir/>
          <dgm:animLvl val="lvl"/>
          <dgm:resizeHandles val="exact"/>
        </dgm:presLayoutVars>
      </dgm:prSet>
      <dgm:spPr/>
      <dgm:t>
        <a:bodyPr/>
        <a:lstStyle/>
        <a:p>
          <a:endParaRPr lang="ru-RU"/>
        </a:p>
      </dgm:t>
    </dgm:pt>
    <dgm:pt modelId="{BEE0DEC0-89B3-4C03-BAD0-E9F22DD81DA9}" type="pres">
      <dgm:prSet presAssocID="{F8BFDFB6-328F-4A34-A686-6363745248ED}" presName="boxAndChildren" presStyleCnt="0"/>
      <dgm:spPr/>
    </dgm:pt>
    <dgm:pt modelId="{FA4DB594-5EF8-4867-A102-DF2E68A9953D}" type="pres">
      <dgm:prSet presAssocID="{F8BFDFB6-328F-4A34-A686-6363745248ED}" presName="parentTextBox" presStyleLbl="node1" presStyleIdx="0" presStyleCnt="7"/>
      <dgm:spPr/>
      <dgm:t>
        <a:bodyPr/>
        <a:lstStyle/>
        <a:p>
          <a:endParaRPr lang="ru-RU"/>
        </a:p>
      </dgm:t>
    </dgm:pt>
    <dgm:pt modelId="{00F6725C-707F-4274-A660-1EE5C7E584BD}" type="pres">
      <dgm:prSet presAssocID="{6D50EB1D-441F-4B4A-A47F-42B004F52C7A}" presName="sp" presStyleCnt="0"/>
      <dgm:spPr/>
    </dgm:pt>
    <dgm:pt modelId="{28BAC9BE-9A82-47AA-83AF-404965FCC144}" type="pres">
      <dgm:prSet presAssocID="{6BF9617D-7DCA-4880-AA1E-89B9C4530314}" presName="arrowAndChildren" presStyleCnt="0"/>
      <dgm:spPr/>
    </dgm:pt>
    <dgm:pt modelId="{2F6A336E-DB7C-4897-BCF9-2F417C915170}" type="pres">
      <dgm:prSet presAssocID="{6BF9617D-7DCA-4880-AA1E-89B9C4530314}" presName="parentTextArrow" presStyleLbl="node1" presStyleIdx="1" presStyleCnt="7"/>
      <dgm:spPr/>
      <dgm:t>
        <a:bodyPr/>
        <a:lstStyle/>
        <a:p>
          <a:endParaRPr lang="ru-RU"/>
        </a:p>
      </dgm:t>
    </dgm:pt>
    <dgm:pt modelId="{ED921970-EF48-45B8-90E3-2E19ACEF90BE}" type="pres">
      <dgm:prSet presAssocID="{FA59771D-9B20-4F0A-9686-6B28C05AF48B}" presName="sp" presStyleCnt="0"/>
      <dgm:spPr/>
    </dgm:pt>
    <dgm:pt modelId="{79031ED7-B018-4DBC-B4C2-6FBA52403D19}" type="pres">
      <dgm:prSet presAssocID="{2C427F72-19B2-4534-85B5-F2F57BB97C9E}" presName="arrowAndChildren" presStyleCnt="0"/>
      <dgm:spPr/>
    </dgm:pt>
    <dgm:pt modelId="{ED8C38F7-D71D-4F36-830F-8A828815262F}" type="pres">
      <dgm:prSet presAssocID="{2C427F72-19B2-4534-85B5-F2F57BB97C9E}" presName="parentTextArrow" presStyleLbl="node1" presStyleIdx="2" presStyleCnt="7"/>
      <dgm:spPr/>
      <dgm:t>
        <a:bodyPr/>
        <a:lstStyle/>
        <a:p>
          <a:endParaRPr lang="ru-RU"/>
        </a:p>
      </dgm:t>
    </dgm:pt>
    <dgm:pt modelId="{1DBD03AE-C8B0-4DB2-B276-711E83620FF7}" type="pres">
      <dgm:prSet presAssocID="{B23186D3-20E4-4998-A937-4485BE1312F0}" presName="sp" presStyleCnt="0"/>
      <dgm:spPr/>
    </dgm:pt>
    <dgm:pt modelId="{4A0B6CD1-3E81-4310-BD72-679B4EEB7E17}" type="pres">
      <dgm:prSet presAssocID="{0DFEA655-A8FF-40DA-8836-284946B87ABA}" presName="arrowAndChildren" presStyleCnt="0"/>
      <dgm:spPr/>
    </dgm:pt>
    <dgm:pt modelId="{262AF9CC-0D51-4701-B1A3-AF034DEB672E}" type="pres">
      <dgm:prSet presAssocID="{0DFEA655-A8FF-40DA-8836-284946B87ABA}" presName="parentTextArrow" presStyleLbl="node1" presStyleIdx="3" presStyleCnt="7" custLinFactNeighborY="-2442"/>
      <dgm:spPr/>
      <dgm:t>
        <a:bodyPr/>
        <a:lstStyle/>
        <a:p>
          <a:endParaRPr lang="ru-RU"/>
        </a:p>
      </dgm:t>
    </dgm:pt>
    <dgm:pt modelId="{97A42435-4A41-42DA-96D5-BF533E4594FA}" type="pres">
      <dgm:prSet presAssocID="{0653FA1C-AECA-4572-B853-0E73E5A684BC}" presName="sp" presStyleCnt="0"/>
      <dgm:spPr/>
    </dgm:pt>
    <dgm:pt modelId="{05E6F2F1-5211-45BC-82F5-894B5D8F1EE6}" type="pres">
      <dgm:prSet presAssocID="{D93341BF-1DEB-42F7-86CA-378C612FFE2B}" presName="arrowAndChildren" presStyleCnt="0"/>
      <dgm:spPr/>
    </dgm:pt>
    <dgm:pt modelId="{D6DA89DD-CFE2-459C-B3E0-7F7BED846BFA}" type="pres">
      <dgm:prSet presAssocID="{D93341BF-1DEB-42F7-86CA-378C612FFE2B}" presName="parentTextArrow" presStyleLbl="node1" presStyleIdx="4" presStyleCnt="7" custLinFactNeighborY="-2442"/>
      <dgm:spPr/>
      <dgm:t>
        <a:bodyPr/>
        <a:lstStyle/>
        <a:p>
          <a:endParaRPr lang="ru-RU"/>
        </a:p>
      </dgm:t>
    </dgm:pt>
    <dgm:pt modelId="{89A92FAB-A0BC-4FD9-A502-97852C2E5F05}" type="pres">
      <dgm:prSet presAssocID="{EEFC1EB3-B8CC-437A-BB1B-848C1F6F6B88}" presName="sp" presStyleCnt="0"/>
      <dgm:spPr/>
    </dgm:pt>
    <dgm:pt modelId="{633D9B47-D3B4-4892-A03F-6C49BB626006}" type="pres">
      <dgm:prSet presAssocID="{62BE48E9-2AF7-4DFB-AE32-4E2D6DE10792}" presName="arrowAndChildren" presStyleCnt="0"/>
      <dgm:spPr/>
    </dgm:pt>
    <dgm:pt modelId="{5686BE49-C5F2-4D43-B6C9-8DF7D30F9ACF}" type="pres">
      <dgm:prSet presAssocID="{62BE48E9-2AF7-4DFB-AE32-4E2D6DE10792}" presName="parentTextArrow" presStyleLbl="node1" presStyleIdx="5" presStyleCnt="7"/>
      <dgm:spPr/>
      <dgm:t>
        <a:bodyPr/>
        <a:lstStyle/>
        <a:p>
          <a:endParaRPr lang="ru-RU"/>
        </a:p>
      </dgm:t>
    </dgm:pt>
    <dgm:pt modelId="{1FE32CA4-9CB3-4F65-978C-7BAB2864C4C7}" type="pres">
      <dgm:prSet presAssocID="{9C233296-F847-475A-96EC-71119497AE86}" presName="sp" presStyleCnt="0"/>
      <dgm:spPr/>
    </dgm:pt>
    <dgm:pt modelId="{F954B2B5-A8FD-4CD4-A069-23966F82006B}" type="pres">
      <dgm:prSet presAssocID="{5EE22882-480B-478B-AC02-0E2E115E70A5}" presName="arrowAndChildren" presStyleCnt="0"/>
      <dgm:spPr/>
    </dgm:pt>
    <dgm:pt modelId="{3AF35EEE-A1DC-4D4A-9A21-204E1D2F79FB}" type="pres">
      <dgm:prSet presAssocID="{5EE22882-480B-478B-AC02-0E2E115E70A5}" presName="parentTextArrow" presStyleLbl="node1" presStyleIdx="6" presStyleCnt="7"/>
      <dgm:spPr/>
      <dgm:t>
        <a:bodyPr/>
        <a:lstStyle/>
        <a:p>
          <a:endParaRPr lang="ru-RU"/>
        </a:p>
      </dgm:t>
    </dgm:pt>
  </dgm:ptLst>
  <dgm:cxnLst>
    <dgm:cxn modelId="{905DAC60-6BEA-4336-8795-2C662015B8C0}" srcId="{30CCE598-B87B-451F-9AE6-CA7ED153E25D}" destId="{2C427F72-19B2-4534-85B5-F2F57BB97C9E}" srcOrd="4" destOrd="0" parTransId="{D69ACFFC-A0E7-41E6-897B-583FCEDE4539}" sibTransId="{FA59771D-9B20-4F0A-9686-6B28C05AF48B}"/>
    <dgm:cxn modelId="{9FBEB18D-8E43-4BA0-B3A1-4C1E739F739B}" srcId="{30CCE598-B87B-451F-9AE6-CA7ED153E25D}" destId="{6BF9617D-7DCA-4880-AA1E-89B9C4530314}" srcOrd="5" destOrd="0" parTransId="{C5EB88D4-DFC6-4626-81E8-3ED395F0C803}" sibTransId="{6D50EB1D-441F-4B4A-A47F-42B004F52C7A}"/>
    <dgm:cxn modelId="{0E3A8418-B326-416B-A567-FCD7BECB66B8}" srcId="{30CCE598-B87B-451F-9AE6-CA7ED153E25D}" destId="{D93341BF-1DEB-42F7-86CA-378C612FFE2B}" srcOrd="2" destOrd="0" parTransId="{E2CD3E17-DCAC-42A4-B187-402942DC8494}" sibTransId="{0653FA1C-AECA-4572-B853-0E73E5A684BC}"/>
    <dgm:cxn modelId="{BC488825-C0B5-4CD8-AE56-36C1CF8EB1EB}" type="presOf" srcId="{62BE48E9-2AF7-4DFB-AE32-4E2D6DE10792}" destId="{5686BE49-C5F2-4D43-B6C9-8DF7D30F9ACF}" srcOrd="0" destOrd="0" presId="urn:microsoft.com/office/officeart/2005/8/layout/process4"/>
    <dgm:cxn modelId="{5F6BD5D5-D1F6-471B-AE16-783DF7D0970B}" srcId="{30CCE598-B87B-451F-9AE6-CA7ED153E25D}" destId="{0DFEA655-A8FF-40DA-8836-284946B87ABA}" srcOrd="3" destOrd="0" parTransId="{B3AD80A9-5ECD-4977-9070-F761C07AD07E}" sibTransId="{B23186D3-20E4-4998-A937-4485BE1312F0}"/>
    <dgm:cxn modelId="{3B7F60AB-6F6F-4A7B-8D22-735190EC1BD3}" type="presOf" srcId="{6BF9617D-7DCA-4880-AA1E-89B9C4530314}" destId="{2F6A336E-DB7C-4897-BCF9-2F417C915170}" srcOrd="0" destOrd="0" presId="urn:microsoft.com/office/officeart/2005/8/layout/process4"/>
    <dgm:cxn modelId="{99AA17E1-5B4B-4C9A-930D-F25ABA9D29A2}" type="presOf" srcId="{5EE22882-480B-478B-AC02-0E2E115E70A5}" destId="{3AF35EEE-A1DC-4D4A-9A21-204E1D2F79FB}" srcOrd="0" destOrd="0" presId="urn:microsoft.com/office/officeart/2005/8/layout/process4"/>
    <dgm:cxn modelId="{0CEA0811-A05B-414F-BE46-8EE6ECB85B7F}" srcId="{30CCE598-B87B-451F-9AE6-CA7ED153E25D}" destId="{62BE48E9-2AF7-4DFB-AE32-4E2D6DE10792}" srcOrd="1" destOrd="0" parTransId="{4E21359F-4BEF-45D3-9DBC-A7A03C4B2CB6}" sibTransId="{EEFC1EB3-B8CC-437A-BB1B-848C1F6F6B88}"/>
    <dgm:cxn modelId="{F40AF6F0-EC11-4FAB-92B1-7A592F615260}" type="presOf" srcId="{2C427F72-19B2-4534-85B5-F2F57BB97C9E}" destId="{ED8C38F7-D71D-4F36-830F-8A828815262F}" srcOrd="0" destOrd="0" presId="urn:microsoft.com/office/officeart/2005/8/layout/process4"/>
    <dgm:cxn modelId="{FECA440D-6A15-4B3C-A724-808772FF6CE9}" type="presOf" srcId="{D93341BF-1DEB-42F7-86CA-378C612FFE2B}" destId="{D6DA89DD-CFE2-459C-B3E0-7F7BED846BFA}" srcOrd="0" destOrd="0" presId="urn:microsoft.com/office/officeart/2005/8/layout/process4"/>
    <dgm:cxn modelId="{49C31A11-5CF9-44E4-A1A2-0F4AF7E107F9}" type="presOf" srcId="{F8BFDFB6-328F-4A34-A686-6363745248ED}" destId="{FA4DB594-5EF8-4867-A102-DF2E68A9953D}" srcOrd="0" destOrd="0" presId="urn:microsoft.com/office/officeart/2005/8/layout/process4"/>
    <dgm:cxn modelId="{43F5191A-20F3-40EB-9ECF-EFF388470B72}" type="presOf" srcId="{0DFEA655-A8FF-40DA-8836-284946B87ABA}" destId="{262AF9CC-0D51-4701-B1A3-AF034DEB672E}" srcOrd="0" destOrd="0" presId="urn:microsoft.com/office/officeart/2005/8/layout/process4"/>
    <dgm:cxn modelId="{4F65CDF4-323F-4909-9377-2A7C0333B626}" srcId="{30CCE598-B87B-451F-9AE6-CA7ED153E25D}" destId="{F8BFDFB6-328F-4A34-A686-6363745248ED}" srcOrd="6" destOrd="0" parTransId="{D884F9C4-0E5A-418E-B7C4-FB00523CC3CC}" sibTransId="{83286509-0958-403F-9589-B2C389A5151E}"/>
    <dgm:cxn modelId="{1986EB29-4486-489F-BFBA-A23D620C1A23}" type="presOf" srcId="{30CCE598-B87B-451F-9AE6-CA7ED153E25D}" destId="{EA206737-B373-450F-83AC-DB7EBBD84FD4}" srcOrd="0" destOrd="0" presId="urn:microsoft.com/office/officeart/2005/8/layout/process4"/>
    <dgm:cxn modelId="{57E838DB-4FD0-4062-85E7-4F1A995AB667}" srcId="{30CCE598-B87B-451F-9AE6-CA7ED153E25D}" destId="{5EE22882-480B-478B-AC02-0E2E115E70A5}" srcOrd="0" destOrd="0" parTransId="{3448B941-4745-47B4-847E-247AAB49468C}" sibTransId="{9C233296-F847-475A-96EC-71119497AE86}"/>
    <dgm:cxn modelId="{584FCC73-2691-4EA7-AACB-F192FBE4FA5C}" type="presParOf" srcId="{EA206737-B373-450F-83AC-DB7EBBD84FD4}" destId="{BEE0DEC0-89B3-4C03-BAD0-E9F22DD81DA9}" srcOrd="0" destOrd="0" presId="urn:microsoft.com/office/officeart/2005/8/layout/process4"/>
    <dgm:cxn modelId="{BB13B567-CB14-47B2-9252-44BD4C511F5F}" type="presParOf" srcId="{BEE0DEC0-89B3-4C03-BAD0-E9F22DD81DA9}" destId="{FA4DB594-5EF8-4867-A102-DF2E68A9953D}" srcOrd="0" destOrd="0" presId="urn:microsoft.com/office/officeart/2005/8/layout/process4"/>
    <dgm:cxn modelId="{ED7923C5-A752-4600-9178-1D1D8C00ECBA}" type="presParOf" srcId="{EA206737-B373-450F-83AC-DB7EBBD84FD4}" destId="{00F6725C-707F-4274-A660-1EE5C7E584BD}" srcOrd="1" destOrd="0" presId="urn:microsoft.com/office/officeart/2005/8/layout/process4"/>
    <dgm:cxn modelId="{C60592AD-6D02-404D-A0C3-E998C211A236}" type="presParOf" srcId="{EA206737-B373-450F-83AC-DB7EBBD84FD4}" destId="{28BAC9BE-9A82-47AA-83AF-404965FCC144}" srcOrd="2" destOrd="0" presId="urn:microsoft.com/office/officeart/2005/8/layout/process4"/>
    <dgm:cxn modelId="{DF05D308-44E5-4D00-A5A9-27028E043373}" type="presParOf" srcId="{28BAC9BE-9A82-47AA-83AF-404965FCC144}" destId="{2F6A336E-DB7C-4897-BCF9-2F417C915170}" srcOrd="0" destOrd="0" presId="urn:microsoft.com/office/officeart/2005/8/layout/process4"/>
    <dgm:cxn modelId="{3EC4A09F-2EF2-45D0-B6A4-31B97373D64D}" type="presParOf" srcId="{EA206737-B373-450F-83AC-DB7EBBD84FD4}" destId="{ED921970-EF48-45B8-90E3-2E19ACEF90BE}" srcOrd="3" destOrd="0" presId="urn:microsoft.com/office/officeart/2005/8/layout/process4"/>
    <dgm:cxn modelId="{7918C02C-8174-4AC0-8A42-428DC9838EAA}" type="presParOf" srcId="{EA206737-B373-450F-83AC-DB7EBBD84FD4}" destId="{79031ED7-B018-4DBC-B4C2-6FBA52403D19}" srcOrd="4" destOrd="0" presId="urn:microsoft.com/office/officeart/2005/8/layout/process4"/>
    <dgm:cxn modelId="{E013F8FC-415C-447D-86FE-23E7CF6D9818}" type="presParOf" srcId="{79031ED7-B018-4DBC-B4C2-6FBA52403D19}" destId="{ED8C38F7-D71D-4F36-830F-8A828815262F}" srcOrd="0" destOrd="0" presId="urn:microsoft.com/office/officeart/2005/8/layout/process4"/>
    <dgm:cxn modelId="{BC275A15-55A7-4159-A39E-148B6DEC0F5B}" type="presParOf" srcId="{EA206737-B373-450F-83AC-DB7EBBD84FD4}" destId="{1DBD03AE-C8B0-4DB2-B276-711E83620FF7}" srcOrd="5" destOrd="0" presId="urn:microsoft.com/office/officeart/2005/8/layout/process4"/>
    <dgm:cxn modelId="{1DEC794D-B3EC-4E86-95BC-CD9E1B160401}" type="presParOf" srcId="{EA206737-B373-450F-83AC-DB7EBBD84FD4}" destId="{4A0B6CD1-3E81-4310-BD72-679B4EEB7E17}" srcOrd="6" destOrd="0" presId="urn:microsoft.com/office/officeart/2005/8/layout/process4"/>
    <dgm:cxn modelId="{7E916790-FA67-4F41-B489-3236C62CEDC8}" type="presParOf" srcId="{4A0B6CD1-3E81-4310-BD72-679B4EEB7E17}" destId="{262AF9CC-0D51-4701-B1A3-AF034DEB672E}" srcOrd="0" destOrd="0" presId="urn:microsoft.com/office/officeart/2005/8/layout/process4"/>
    <dgm:cxn modelId="{7947DB18-95A2-4983-BFF3-20C94D93C425}" type="presParOf" srcId="{EA206737-B373-450F-83AC-DB7EBBD84FD4}" destId="{97A42435-4A41-42DA-96D5-BF533E4594FA}" srcOrd="7" destOrd="0" presId="urn:microsoft.com/office/officeart/2005/8/layout/process4"/>
    <dgm:cxn modelId="{197CBB55-6C1B-459A-B492-88EF2588FF47}" type="presParOf" srcId="{EA206737-B373-450F-83AC-DB7EBBD84FD4}" destId="{05E6F2F1-5211-45BC-82F5-894B5D8F1EE6}" srcOrd="8" destOrd="0" presId="urn:microsoft.com/office/officeart/2005/8/layout/process4"/>
    <dgm:cxn modelId="{39A16A0B-46CE-4E58-8D46-9620C9F685B7}" type="presParOf" srcId="{05E6F2F1-5211-45BC-82F5-894B5D8F1EE6}" destId="{D6DA89DD-CFE2-459C-B3E0-7F7BED846BFA}" srcOrd="0" destOrd="0" presId="urn:microsoft.com/office/officeart/2005/8/layout/process4"/>
    <dgm:cxn modelId="{DFC38A11-1867-4820-9AF8-9502E2BAF422}" type="presParOf" srcId="{EA206737-B373-450F-83AC-DB7EBBD84FD4}" destId="{89A92FAB-A0BC-4FD9-A502-97852C2E5F05}" srcOrd="9" destOrd="0" presId="urn:microsoft.com/office/officeart/2005/8/layout/process4"/>
    <dgm:cxn modelId="{97F07020-5A6C-4504-8F6D-1E50896E2814}" type="presParOf" srcId="{EA206737-B373-450F-83AC-DB7EBBD84FD4}" destId="{633D9B47-D3B4-4892-A03F-6C49BB626006}" srcOrd="10" destOrd="0" presId="urn:microsoft.com/office/officeart/2005/8/layout/process4"/>
    <dgm:cxn modelId="{6E7DBACC-762F-4181-8662-4DA997E18ABF}" type="presParOf" srcId="{633D9B47-D3B4-4892-A03F-6C49BB626006}" destId="{5686BE49-C5F2-4D43-B6C9-8DF7D30F9ACF}" srcOrd="0" destOrd="0" presId="urn:microsoft.com/office/officeart/2005/8/layout/process4"/>
    <dgm:cxn modelId="{07DF189D-B2C6-43E3-8D53-4CF5DFFE066A}" type="presParOf" srcId="{EA206737-B373-450F-83AC-DB7EBBD84FD4}" destId="{1FE32CA4-9CB3-4F65-978C-7BAB2864C4C7}" srcOrd="11" destOrd="0" presId="urn:microsoft.com/office/officeart/2005/8/layout/process4"/>
    <dgm:cxn modelId="{823D50CA-8551-44BA-9A5F-196678DDB293}" type="presParOf" srcId="{EA206737-B373-450F-83AC-DB7EBBD84FD4}" destId="{F954B2B5-A8FD-4CD4-A069-23966F82006B}" srcOrd="12" destOrd="0" presId="urn:microsoft.com/office/officeart/2005/8/layout/process4"/>
    <dgm:cxn modelId="{88B49722-3245-40EB-BCA4-6536DA22058B}" type="presParOf" srcId="{F954B2B5-A8FD-4CD4-A069-23966F82006B}" destId="{3AF35EEE-A1DC-4D4A-9A21-204E1D2F79FB}" srcOrd="0" destOrd="0" presId="urn:microsoft.com/office/officeart/2005/8/layout/process4"/>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4DB594-5EF8-4867-A102-DF2E68A9953D}">
      <dsp:nvSpPr>
        <dsp:cNvPr id="0" name=""/>
        <dsp:cNvSpPr/>
      </dsp:nvSpPr>
      <dsp:spPr>
        <a:xfrm>
          <a:off x="0" y="2219481"/>
          <a:ext cx="5096135" cy="24287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ru-RU" sz="800" b="1" kern="1200">
              <a:latin typeface="Times New Roman" pitchFamily="18" charset="0"/>
              <a:cs typeface="Times New Roman" pitchFamily="18" charset="0"/>
            </a:rPr>
            <a:t>Выразительные средства речи и их роль</a:t>
          </a:r>
        </a:p>
      </dsp:txBody>
      <dsp:txXfrm>
        <a:off x="0" y="2219481"/>
        <a:ext cx="5096135" cy="242876"/>
      </dsp:txXfrm>
    </dsp:sp>
    <dsp:sp modelId="{2F6A336E-DB7C-4897-BCF9-2F417C915170}">
      <dsp:nvSpPr>
        <dsp:cNvPr id="0" name=""/>
        <dsp:cNvSpPr/>
      </dsp:nvSpPr>
      <dsp:spPr>
        <a:xfrm rot="10800000">
          <a:off x="0" y="1849580"/>
          <a:ext cx="5096135" cy="373544"/>
        </a:xfrm>
        <a:prstGeom prst="upArrowCallou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ru-RU" sz="800" b="1" kern="1200">
              <a:latin typeface="Times New Roman" pitchFamily="18" charset="0"/>
              <a:cs typeface="Times New Roman" pitchFamily="18" charset="0"/>
            </a:rPr>
            <a:t>Стиль текста</a:t>
          </a:r>
        </a:p>
      </dsp:txBody>
      <dsp:txXfrm rot="10800000">
        <a:off x="0" y="1849580"/>
        <a:ext cx="5096135" cy="242718"/>
      </dsp:txXfrm>
    </dsp:sp>
    <dsp:sp modelId="{ED8C38F7-D71D-4F36-830F-8A828815262F}">
      <dsp:nvSpPr>
        <dsp:cNvPr id="0" name=""/>
        <dsp:cNvSpPr/>
      </dsp:nvSpPr>
      <dsp:spPr>
        <a:xfrm rot="10800000">
          <a:off x="0" y="1479679"/>
          <a:ext cx="5096135" cy="373544"/>
        </a:xfrm>
        <a:prstGeom prst="upArrowCallou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ru-RU" sz="800" b="1" kern="1200">
              <a:latin typeface="Times New Roman" pitchFamily="18" charset="0"/>
              <a:cs typeface="Times New Roman" pitchFamily="18" charset="0"/>
            </a:rPr>
            <a:t>Тип текста</a:t>
          </a:r>
        </a:p>
      </dsp:txBody>
      <dsp:txXfrm rot="10800000">
        <a:off x="0" y="1479679"/>
        <a:ext cx="5096135" cy="242718"/>
      </dsp:txXfrm>
    </dsp:sp>
    <dsp:sp modelId="{262AF9CC-0D51-4701-B1A3-AF034DEB672E}">
      <dsp:nvSpPr>
        <dsp:cNvPr id="0" name=""/>
        <dsp:cNvSpPr/>
      </dsp:nvSpPr>
      <dsp:spPr>
        <a:xfrm rot="10800000">
          <a:off x="0" y="1100656"/>
          <a:ext cx="5096135" cy="373544"/>
        </a:xfrm>
        <a:prstGeom prst="upArrowCallou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ru-RU" sz="800" b="1" kern="1200">
              <a:latin typeface="Times New Roman" pitchFamily="18" charset="0"/>
              <a:cs typeface="Times New Roman" pitchFamily="18" charset="0"/>
            </a:rPr>
            <a:t>Идея текста</a:t>
          </a:r>
        </a:p>
      </dsp:txBody>
      <dsp:txXfrm rot="10800000">
        <a:off x="0" y="1100656"/>
        <a:ext cx="5096135" cy="242718"/>
      </dsp:txXfrm>
    </dsp:sp>
    <dsp:sp modelId="{D6DA89DD-CFE2-459C-B3E0-7F7BED846BFA}">
      <dsp:nvSpPr>
        <dsp:cNvPr id="0" name=""/>
        <dsp:cNvSpPr/>
      </dsp:nvSpPr>
      <dsp:spPr>
        <a:xfrm rot="10800000">
          <a:off x="0" y="730754"/>
          <a:ext cx="5096135" cy="373544"/>
        </a:xfrm>
        <a:prstGeom prst="upArrowCallou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ru-RU" sz="800" b="1" kern="1200">
              <a:latin typeface="Times New Roman" pitchFamily="18" charset="0"/>
              <a:cs typeface="Times New Roman" pitchFamily="18" charset="0"/>
            </a:rPr>
            <a:t>Тема текста</a:t>
          </a:r>
        </a:p>
      </dsp:txBody>
      <dsp:txXfrm rot="10800000">
        <a:off x="0" y="730754"/>
        <a:ext cx="5096135" cy="242718"/>
      </dsp:txXfrm>
    </dsp:sp>
    <dsp:sp modelId="{5686BE49-C5F2-4D43-B6C9-8DF7D30F9ACF}">
      <dsp:nvSpPr>
        <dsp:cNvPr id="0" name=""/>
        <dsp:cNvSpPr/>
      </dsp:nvSpPr>
      <dsp:spPr>
        <a:xfrm rot="10800000">
          <a:off x="0" y="369975"/>
          <a:ext cx="5096135" cy="373544"/>
        </a:xfrm>
        <a:prstGeom prst="upArrowCallou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ru-RU" sz="800" b="1" kern="1200">
              <a:latin typeface="Times New Roman" pitchFamily="18" charset="0"/>
              <a:cs typeface="Times New Roman" pitchFamily="18" charset="0"/>
            </a:rPr>
            <a:t>Словарная работа</a:t>
          </a:r>
        </a:p>
      </dsp:txBody>
      <dsp:txXfrm rot="10800000">
        <a:off x="0" y="369975"/>
        <a:ext cx="5096135" cy="242718"/>
      </dsp:txXfrm>
    </dsp:sp>
    <dsp:sp modelId="{3AF35EEE-A1DC-4D4A-9A21-204E1D2F79FB}">
      <dsp:nvSpPr>
        <dsp:cNvPr id="0" name=""/>
        <dsp:cNvSpPr/>
      </dsp:nvSpPr>
      <dsp:spPr>
        <a:xfrm rot="10800000">
          <a:off x="0" y="74"/>
          <a:ext cx="5096135" cy="373544"/>
        </a:xfrm>
        <a:prstGeom prst="upArrowCallou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ru-RU" sz="800" b="1" kern="1200">
              <a:latin typeface="Times New Roman" pitchFamily="18" charset="0"/>
              <a:cs typeface="Times New Roman" pitchFamily="18" charset="0"/>
            </a:rPr>
            <a:t>Выразительное чтение текста</a:t>
          </a:r>
        </a:p>
      </dsp:txBody>
      <dsp:txXfrm rot="10800000">
        <a:off x="0" y="74"/>
        <a:ext cx="5096135" cy="24271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2378</Words>
  <Characters>13560</Characters>
  <Application>Microsoft Office Word</Application>
  <DocSecurity>0</DocSecurity>
  <Lines>113</Lines>
  <Paragraphs>31</Paragraphs>
  <ScaleCrop>false</ScaleCrop>
  <Company/>
  <LinksUpToDate>false</LinksUpToDate>
  <CharactersWithSpaces>15907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2015-04-02T04:50:00Z</dcterms:created>
  <dcterms:modified xsi:type="dcterms:W3CDTF">2015-04-02T04:52:00Z</dcterms:modified>
</cp:coreProperties>
</file>