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DC" w:rsidRDefault="00413BDC" w:rsidP="00413BD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13BDC" w:rsidRDefault="00413BDC" w:rsidP="00413BD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528DE" w:rsidRDefault="009528DE" w:rsidP="009528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ПЛАН </w:t>
      </w:r>
      <w:r w:rsidR="00E00E82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КОНСПЕКТ</w:t>
      </w:r>
    </w:p>
    <w:p w:rsidR="00E00E82" w:rsidRDefault="00E00E82" w:rsidP="009528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УРОКА СИЛОВОЙ ПОДГОТОВКИ ЮНОШЕЙ СТАРШИХ КЛАССОВ</w:t>
      </w:r>
    </w:p>
    <w:p w:rsidR="009528DE" w:rsidRPr="00740013" w:rsidRDefault="009528DE" w:rsidP="00E00E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0013">
        <w:rPr>
          <w:rFonts w:ascii="Times New Roman" w:hAnsi="Times New Roman"/>
          <w:b/>
          <w:sz w:val="28"/>
          <w:szCs w:val="28"/>
        </w:rPr>
        <w:t xml:space="preserve">Цель: </w:t>
      </w:r>
      <w:r w:rsidRPr="00740013">
        <w:rPr>
          <w:rFonts w:ascii="Times New Roman" w:hAnsi="Times New Roman"/>
          <w:sz w:val="28"/>
          <w:szCs w:val="28"/>
        </w:rPr>
        <w:t>содействие формированию мышечного корсета посредством силовых нестандартных упражнений.</w:t>
      </w:r>
    </w:p>
    <w:p w:rsidR="009528DE" w:rsidRPr="00740013" w:rsidRDefault="009528DE" w:rsidP="00E00E82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013">
        <w:rPr>
          <w:rFonts w:ascii="Times New Roman" w:hAnsi="Times New Roman"/>
          <w:b/>
          <w:sz w:val="28"/>
          <w:szCs w:val="28"/>
        </w:rPr>
        <w:t xml:space="preserve">Задачи:   </w:t>
      </w:r>
      <w:r w:rsidRPr="00740013">
        <w:rPr>
          <w:rFonts w:ascii="Times New Roman" w:hAnsi="Times New Roman"/>
          <w:sz w:val="28"/>
          <w:szCs w:val="28"/>
        </w:rPr>
        <w:t>1</w:t>
      </w:r>
      <w:r w:rsidRPr="00740013">
        <w:rPr>
          <w:rFonts w:ascii="Times New Roman" w:hAnsi="Times New Roman" w:cs="Times New Roman"/>
          <w:sz w:val="28"/>
          <w:szCs w:val="28"/>
        </w:rPr>
        <w:t xml:space="preserve">.  </w:t>
      </w:r>
      <w:r w:rsidRPr="00740013">
        <w:rPr>
          <w:rStyle w:val="a3"/>
          <w:rFonts w:ascii="Times New Roman" w:hAnsi="Times New Roman" w:cs="Times New Roman"/>
          <w:color w:val="000000"/>
          <w:sz w:val="28"/>
          <w:szCs w:val="28"/>
        </w:rPr>
        <w:t>Совершенствование тех</w:t>
      </w:r>
      <w:r w:rsidRPr="00740013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740013">
        <w:rPr>
          <w:rStyle w:val="a3"/>
          <w:rFonts w:ascii="Times New Roman" w:hAnsi="Times New Roman" w:cs="Times New Roman"/>
          <w:color w:val="000000"/>
          <w:sz w:val="28"/>
          <w:szCs w:val="28"/>
        </w:rPr>
        <w:t>ки нестандартных упражнений в паре.</w:t>
      </w:r>
    </w:p>
    <w:p w:rsidR="009528DE" w:rsidRPr="00740013" w:rsidRDefault="009528DE" w:rsidP="00E00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013">
        <w:rPr>
          <w:rFonts w:ascii="Times New Roman" w:hAnsi="Times New Roman" w:cs="Times New Roman"/>
          <w:sz w:val="28"/>
          <w:szCs w:val="28"/>
        </w:rPr>
        <w:t xml:space="preserve">                 2. Развитие силовой выносливости.</w:t>
      </w:r>
    </w:p>
    <w:p w:rsidR="009528DE" w:rsidRPr="00740013" w:rsidRDefault="009528DE" w:rsidP="00E00E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0013">
        <w:rPr>
          <w:rFonts w:ascii="Times New Roman" w:hAnsi="Times New Roman"/>
          <w:sz w:val="28"/>
          <w:szCs w:val="28"/>
        </w:rPr>
        <w:t xml:space="preserve">                 3. Укрепление функциональных возможностей организма    пос</w:t>
      </w:r>
      <w:r w:rsidR="001678EE" w:rsidRPr="00740013">
        <w:rPr>
          <w:rFonts w:ascii="Times New Roman" w:hAnsi="Times New Roman"/>
          <w:sz w:val="28"/>
          <w:szCs w:val="28"/>
        </w:rPr>
        <w:t xml:space="preserve">редством  физических упражнений, </w:t>
      </w:r>
      <w:r w:rsidR="001678EE" w:rsidRPr="00740013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 юношей к основам здорового образа жизни</w:t>
      </w:r>
      <w:r w:rsidR="009E17D6" w:rsidRPr="007400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78EE" w:rsidRPr="00740013" w:rsidRDefault="001678EE" w:rsidP="00FC7814">
      <w:pPr>
        <w:pStyle w:val="a7"/>
        <w:shd w:val="clear" w:color="auto" w:fill="FFFFFF"/>
        <w:spacing w:after="0" w:line="240" w:lineRule="auto"/>
        <w:rPr>
          <w:rStyle w:val="3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740013">
        <w:rPr>
          <w:rStyle w:val="a3"/>
          <w:color w:val="000000"/>
          <w:sz w:val="28"/>
          <w:szCs w:val="28"/>
        </w:rPr>
        <w:t xml:space="preserve">    </w:t>
      </w:r>
      <w:r w:rsidR="0076671C" w:rsidRPr="00740013">
        <w:rPr>
          <w:rStyle w:val="a3"/>
          <w:color w:val="000000"/>
          <w:sz w:val="28"/>
          <w:szCs w:val="28"/>
        </w:rPr>
        <w:t xml:space="preserve"> </w:t>
      </w:r>
      <w:r w:rsidR="009528DE" w:rsidRPr="00740013">
        <w:rPr>
          <w:rStyle w:val="a3"/>
          <w:rFonts w:ascii="Times New Roman" w:hAnsi="Times New Roman" w:cs="Times New Roman"/>
          <w:color w:val="000000"/>
          <w:sz w:val="28"/>
          <w:szCs w:val="28"/>
        </w:rPr>
        <w:t>4</w:t>
      </w:r>
      <w:r w:rsidRPr="0074001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40013">
        <w:rPr>
          <w:rFonts w:ascii="Times New Roman" w:hAnsi="Times New Roman" w:cs="Times New Roman"/>
          <w:sz w:val="28"/>
          <w:szCs w:val="28"/>
        </w:rPr>
        <w:t>Формирование устойчивого интереса и положительной мотивации к физической культуре.</w:t>
      </w:r>
    </w:p>
    <w:p w:rsidR="00E00E82" w:rsidRPr="00740013" w:rsidRDefault="009528DE" w:rsidP="00FC7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013">
        <w:rPr>
          <w:rStyle w:val="3"/>
          <w:rFonts w:ascii="Times New Roman" w:hAnsi="Times New Roman" w:cs="Times New Roman"/>
          <w:bCs w:val="0"/>
          <w:color w:val="000000"/>
          <w:sz w:val="28"/>
          <w:szCs w:val="28"/>
        </w:rPr>
        <w:t>Тип урока:</w:t>
      </w:r>
      <w:r w:rsidRPr="00740013"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740013">
        <w:rPr>
          <w:rFonts w:ascii="Times New Roman" w:hAnsi="Times New Roman" w:cs="Times New Roman"/>
          <w:b/>
          <w:sz w:val="28"/>
          <w:szCs w:val="28"/>
        </w:rPr>
        <w:t>образовательно-тренировочной направленности</w:t>
      </w:r>
    </w:p>
    <w:p w:rsidR="009528DE" w:rsidRPr="00740013" w:rsidRDefault="009528DE" w:rsidP="001678EE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01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Метод проведения: </w:t>
      </w:r>
      <w:r w:rsidRPr="00740013">
        <w:rPr>
          <w:rStyle w:val="a3"/>
          <w:rFonts w:ascii="Times New Roman" w:hAnsi="Times New Roman" w:cs="Times New Roman"/>
          <w:color w:val="000000"/>
          <w:sz w:val="28"/>
          <w:szCs w:val="28"/>
        </w:rPr>
        <w:t>элементы круговой тренировки, соревновательный.</w:t>
      </w:r>
    </w:p>
    <w:p w:rsidR="009528DE" w:rsidRPr="00740013" w:rsidRDefault="009528DE" w:rsidP="001678EE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40013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Место проведения: </w:t>
      </w:r>
      <w:r w:rsidRPr="00740013">
        <w:rPr>
          <w:rStyle w:val="30"/>
          <w:rFonts w:ascii="Times New Roman" w:hAnsi="Times New Roman" w:cs="Times New Roman"/>
          <w:color w:val="000000"/>
          <w:sz w:val="28"/>
          <w:szCs w:val="28"/>
        </w:rPr>
        <w:t>спортивный зал.</w:t>
      </w:r>
    </w:p>
    <w:p w:rsidR="009C32A6" w:rsidRPr="00740013" w:rsidRDefault="009528DE" w:rsidP="00167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01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Инвентарь: </w:t>
      </w:r>
      <w:r w:rsidR="009C32A6" w:rsidRPr="00740013">
        <w:rPr>
          <w:rStyle w:val="a3"/>
          <w:rFonts w:ascii="Times New Roman" w:hAnsi="Times New Roman" w:cs="Times New Roman"/>
          <w:color w:val="000000"/>
          <w:sz w:val="28"/>
          <w:szCs w:val="28"/>
        </w:rPr>
        <w:t>набивные мячи,</w:t>
      </w:r>
      <w:r w:rsidR="009C32A6" w:rsidRPr="00740013">
        <w:rPr>
          <w:rFonts w:ascii="Times New Roman" w:hAnsi="Times New Roman" w:cs="Times New Roman"/>
          <w:sz w:val="28"/>
          <w:szCs w:val="28"/>
        </w:rPr>
        <w:t xml:space="preserve"> гимнастические  коврики, </w:t>
      </w:r>
      <w:r w:rsidR="00721DE8" w:rsidRPr="00740013">
        <w:rPr>
          <w:rFonts w:ascii="Times New Roman" w:hAnsi="Times New Roman" w:cs="Times New Roman"/>
          <w:sz w:val="28"/>
          <w:szCs w:val="28"/>
        </w:rPr>
        <w:t xml:space="preserve">гимнастические маты, </w:t>
      </w:r>
      <w:r w:rsidR="009C32A6" w:rsidRPr="00740013">
        <w:rPr>
          <w:rStyle w:val="a3"/>
          <w:rFonts w:ascii="Times New Roman" w:hAnsi="Times New Roman" w:cs="Times New Roman"/>
          <w:color w:val="000000"/>
          <w:sz w:val="28"/>
          <w:szCs w:val="28"/>
        </w:rPr>
        <w:t>учебные карточки,</w:t>
      </w:r>
      <w:r w:rsidR="009C32A6" w:rsidRPr="00740013">
        <w:rPr>
          <w:rFonts w:ascii="Times New Roman" w:hAnsi="Times New Roman" w:cs="Times New Roman"/>
          <w:sz w:val="28"/>
          <w:szCs w:val="28"/>
        </w:rPr>
        <w:t xml:space="preserve"> музыкальное сопровождение, </w:t>
      </w:r>
      <w:r w:rsidR="00AB1051" w:rsidRPr="00740013">
        <w:rPr>
          <w:rFonts w:ascii="Times New Roman" w:hAnsi="Times New Roman" w:cs="Times New Roman"/>
          <w:sz w:val="28"/>
          <w:szCs w:val="28"/>
        </w:rPr>
        <w:t>секундомер, чистые листы бумаги, ручк</w:t>
      </w:r>
      <w:proofErr w:type="gramStart"/>
      <w:r w:rsidR="00AB1051" w:rsidRPr="0074001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B1051" w:rsidRPr="00740013">
        <w:rPr>
          <w:rFonts w:ascii="Times New Roman" w:hAnsi="Times New Roman" w:cs="Times New Roman"/>
          <w:sz w:val="28"/>
          <w:szCs w:val="28"/>
        </w:rPr>
        <w:t>по количеству юношей)</w:t>
      </w:r>
      <w:r w:rsidR="00804A45" w:rsidRPr="007400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4A45" w:rsidRPr="00740013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804A45" w:rsidRPr="00740013">
        <w:rPr>
          <w:rFonts w:ascii="Times New Roman" w:hAnsi="Times New Roman" w:cs="Times New Roman"/>
          <w:sz w:val="28"/>
          <w:szCs w:val="28"/>
        </w:rPr>
        <w:t xml:space="preserve"> установка</w:t>
      </w:r>
      <w:r w:rsidR="00A51762" w:rsidRPr="00740013">
        <w:rPr>
          <w:rFonts w:ascii="Times New Roman" w:hAnsi="Times New Roman" w:cs="Times New Roman"/>
          <w:sz w:val="28"/>
          <w:szCs w:val="28"/>
        </w:rPr>
        <w:t>.</w:t>
      </w:r>
    </w:p>
    <w:p w:rsidR="009528DE" w:rsidRPr="00740013" w:rsidRDefault="009528DE" w:rsidP="00E00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013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740013">
        <w:rPr>
          <w:rFonts w:ascii="Times New Roman" w:hAnsi="Times New Roman" w:cs="Times New Roman"/>
          <w:sz w:val="28"/>
          <w:szCs w:val="28"/>
        </w:rPr>
        <w:t>40мин</w:t>
      </w:r>
    </w:p>
    <w:p w:rsidR="00ED5D18" w:rsidRPr="00740013" w:rsidRDefault="00ED5D18">
      <w:pPr>
        <w:rPr>
          <w:sz w:val="28"/>
          <w:szCs w:val="28"/>
        </w:rPr>
      </w:pPr>
    </w:p>
    <w:tbl>
      <w:tblPr>
        <w:tblW w:w="0" w:type="auto"/>
        <w:tblInd w:w="-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7186"/>
        <w:gridCol w:w="1300"/>
        <w:gridCol w:w="2073"/>
      </w:tblGrid>
      <w:tr w:rsidR="009528DE" w:rsidRPr="00740013" w:rsidTr="0076625F">
        <w:tc>
          <w:tcPr>
            <w:tcW w:w="800" w:type="dxa"/>
          </w:tcPr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Часть урока</w:t>
            </w:r>
          </w:p>
        </w:tc>
        <w:tc>
          <w:tcPr>
            <w:tcW w:w="7186" w:type="dxa"/>
          </w:tcPr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Содержание</w:t>
            </w:r>
          </w:p>
        </w:tc>
        <w:tc>
          <w:tcPr>
            <w:tcW w:w="1300" w:type="dxa"/>
          </w:tcPr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Дозировка</w:t>
            </w:r>
          </w:p>
        </w:tc>
        <w:tc>
          <w:tcPr>
            <w:tcW w:w="2073" w:type="dxa"/>
          </w:tcPr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ОМУ (организационно-методические указания)</w:t>
            </w:r>
          </w:p>
        </w:tc>
      </w:tr>
      <w:tr w:rsidR="009528DE" w:rsidRPr="00740013" w:rsidTr="0076625F">
        <w:tc>
          <w:tcPr>
            <w:tcW w:w="800" w:type="dxa"/>
          </w:tcPr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6" w:type="dxa"/>
          </w:tcPr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1300" w:type="dxa"/>
          </w:tcPr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2073" w:type="dxa"/>
          </w:tcPr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8DE" w:rsidRPr="00740013" w:rsidTr="0076625F">
        <w:tc>
          <w:tcPr>
            <w:tcW w:w="800" w:type="dxa"/>
          </w:tcPr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86" w:type="dxa"/>
          </w:tcPr>
          <w:p w:rsidR="009528DE" w:rsidRPr="00740013" w:rsidRDefault="009528DE" w:rsidP="009E1313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013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1.Построение, сообщение задач. </w:t>
            </w:r>
          </w:p>
          <w:p w:rsidR="009E1313" w:rsidRPr="00740013" w:rsidRDefault="009528DE" w:rsidP="009E1313">
            <w:pPr>
              <w:pStyle w:val="a8"/>
              <w:shd w:val="clear" w:color="auto" w:fill="FFFFFF"/>
              <w:spacing w:before="0" w:beforeAutospacing="0" w:after="360" w:afterAutospacing="0"/>
              <w:ind w:right="360"/>
              <w:rPr>
                <w:sz w:val="28"/>
                <w:szCs w:val="28"/>
              </w:rPr>
            </w:pPr>
            <w:r w:rsidRPr="00740013">
              <w:rPr>
                <w:sz w:val="28"/>
                <w:szCs w:val="28"/>
              </w:rPr>
              <w:t xml:space="preserve">Перед вами 3-и эталона </w:t>
            </w:r>
            <w:r w:rsidR="00073BCE" w:rsidRPr="00740013">
              <w:rPr>
                <w:sz w:val="28"/>
                <w:szCs w:val="28"/>
              </w:rPr>
              <w:t xml:space="preserve">мужской </w:t>
            </w:r>
            <w:r w:rsidRPr="00740013">
              <w:rPr>
                <w:sz w:val="28"/>
                <w:szCs w:val="28"/>
              </w:rPr>
              <w:t>красоты  разного времени. КАКОМУ  БЫ ЭТАЛОНУ красоты ВЫ ОТДАЛИ ПРЕДПОЧТЕНИЕ</w:t>
            </w:r>
            <w:proofErr w:type="gramStart"/>
            <w:r w:rsidRPr="00740013">
              <w:rPr>
                <w:sz w:val="28"/>
                <w:szCs w:val="28"/>
              </w:rPr>
              <w:t>?(</w:t>
            </w:r>
            <w:proofErr w:type="gramEnd"/>
            <w:r w:rsidR="00073BCE" w:rsidRPr="00740013">
              <w:rPr>
                <w:sz w:val="28"/>
                <w:szCs w:val="28"/>
              </w:rPr>
              <w:t>на экране появляются фотографии Евгения Сандова</w:t>
            </w:r>
            <w:r w:rsidR="00804A45" w:rsidRPr="00740013">
              <w:rPr>
                <w:sz w:val="28"/>
                <w:szCs w:val="28"/>
              </w:rPr>
              <w:t xml:space="preserve"> </w:t>
            </w:r>
            <w:r w:rsidR="00073BCE" w:rsidRPr="00740013">
              <w:rPr>
                <w:sz w:val="28"/>
                <w:szCs w:val="28"/>
              </w:rPr>
              <w:t>-выдающегося атлета 19 века,  Арнольд</w:t>
            </w:r>
            <w:r w:rsidR="00804A45" w:rsidRPr="00740013">
              <w:rPr>
                <w:sz w:val="28"/>
                <w:szCs w:val="28"/>
              </w:rPr>
              <w:t>а</w:t>
            </w:r>
            <w:r w:rsidR="00073BCE" w:rsidRPr="00740013">
              <w:rPr>
                <w:sz w:val="28"/>
                <w:szCs w:val="28"/>
              </w:rPr>
              <w:t xml:space="preserve"> Шварценеггер</w:t>
            </w:r>
            <w:r w:rsidR="00804A45" w:rsidRPr="00740013">
              <w:rPr>
                <w:sz w:val="28"/>
                <w:szCs w:val="28"/>
              </w:rPr>
              <w:t>а</w:t>
            </w:r>
            <w:r w:rsidR="00073BCE" w:rsidRPr="00740013">
              <w:rPr>
                <w:sz w:val="28"/>
                <w:szCs w:val="28"/>
              </w:rPr>
              <w:t xml:space="preserve"> </w:t>
            </w:r>
            <w:r w:rsidR="00804A45" w:rsidRPr="00740013">
              <w:rPr>
                <w:sz w:val="28"/>
                <w:szCs w:val="28"/>
              </w:rPr>
              <w:t>– 6 кратного</w:t>
            </w:r>
            <w:r w:rsidR="00073BCE" w:rsidRPr="00740013">
              <w:rPr>
                <w:sz w:val="28"/>
                <w:szCs w:val="28"/>
              </w:rPr>
              <w:t xml:space="preserve"> чемпион</w:t>
            </w:r>
            <w:r w:rsidR="00804A45" w:rsidRPr="00740013">
              <w:rPr>
                <w:sz w:val="28"/>
                <w:szCs w:val="28"/>
              </w:rPr>
              <w:t>а</w:t>
            </w:r>
            <w:r w:rsidR="00073BCE" w:rsidRPr="00740013">
              <w:rPr>
                <w:sz w:val="28"/>
                <w:szCs w:val="28"/>
              </w:rPr>
              <w:t xml:space="preserve"> турнира бодибилдинга – Мистер Олимпия</w:t>
            </w:r>
            <w:r w:rsidR="00804A45" w:rsidRPr="00740013">
              <w:rPr>
                <w:sz w:val="28"/>
                <w:szCs w:val="28"/>
              </w:rPr>
              <w:t xml:space="preserve">, Алексея </w:t>
            </w:r>
            <w:proofErr w:type="spellStart"/>
            <w:r w:rsidR="00073BCE" w:rsidRPr="00740013">
              <w:rPr>
                <w:sz w:val="28"/>
                <w:szCs w:val="28"/>
              </w:rPr>
              <w:t>Немов</w:t>
            </w:r>
            <w:r w:rsidR="00804A45" w:rsidRPr="00740013">
              <w:rPr>
                <w:sz w:val="28"/>
                <w:szCs w:val="28"/>
              </w:rPr>
              <w:t>а</w:t>
            </w:r>
            <w:proofErr w:type="spellEnd"/>
            <w:r w:rsidR="00073BCE" w:rsidRPr="00740013">
              <w:rPr>
                <w:b/>
                <w:sz w:val="28"/>
                <w:szCs w:val="28"/>
              </w:rPr>
              <w:t xml:space="preserve"> </w:t>
            </w:r>
            <w:r w:rsidR="00073BCE" w:rsidRPr="00740013">
              <w:rPr>
                <w:sz w:val="28"/>
                <w:szCs w:val="28"/>
              </w:rPr>
              <w:t xml:space="preserve">– </w:t>
            </w:r>
            <w:r w:rsidR="00804A45" w:rsidRPr="00740013">
              <w:rPr>
                <w:sz w:val="28"/>
                <w:szCs w:val="28"/>
              </w:rPr>
              <w:t>Российского</w:t>
            </w:r>
            <w:r w:rsidR="00073BCE" w:rsidRPr="00740013">
              <w:rPr>
                <w:sz w:val="28"/>
                <w:szCs w:val="28"/>
              </w:rPr>
              <w:t xml:space="preserve"> гимнаст</w:t>
            </w:r>
            <w:r w:rsidR="00804A45" w:rsidRPr="00740013">
              <w:rPr>
                <w:sz w:val="28"/>
                <w:szCs w:val="28"/>
              </w:rPr>
              <w:t>а, 4 кратного Олимпийского</w:t>
            </w:r>
            <w:r w:rsidR="00073BCE" w:rsidRPr="00740013">
              <w:rPr>
                <w:sz w:val="28"/>
                <w:szCs w:val="28"/>
              </w:rPr>
              <w:t xml:space="preserve"> чемпион</w:t>
            </w:r>
            <w:r w:rsidR="00804A45" w:rsidRPr="00740013">
              <w:rPr>
                <w:sz w:val="28"/>
                <w:szCs w:val="28"/>
              </w:rPr>
              <w:t>а</w:t>
            </w:r>
            <w:r w:rsidRPr="00740013">
              <w:rPr>
                <w:sz w:val="28"/>
                <w:szCs w:val="28"/>
              </w:rPr>
              <w:t>)</w:t>
            </w:r>
            <w:r w:rsidR="00107D9E">
              <w:rPr>
                <w:sz w:val="28"/>
                <w:szCs w:val="28"/>
              </w:rPr>
              <w:t>(Приложение 1).</w:t>
            </w:r>
          </w:p>
          <w:p w:rsidR="009E1313" w:rsidRPr="00740013" w:rsidRDefault="009E1313" w:rsidP="009E1313">
            <w:pPr>
              <w:pStyle w:val="a8"/>
              <w:shd w:val="clear" w:color="auto" w:fill="FFFFFF"/>
              <w:spacing w:before="0" w:beforeAutospacing="0" w:after="360" w:afterAutospacing="0"/>
              <w:ind w:right="360"/>
              <w:rPr>
                <w:sz w:val="28"/>
                <w:szCs w:val="28"/>
              </w:rPr>
            </w:pPr>
            <w:r w:rsidRPr="00740013">
              <w:rPr>
                <w:color w:val="333333"/>
                <w:sz w:val="28"/>
                <w:szCs w:val="28"/>
              </w:rPr>
              <w:t xml:space="preserve">Сила- это такое физическое качество, которое </w:t>
            </w:r>
            <w:r w:rsidRPr="00740013">
              <w:rPr>
                <w:sz w:val="28"/>
                <w:szCs w:val="28"/>
              </w:rPr>
              <w:t xml:space="preserve">определяет полноценную жизнедеятельность человека. Чтобы стать физически сильным, здоровым и красивым человеком, необходимо развивать это </w:t>
            </w:r>
            <w:r w:rsidRPr="00740013">
              <w:rPr>
                <w:sz w:val="28"/>
                <w:szCs w:val="28"/>
              </w:rPr>
              <w:lastRenderedPageBreak/>
              <w:t>качество.</w:t>
            </w:r>
          </w:p>
          <w:p w:rsidR="009528DE" w:rsidRPr="00740013" w:rsidRDefault="009528DE" w:rsidP="009E1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sz w:val="28"/>
                <w:szCs w:val="28"/>
              </w:rPr>
              <w:t xml:space="preserve">Я предлагаю Вам  сегодня сделать первый шаг к этому эталону. Но для этого нам нужно  собрать </w:t>
            </w:r>
            <w:proofErr w:type="spellStart"/>
            <w:r w:rsidRPr="00740013">
              <w:rPr>
                <w:rFonts w:ascii="Times New Roman" w:hAnsi="Times New Roman"/>
                <w:sz w:val="28"/>
                <w:szCs w:val="28"/>
              </w:rPr>
              <w:t>пазл</w:t>
            </w:r>
            <w:proofErr w:type="spellEnd"/>
            <w:r w:rsidRPr="00740013">
              <w:rPr>
                <w:rFonts w:ascii="Times New Roman" w:hAnsi="Times New Roman"/>
                <w:sz w:val="28"/>
                <w:szCs w:val="28"/>
              </w:rPr>
              <w:t xml:space="preserve">, который поможет нам открыть тайник, в котором находится волшебное средство для достижения эталона </w:t>
            </w:r>
            <w:r w:rsidR="00804A45" w:rsidRPr="00740013">
              <w:rPr>
                <w:rFonts w:ascii="Times New Roman" w:hAnsi="Times New Roman"/>
                <w:sz w:val="28"/>
                <w:szCs w:val="28"/>
              </w:rPr>
              <w:t xml:space="preserve">мужской 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красоты!  Части  </w:t>
            </w:r>
            <w:proofErr w:type="spellStart"/>
            <w:r w:rsidRPr="00740013">
              <w:rPr>
                <w:rFonts w:ascii="Times New Roman" w:hAnsi="Times New Roman"/>
                <w:sz w:val="28"/>
                <w:szCs w:val="28"/>
              </w:rPr>
              <w:t>пазла</w:t>
            </w:r>
            <w:proofErr w:type="spellEnd"/>
            <w:r w:rsidRPr="00740013">
              <w:rPr>
                <w:rFonts w:ascii="Times New Roman" w:hAnsi="Times New Roman"/>
                <w:sz w:val="28"/>
                <w:szCs w:val="28"/>
              </w:rPr>
              <w:t xml:space="preserve">  вы будете получать при выполнении заданий каждого этапа, всего их три. </w:t>
            </w:r>
          </w:p>
          <w:p w:rsidR="009528DE" w:rsidRPr="00740013" w:rsidRDefault="009528DE" w:rsidP="00952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sz w:val="28"/>
                <w:szCs w:val="28"/>
              </w:rPr>
              <w:t>Все вы знаете, что любой урок начинается с разминки. Давайте перед началом занятия замерим свой пульс. Область левого запястья, или сонной артерии (за 6 сек замеряем и умножаем на 10), впоследствии все замеры пройдут по аналогии.</w:t>
            </w:r>
            <w:r w:rsidR="0071568A" w:rsidRPr="0074001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1568A" w:rsidRPr="00740013"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появляется </w:t>
            </w:r>
            <w:r w:rsidR="0071568A" w:rsidRPr="00740013">
              <w:rPr>
                <w:rFonts w:ascii="Times New Roman" w:hAnsi="Times New Roman"/>
                <w:sz w:val="28"/>
                <w:szCs w:val="28"/>
              </w:rPr>
              <w:t>шкале координат</w:t>
            </w:r>
            <w:proofErr w:type="gramStart"/>
            <w:r w:rsidR="0071568A" w:rsidRPr="00740013">
              <w:rPr>
                <w:rFonts w:ascii="Times New Roman" w:hAnsi="Times New Roman"/>
                <w:sz w:val="28"/>
                <w:szCs w:val="28"/>
              </w:rPr>
              <w:t>)</w:t>
            </w:r>
            <w:r w:rsidR="00107D9E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107D9E">
              <w:rPr>
                <w:rFonts w:ascii="Times New Roman" w:hAnsi="Times New Roman"/>
                <w:sz w:val="28"/>
                <w:szCs w:val="28"/>
              </w:rPr>
              <w:t>Приложение 2).</w:t>
            </w:r>
          </w:p>
          <w:p w:rsidR="009528DE" w:rsidRPr="00740013" w:rsidRDefault="009528DE" w:rsidP="0071568A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740013">
              <w:rPr>
                <w:rFonts w:ascii="Times New Roman" w:hAnsi="Times New Roman"/>
                <w:b w:val="0"/>
                <w:sz w:val="28"/>
                <w:szCs w:val="28"/>
              </w:rPr>
              <w:t>Просьба на шкале координат сделать нужную пометку</w:t>
            </w:r>
            <w:r w:rsidR="00804A45" w:rsidRPr="00740013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740013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Расчёт на</w:t>
            </w:r>
            <w:r w:rsidR="00FC7814" w:rsidRPr="00740013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740013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1-2.</w:t>
            </w:r>
          </w:p>
        </w:tc>
        <w:tc>
          <w:tcPr>
            <w:tcW w:w="1300" w:type="dxa"/>
          </w:tcPr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 мин</w:t>
            </w:r>
          </w:p>
        </w:tc>
        <w:tc>
          <w:tcPr>
            <w:tcW w:w="2073" w:type="dxa"/>
          </w:tcPr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Дежурный ученик сдаёт учителю рапорт о готовности класса к уроку.</w:t>
            </w:r>
          </w:p>
          <w:p w:rsidR="009528DE" w:rsidRPr="00740013" w:rsidRDefault="009528DE" w:rsidP="009528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sz w:val="28"/>
                <w:szCs w:val="28"/>
              </w:rPr>
              <w:t>Дети выбирают и ставят маркером отметку</w:t>
            </w:r>
            <w:r w:rsidR="002A6851" w:rsidRPr="00740013">
              <w:rPr>
                <w:rFonts w:ascii="Times New Roman" w:hAnsi="Times New Roman"/>
                <w:sz w:val="28"/>
                <w:szCs w:val="28"/>
              </w:rPr>
              <w:t xml:space="preserve"> у своего эталона красоты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28DE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856BD" w:rsidRDefault="00D856BD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856BD" w:rsidRDefault="00D856BD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856BD" w:rsidRDefault="00D856BD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856BD" w:rsidRDefault="00D856BD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856BD" w:rsidRDefault="00D856BD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856BD" w:rsidRPr="00740013" w:rsidRDefault="00D856BD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A6851" w:rsidRPr="00740013" w:rsidRDefault="002A6851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b w:val="0"/>
                <w:sz w:val="28"/>
                <w:szCs w:val="28"/>
              </w:rPr>
              <w:t>На шкале координат ставят нужную пометку.</w:t>
            </w:r>
          </w:p>
        </w:tc>
      </w:tr>
      <w:tr w:rsidR="009528DE" w:rsidRPr="00740013" w:rsidTr="0076625F">
        <w:trPr>
          <w:trHeight w:val="4242"/>
        </w:trPr>
        <w:tc>
          <w:tcPr>
            <w:tcW w:w="800" w:type="dxa"/>
          </w:tcPr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86" w:type="dxa"/>
          </w:tcPr>
          <w:p w:rsidR="009528DE" w:rsidRPr="00740013" w:rsidRDefault="009528DE" w:rsidP="00BB68A5">
            <w:pPr>
              <w:pStyle w:val="31"/>
              <w:shd w:val="clear" w:color="auto" w:fill="auto"/>
              <w:spacing w:before="0" w:after="236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2. Ходьба:</w:t>
            </w:r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1)передача набивного мяча правой рукой впереди стоящему партнёру против часовой стрелки;</w:t>
            </w:r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2)то же, но левой рукой по часовой стрелке;</w:t>
            </w:r>
          </w:p>
          <w:p w:rsidR="009528DE" w:rsidRPr="00740013" w:rsidRDefault="009528DE" w:rsidP="00BB68A5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первые номера в упоре лёжа в </w:t>
            </w:r>
            <w:proofErr w:type="gramStart"/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руках</w:t>
            </w:r>
            <w:proofErr w:type="gramEnd"/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набивные мячи, вторые берут за </w:t>
            </w:r>
            <w:proofErr w:type="spellStart"/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голеностоп</w:t>
            </w:r>
            <w:proofErr w:type="spellEnd"/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первые номера, </w:t>
            </w:r>
          </w:p>
          <w:p w:rsidR="009528DE" w:rsidRPr="00740013" w:rsidRDefault="009528DE" w:rsidP="00BB68A5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28DE" w:rsidRPr="00740013" w:rsidRDefault="009528DE" w:rsidP="00BB68A5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4)то же, но в прыжке;</w:t>
            </w:r>
          </w:p>
          <w:p w:rsidR="009528DE" w:rsidRPr="00740013" w:rsidRDefault="009528DE" w:rsidP="00BB68A5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28DE" w:rsidRPr="00740013" w:rsidRDefault="009528DE" w:rsidP="00BB68A5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5)каждый в упоре лёжа, руки на мяче, выполняет отжимание, отталкивает мяч руками, допрыгивает и запрыгивает на него. </w:t>
            </w:r>
          </w:p>
          <w:p w:rsidR="009528DE" w:rsidRPr="00740013" w:rsidRDefault="009528DE" w:rsidP="009528DE">
            <w:pPr>
              <w:pStyle w:val="a4"/>
              <w:shd w:val="clear" w:color="auto" w:fill="auto"/>
              <w:tabs>
                <w:tab w:val="center" w:pos="4490"/>
                <w:tab w:val="right" w:pos="5211"/>
                <w:tab w:val="center" w:pos="5648"/>
                <w:tab w:val="left" w:pos="7295"/>
              </w:tabs>
              <w:spacing w:line="139" w:lineRule="exact"/>
              <w:ind w:left="2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013">
              <w:rPr>
                <w:rStyle w:val="7"/>
                <w:color w:val="000000"/>
                <w:sz w:val="28"/>
                <w:szCs w:val="28"/>
              </w:rPr>
              <w:tab/>
            </w:r>
            <w:r w:rsidRPr="00740013">
              <w:rPr>
                <w:rStyle w:val="7"/>
                <w:color w:val="000000"/>
                <w:sz w:val="28"/>
                <w:szCs w:val="28"/>
              </w:rPr>
              <w:tab/>
            </w:r>
          </w:p>
        </w:tc>
        <w:tc>
          <w:tcPr>
            <w:tcW w:w="1300" w:type="dxa"/>
          </w:tcPr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2мин</w:t>
            </w:r>
          </w:p>
        </w:tc>
        <w:tc>
          <w:tcPr>
            <w:tcW w:w="2073" w:type="dxa"/>
          </w:tcPr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Следить за осанкой, соблюдать технику безопасности при работе с набивным мячом.</w:t>
            </w:r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Передвижение вперёд, смена партнёров</w:t>
            </w:r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528DE" w:rsidRPr="00740013" w:rsidTr="0076625F">
        <w:tc>
          <w:tcPr>
            <w:tcW w:w="800" w:type="dxa"/>
          </w:tcPr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86" w:type="dxa"/>
          </w:tcPr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3.Бег:</w:t>
            </w:r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-с изменением направления по свистку;</w:t>
            </w:r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-с изменением скорости по свистку;</w:t>
            </w:r>
          </w:p>
          <w:p w:rsidR="00F11338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-по команде: «Первые!» первые номера выполняют сед сидя сзади, </w:t>
            </w:r>
            <w:proofErr w:type="gramStart"/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вторые</w:t>
            </w:r>
            <w:proofErr w:type="gramEnd"/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400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опираясь на их прямые руки, перепрыгивают через них, согнув ноги; </w:t>
            </w:r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</w:t>
            </w: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команде: «Вторые!» вторые номера </w:t>
            </w:r>
            <w:r w:rsidRPr="007400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встают на четвереньки, первые номера выполняют кувырок вперед через спину партнёра с захватом его за туловище.</w:t>
            </w:r>
          </w:p>
          <w:p w:rsidR="00F11338" w:rsidRPr="00740013" w:rsidRDefault="00F11338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2мин</w:t>
            </w:r>
          </w:p>
        </w:tc>
        <w:tc>
          <w:tcPr>
            <w:tcW w:w="2073" w:type="dxa"/>
          </w:tcPr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568A" w:rsidRPr="00740013" w:rsidRDefault="00D856BD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9528DE"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амостраховка</w:t>
            </w:r>
            <w:proofErr w:type="spellEnd"/>
            <w:r w:rsidR="009528DE"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смена партнёров</w:t>
            </w:r>
          </w:p>
        </w:tc>
      </w:tr>
      <w:tr w:rsidR="009528DE" w:rsidRPr="00740013" w:rsidTr="0076625F">
        <w:tc>
          <w:tcPr>
            <w:tcW w:w="800" w:type="dxa"/>
          </w:tcPr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86" w:type="dxa"/>
          </w:tcPr>
          <w:p w:rsidR="002A6851" w:rsidRPr="00740013" w:rsidRDefault="002A6851" w:rsidP="002A6851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4.ОРУ с набивными мячами:</w:t>
            </w:r>
          </w:p>
          <w:p w:rsidR="002A6851" w:rsidRPr="00740013" w:rsidRDefault="002A6851" w:rsidP="002A6851">
            <w:pPr>
              <w:pStyle w:val="a8"/>
              <w:rPr>
                <w:sz w:val="28"/>
                <w:szCs w:val="28"/>
              </w:rPr>
            </w:pPr>
            <w:r w:rsidRPr="00740013">
              <w:rPr>
                <w:rStyle w:val="a9"/>
                <w:b w:val="0"/>
                <w:sz w:val="28"/>
                <w:szCs w:val="28"/>
              </w:rPr>
              <w:t>1.«КРУГОВАЯ ПОРУКА»</w:t>
            </w:r>
            <w:r w:rsidRPr="00740013">
              <w:rPr>
                <w:b/>
                <w:sz w:val="28"/>
                <w:szCs w:val="28"/>
              </w:rPr>
              <w:br/>
            </w:r>
            <w:r w:rsidRPr="00740013">
              <w:rPr>
                <w:sz w:val="28"/>
                <w:szCs w:val="28"/>
              </w:rPr>
              <w:t>Исходное положение: стоя спиной друг к другу на расстоянии полушага. Один из партнеров держит мяч на уровне живота.</w:t>
            </w:r>
            <w:r w:rsidRPr="00740013">
              <w:rPr>
                <w:sz w:val="28"/>
                <w:szCs w:val="28"/>
              </w:rPr>
              <w:br/>
              <w:t xml:space="preserve">«Раз» – поворот корпуса и передача мяча партнеру. «Два» – исходное положение. «Три-четыре» – все в другую сторону. </w:t>
            </w:r>
          </w:p>
          <w:p w:rsidR="002A6851" w:rsidRPr="00740013" w:rsidRDefault="002A6851" w:rsidP="002A6851">
            <w:pPr>
              <w:pStyle w:val="a8"/>
              <w:rPr>
                <w:sz w:val="28"/>
                <w:szCs w:val="28"/>
              </w:rPr>
            </w:pPr>
            <w:r w:rsidRPr="00740013">
              <w:rPr>
                <w:sz w:val="28"/>
                <w:szCs w:val="28"/>
              </w:rPr>
              <w:t>2</w:t>
            </w:r>
            <w:r w:rsidRPr="00740013">
              <w:rPr>
                <w:b/>
                <w:sz w:val="28"/>
                <w:szCs w:val="28"/>
              </w:rPr>
              <w:t>.</w:t>
            </w:r>
            <w:r w:rsidRPr="00740013">
              <w:rPr>
                <w:rStyle w:val="a9"/>
                <w:b w:val="0"/>
                <w:sz w:val="28"/>
                <w:szCs w:val="28"/>
              </w:rPr>
              <w:t>«РУКИ ВНИЗ И ВВЕРХ»</w:t>
            </w:r>
            <w:r w:rsidRPr="00740013">
              <w:rPr>
                <w:b/>
                <w:sz w:val="28"/>
                <w:szCs w:val="28"/>
              </w:rPr>
              <w:br/>
            </w:r>
            <w:r w:rsidRPr="00740013">
              <w:rPr>
                <w:sz w:val="28"/>
                <w:szCs w:val="28"/>
              </w:rPr>
              <w:t>Исходное положение: стоя друг к другу спиной. Ноги – в два раза шире плеч</w:t>
            </w:r>
            <w:proofErr w:type="gramStart"/>
            <w:r w:rsidRPr="00740013">
              <w:rPr>
                <w:sz w:val="28"/>
                <w:szCs w:val="28"/>
              </w:rPr>
              <w:t>.«</w:t>
            </w:r>
            <w:proofErr w:type="gramEnd"/>
            <w:r w:rsidRPr="00740013">
              <w:rPr>
                <w:sz w:val="28"/>
                <w:szCs w:val="28"/>
              </w:rPr>
              <w:t>Раз» – наклон вперед под углом 90 градусов. Спина прямая! «Два» – передача мяча между ног. «Три» – исходное положение. Поднимите руки вверх. «Четыре» – слегка прогибаясь назад, передайте мяч над головой.</w:t>
            </w:r>
          </w:p>
          <w:p w:rsidR="002A6851" w:rsidRPr="00740013" w:rsidRDefault="002A6851" w:rsidP="002A6851">
            <w:pPr>
              <w:pStyle w:val="a8"/>
              <w:rPr>
                <w:sz w:val="28"/>
                <w:szCs w:val="28"/>
              </w:rPr>
            </w:pPr>
            <w:r w:rsidRPr="00740013">
              <w:rPr>
                <w:sz w:val="28"/>
                <w:szCs w:val="28"/>
              </w:rPr>
              <w:t xml:space="preserve"> 3</w:t>
            </w:r>
            <w:r w:rsidRPr="00740013">
              <w:rPr>
                <w:b/>
                <w:sz w:val="28"/>
                <w:szCs w:val="28"/>
              </w:rPr>
              <w:t>.</w:t>
            </w:r>
            <w:r w:rsidRPr="00740013">
              <w:rPr>
                <w:rStyle w:val="a9"/>
                <w:b w:val="0"/>
                <w:sz w:val="28"/>
                <w:szCs w:val="28"/>
              </w:rPr>
              <w:t>«ВПРИСЯДКУ»</w:t>
            </w:r>
            <w:r w:rsidRPr="00740013">
              <w:rPr>
                <w:b/>
                <w:sz w:val="28"/>
                <w:szCs w:val="28"/>
              </w:rPr>
              <w:br/>
            </w:r>
            <w:r w:rsidRPr="00740013">
              <w:rPr>
                <w:sz w:val="28"/>
                <w:szCs w:val="28"/>
              </w:rPr>
              <w:t>Исходное положение: стоя друг против друга. Ноги чуть шире плеч.</w:t>
            </w:r>
            <w:r w:rsidRPr="00740013">
              <w:rPr>
                <w:sz w:val="28"/>
                <w:szCs w:val="28"/>
              </w:rPr>
              <w:br/>
              <w:t xml:space="preserve">«Раз» – партнер с мячом выполняет приседание, спина прямая. «Два» – поднимаясь, перекидывает мяч. «Три-четыре» – другой партнер </w:t>
            </w:r>
            <w:proofErr w:type="gramStart"/>
            <w:r w:rsidRPr="00740013">
              <w:rPr>
                <w:sz w:val="28"/>
                <w:szCs w:val="28"/>
              </w:rPr>
              <w:t>ловит мяч, одновременно приседая</w:t>
            </w:r>
            <w:proofErr w:type="gramEnd"/>
            <w:r w:rsidRPr="00740013">
              <w:rPr>
                <w:sz w:val="28"/>
                <w:szCs w:val="28"/>
              </w:rPr>
              <w:t>.</w:t>
            </w:r>
          </w:p>
          <w:p w:rsidR="002A6851" w:rsidRPr="00740013" w:rsidRDefault="002A6851" w:rsidP="002A6851">
            <w:pPr>
              <w:pStyle w:val="a8"/>
              <w:rPr>
                <w:sz w:val="28"/>
                <w:szCs w:val="28"/>
              </w:rPr>
            </w:pPr>
            <w:r w:rsidRPr="00740013">
              <w:rPr>
                <w:sz w:val="28"/>
                <w:szCs w:val="28"/>
              </w:rPr>
              <w:t xml:space="preserve"> 4</w:t>
            </w:r>
            <w:r w:rsidRPr="00740013">
              <w:rPr>
                <w:b/>
                <w:sz w:val="28"/>
                <w:szCs w:val="28"/>
              </w:rPr>
              <w:t>.</w:t>
            </w:r>
            <w:r w:rsidRPr="00740013">
              <w:rPr>
                <w:rStyle w:val="a9"/>
                <w:b w:val="0"/>
                <w:sz w:val="28"/>
                <w:szCs w:val="28"/>
              </w:rPr>
              <w:t>«ИЗ РУК В РУКИ»</w:t>
            </w:r>
            <w:r w:rsidRPr="00740013">
              <w:rPr>
                <w:sz w:val="28"/>
                <w:szCs w:val="28"/>
              </w:rPr>
              <w:br/>
              <w:t>Исходное положение: стоя лицом друг к другу на расстоянии полутора метров.</w:t>
            </w:r>
            <w:r w:rsidRPr="00740013">
              <w:rPr>
                <w:sz w:val="28"/>
                <w:szCs w:val="28"/>
              </w:rPr>
              <w:br/>
              <w:t>«Раз» – приседая на одной ноге, вторую отведите назад, наклоните корпус вперед. Передай мяч партнеру. «Два» – одновременно вернитесь в исходное положение.</w:t>
            </w:r>
          </w:p>
          <w:p w:rsidR="002A6851" w:rsidRPr="00740013" w:rsidRDefault="002A6851" w:rsidP="002A6851">
            <w:pPr>
              <w:pStyle w:val="a8"/>
              <w:rPr>
                <w:sz w:val="28"/>
                <w:szCs w:val="28"/>
              </w:rPr>
            </w:pPr>
            <w:r w:rsidRPr="00740013">
              <w:rPr>
                <w:sz w:val="28"/>
                <w:szCs w:val="28"/>
              </w:rPr>
              <w:t xml:space="preserve"> 5.</w:t>
            </w:r>
            <w:r w:rsidRPr="00740013">
              <w:rPr>
                <w:rStyle w:val="28pt"/>
                <w:sz w:val="28"/>
                <w:szCs w:val="28"/>
              </w:rPr>
              <w:t xml:space="preserve"> </w:t>
            </w:r>
            <w:r w:rsidRPr="00740013">
              <w:rPr>
                <w:rStyle w:val="a9"/>
                <w:b w:val="0"/>
                <w:sz w:val="28"/>
                <w:szCs w:val="28"/>
              </w:rPr>
              <w:t>«КРЕСЛО-КАЧАЛКА»</w:t>
            </w:r>
            <w:r w:rsidRPr="00740013">
              <w:rPr>
                <w:sz w:val="28"/>
                <w:szCs w:val="28"/>
              </w:rPr>
              <w:br/>
              <w:t>Исходное положение: сидя лицом друг к другу. Мяч у одного из партнеров на уровне груди.</w:t>
            </w:r>
            <w:r w:rsidRPr="00740013">
              <w:rPr>
                <w:sz w:val="28"/>
                <w:szCs w:val="28"/>
              </w:rPr>
              <w:br/>
              <w:t xml:space="preserve">«Раз» – отклониться назад, сделать вдох. С выдохом сесть и перекинуть мяч партнеру. «Два» – партнер ловит мяч, одновременно отклоняясь назад. «Три-четыре» – снова перекидывает мяч партнеру. </w:t>
            </w:r>
          </w:p>
          <w:p w:rsidR="009C32A6" w:rsidRPr="00740013" w:rsidRDefault="009C32A6" w:rsidP="009C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Замерим пульс и отобразим свои показатели  на графике.</w:t>
            </w:r>
          </w:p>
          <w:p w:rsidR="009C32A6" w:rsidRPr="00740013" w:rsidRDefault="009C32A6" w:rsidP="009C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sz w:val="28"/>
                <w:szCs w:val="28"/>
              </w:rPr>
              <w:t xml:space="preserve">Вы  успешно справились с первым этапом, получаете </w:t>
            </w:r>
            <w:r w:rsidRPr="007400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первую часть  </w:t>
            </w:r>
            <w:proofErr w:type="spellStart"/>
            <w:r w:rsidRPr="00740013">
              <w:rPr>
                <w:rFonts w:ascii="Times New Roman" w:hAnsi="Times New Roman"/>
                <w:sz w:val="28"/>
                <w:szCs w:val="28"/>
              </w:rPr>
              <w:t>пазла</w:t>
            </w:r>
            <w:proofErr w:type="spellEnd"/>
            <w:r w:rsidRPr="0074001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32A6" w:rsidRPr="00740013" w:rsidRDefault="009C32A6" w:rsidP="009C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1762" w:rsidRPr="00740013" w:rsidRDefault="009C32A6" w:rsidP="0076625F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b w:val="0"/>
                <w:sz w:val="28"/>
                <w:szCs w:val="28"/>
              </w:rPr>
              <w:t>Переходим к следующему этапу, основной части: круговая тренировка</w:t>
            </w:r>
            <w:r w:rsidR="00A51762" w:rsidRPr="00740013"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</w:p>
          <w:p w:rsidR="00A51762" w:rsidRPr="00740013" w:rsidRDefault="00A51762" w:rsidP="0076625F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b w:val="0"/>
                <w:sz w:val="28"/>
                <w:szCs w:val="28"/>
              </w:rPr>
              <w:t>-разбиение юношей на пары;</w:t>
            </w:r>
          </w:p>
          <w:p w:rsidR="00A51762" w:rsidRPr="00740013" w:rsidRDefault="00A51762" w:rsidP="0076625F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b w:val="0"/>
                <w:sz w:val="28"/>
                <w:szCs w:val="28"/>
              </w:rPr>
              <w:t>-получен</w:t>
            </w:r>
            <w:r w:rsidR="009E1313" w:rsidRPr="00740013">
              <w:rPr>
                <w:rFonts w:ascii="Times New Roman" w:hAnsi="Times New Roman"/>
                <w:b w:val="0"/>
                <w:sz w:val="28"/>
                <w:szCs w:val="28"/>
              </w:rPr>
              <w:t>ие  (на выбор) учебной карточки;</w:t>
            </w:r>
            <w:r w:rsidRPr="0074001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9528DE" w:rsidRPr="00740013" w:rsidRDefault="00A51762" w:rsidP="0076625F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740013">
              <w:rPr>
                <w:rFonts w:ascii="Times New Roman" w:hAnsi="Times New Roman"/>
                <w:b w:val="0"/>
                <w:sz w:val="28"/>
                <w:szCs w:val="28"/>
              </w:rPr>
              <w:t>- получение указаний учителя (каждая пара проходит 3 станции</w:t>
            </w:r>
            <w:r w:rsidR="00EB3BB5" w:rsidRPr="00740013">
              <w:rPr>
                <w:rFonts w:ascii="Times New Roman" w:hAnsi="Times New Roman"/>
                <w:b w:val="0"/>
                <w:sz w:val="28"/>
                <w:szCs w:val="28"/>
              </w:rPr>
              <w:t>, на каждой станции выполняет</w:t>
            </w:r>
            <w:r w:rsidR="004002FC" w:rsidRPr="0074001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="00EB3BB5" w:rsidRPr="00740013">
              <w:rPr>
                <w:rFonts w:ascii="Times New Roman" w:hAnsi="Times New Roman"/>
                <w:b w:val="0"/>
                <w:sz w:val="28"/>
                <w:szCs w:val="28"/>
              </w:rPr>
              <w:t xml:space="preserve"> одно силовое упражнение (количество выполнений каждого упражнения и баллы указаны в карточках) и упражнение на расслабление.</w:t>
            </w:r>
            <w:proofErr w:type="gramEnd"/>
            <w:r w:rsidR="004002FC" w:rsidRPr="00740013">
              <w:rPr>
                <w:rFonts w:ascii="Times New Roman" w:hAnsi="Times New Roman"/>
                <w:b w:val="0"/>
                <w:sz w:val="28"/>
                <w:szCs w:val="28"/>
              </w:rPr>
              <w:t xml:space="preserve"> На чистые листы записываете коли</w:t>
            </w:r>
            <w:r w:rsidR="00107D9E">
              <w:rPr>
                <w:rFonts w:ascii="Times New Roman" w:hAnsi="Times New Roman"/>
                <w:b w:val="0"/>
                <w:sz w:val="28"/>
                <w:szCs w:val="28"/>
              </w:rPr>
              <w:t>чество баллов</w:t>
            </w:r>
            <w:r w:rsidR="004002FC" w:rsidRPr="0074001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107D9E">
              <w:rPr>
                <w:rFonts w:ascii="Times New Roman" w:hAnsi="Times New Roman"/>
                <w:b w:val="0"/>
                <w:sz w:val="28"/>
                <w:szCs w:val="28"/>
              </w:rPr>
              <w:t>(Приложение 3).</w:t>
            </w:r>
          </w:p>
        </w:tc>
        <w:tc>
          <w:tcPr>
            <w:tcW w:w="1300" w:type="dxa"/>
          </w:tcPr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5мин</w:t>
            </w:r>
          </w:p>
        </w:tc>
        <w:tc>
          <w:tcPr>
            <w:tcW w:w="2073" w:type="dxa"/>
          </w:tcPr>
          <w:p w:rsidR="009E1313" w:rsidRPr="00740013" w:rsidRDefault="002A6851" w:rsidP="002A6851">
            <w:pPr>
              <w:pStyle w:val="a8"/>
              <w:rPr>
                <w:sz w:val="28"/>
                <w:szCs w:val="28"/>
              </w:rPr>
            </w:pPr>
            <w:proofErr w:type="gramStart"/>
            <w:r w:rsidRPr="00740013">
              <w:rPr>
                <w:sz w:val="28"/>
                <w:szCs w:val="28"/>
              </w:rPr>
              <w:t>Выполнять под ритмичную музыку)</w:t>
            </w:r>
            <w:proofErr w:type="gramEnd"/>
          </w:p>
          <w:p w:rsidR="002A6851" w:rsidRPr="00740013" w:rsidRDefault="002A6851" w:rsidP="002A6851">
            <w:pPr>
              <w:pStyle w:val="a8"/>
              <w:rPr>
                <w:sz w:val="28"/>
                <w:szCs w:val="28"/>
              </w:rPr>
            </w:pPr>
            <w:r w:rsidRPr="00740013">
              <w:rPr>
                <w:sz w:val="28"/>
                <w:szCs w:val="28"/>
              </w:rPr>
              <w:t>Повторить 15-20 раз. Это упражнение укрепляет косые мышцы живота.</w:t>
            </w:r>
          </w:p>
          <w:p w:rsidR="002A6851" w:rsidRPr="00740013" w:rsidRDefault="002A6851" w:rsidP="002A6851">
            <w:pPr>
              <w:pStyle w:val="a8"/>
              <w:rPr>
                <w:sz w:val="28"/>
                <w:szCs w:val="28"/>
              </w:rPr>
            </w:pPr>
            <w:r w:rsidRPr="00740013">
              <w:rPr>
                <w:sz w:val="28"/>
                <w:szCs w:val="28"/>
              </w:rPr>
              <w:t>Повторить 15-20 раз. Упражнение развивает мышцы спины и гибкость.</w:t>
            </w:r>
          </w:p>
          <w:p w:rsidR="002A6851" w:rsidRPr="00740013" w:rsidRDefault="002A6851" w:rsidP="002A6851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Выполнить 15-20 раз. Упражнение укрепляет мышцы ног и плеч.</w:t>
            </w: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</w:p>
          <w:p w:rsidR="002A6851" w:rsidRPr="00740013" w:rsidRDefault="002A6851" w:rsidP="002A6851">
            <w:pPr>
              <w:pStyle w:val="a8"/>
              <w:rPr>
                <w:sz w:val="28"/>
                <w:szCs w:val="28"/>
              </w:rPr>
            </w:pPr>
            <w:r w:rsidRPr="00740013">
              <w:rPr>
                <w:sz w:val="28"/>
                <w:szCs w:val="28"/>
              </w:rPr>
              <w:t>Выполнить15-20 раз.</w:t>
            </w:r>
          </w:p>
          <w:p w:rsidR="002A6851" w:rsidRPr="00740013" w:rsidRDefault="002A6851" w:rsidP="002A6851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A6851" w:rsidRPr="00740013" w:rsidRDefault="002A6851" w:rsidP="002A6851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A6851" w:rsidRPr="00740013" w:rsidRDefault="002A6851" w:rsidP="002A6851">
            <w:pPr>
              <w:pStyle w:val="a8"/>
              <w:rPr>
                <w:sz w:val="28"/>
                <w:szCs w:val="28"/>
              </w:rPr>
            </w:pPr>
            <w:r w:rsidRPr="00740013">
              <w:rPr>
                <w:sz w:val="28"/>
                <w:szCs w:val="28"/>
              </w:rPr>
              <w:t>Выполните 20-25 раз. Упражнение тренирует мышцы живота</w:t>
            </w:r>
          </w:p>
          <w:p w:rsidR="002A6851" w:rsidRPr="00740013" w:rsidRDefault="002A6851" w:rsidP="002A6851">
            <w:pPr>
              <w:pStyle w:val="a8"/>
              <w:rPr>
                <w:sz w:val="28"/>
                <w:szCs w:val="28"/>
              </w:rPr>
            </w:pPr>
          </w:p>
          <w:p w:rsidR="009528DE" w:rsidRPr="00740013" w:rsidRDefault="009C32A6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b w:val="0"/>
                <w:sz w:val="28"/>
                <w:szCs w:val="28"/>
              </w:rPr>
              <w:t>На шкале координат ставят нужную пометку.</w:t>
            </w:r>
          </w:p>
          <w:p w:rsidR="00AB1051" w:rsidRPr="00740013" w:rsidRDefault="00AB1051" w:rsidP="009E1313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b w:val="0"/>
                <w:sz w:val="28"/>
                <w:szCs w:val="28"/>
              </w:rPr>
              <w:t xml:space="preserve">Юноши встают </w:t>
            </w:r>
            <w:r w:rsidRPr="0074001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парами приблизительно с одинаковой весовой категорией, получают учебные карточки, </w:t>
            </w:r>
            <w:r w:rsidR="00A51762" w:rsidRPr="00740013">
              <w:rPr>
                <w:rFonts w:ascii="Times New Roman" w:hAnsi="Times New Roman"/>
                <w:b w:val="0"/>
                <w:sz w:val="28"/>
                <w:szCs w:val="28"/>
              </w:rPr>
              <w:t>чистые листы бумаги, ручки.</w:t>
            </w:r>
          </w:p>
        </w:tc>
      </w:tr>
      <w:tr w:rsidR="009528DE" w:rsidRPr="00740013" w:rsidTr="0076625F">
        <w:tc>
          <w:tcPr>
            <w:tcW w:w="800" w:type="dxa"/>
          </w:tcPr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186" w:type="dxa"/>
          </w:tcPr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300" w:type="dxa"/>
          </w:tcPr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2073" w:type="dxa"/>
          </w:tcPr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8DE" w:rsidRPr="00740013" w:rsidTr="0076625F">
        <w:tc>
          <w:tcPr>
            <w:tcW w:w="800" w:type="dxa"/>
          </w:tcPr>
          <w:p w:rsidR="009528DE" w:rsidRPr="00740013" w:rsidRDefault="00232890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84.45pt;margin-top:3.45pt;width:0;height:459.15pt;z-index:251660288;mso-position-horizontal-relative:page;mso-position-vertical-relative:page" strokeweight=".7pt">
                  <w10:wrap anchorx="page" anchory="page"/>
                </v:shape>
              </w:pict>
            </w:r>
          </w:p>
        </w:tc>
        <w:tc>
          <w:tcPr>
            <w:tcW w:w="7186" w:type="dxa"/>
          </w:tcPr>
          <w:p w:rsidR="005D34F6" w:rsidRPr="00740013" w:rsidRDefault="005D34F6" w:rsidP="001678EE">
            <w:pPr>
              <w:pStyle w:val="31"/>
              <w:shd w:val="clear" w:color="auto" w:fill="auto"/>
              <w:spacing w:before="0" w:after="236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1.</w:t>
            </w: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Круговая работа в парах</w:t>
            </w:r>
          </w:p>
          <w:p w:rsidR="005D34F6" w:rsidRPr="00740013" w:rsidRDefault="005D34F6" w:rsidP="001678EE">
            <w:pPr>
              <w:pStyle w:val="31"/>
              <w:shd w:val="clear" w:color="auto" w:fill="auto"/>
              <w:spacing w:before="0" w:after="236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Работа по станциям:</w:t>
            </w:r>
          </w:p>
          <w:p w:rsidR="005D34F6" w:rsidRPr="00740013" w:rsidRDefault="005D34F6" w:rsidP="001678EE">
            <w:pPr>
              <w:pStyle w:val="31"/>
              <w:shd w:val="clear" w:color="auto" w:fill="auto"/>
              <w:spacing w:before="0" w:after="236" w:line="240" w:lineRule="auto"/>
              <w:ind w:left="10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Карточка №1</w:t>
            </w:r>
          </w:p>
          <w:p w:rsidR="005D34F6" w:rsidRPr="00740013" w:rsidRDefault="005D34F6" w:rsidP="001678EE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1. Подтягивание в висе лёжа</w:t>
            </w:r>
          </w:p>
          <w:p w:rsidR="005D34F6" w:rsidRPr="00740013" w:rsidRDefault="005D34F6" w:rsidP="005D34F6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1.-й и.п. наклон вперёд, руками держась за голень</w:t>
            </w:r>
            <w:r w:rsidR="006B09F0"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</w:p>
          <w:p w:rsidR="005D34F6" w:rsidRPr="00740013" w:rsidRDefault="005D34F6" w:rsidP="005D34F6">
            <w:pPr>
              <w:pStyle w:val="a4"/>
              <w:shd w:val="clear" w:color="auto" w:fill="auto"/>
              <w:spacing w:line="240" w:lineRule="auto"/>
              <w:ind w:left="20" w:right="620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2-й</w:t>
            </w:r>
            <w:proofErr w:type="gramStart"/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упоре лежа, руками держась за шею первого, подтянуться;</w:t>
            </w:r>
          </w:p>
          <w:p w:rsidR="00BF5777" w:rsidRPr="00740013" w:rsidRDefault="005D34F6" w:rsidP="005D34F6">
            <w:pPr>
              <w:pStyle w:val="a4"/>
              <w:shd w:val="clear" w:color="auto" w:fill="auto"/>
              <w:spacing w:line="240" w:lineRule="auto"/>
              <w:ind w:left="20" w:right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F5777" w:rsidRPr="0074001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742950" cy="714375"/>
                  <wp:effectExtent l="19050" t="0" r="0" b="0"/>
                  <wp:docPr id="48" name="Рисунок 11" descr="Силовые упражнения в парах">
                    <a:hlinkClick xmlns:a="http://schemas.openxmlformats.org/drawingml/2006/main" r:id="rId6" tooltip="&quot;Силовые упражнения в парах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иловые упражнения в парах">
                            <a:hlinkClick r:id="rId6" tooltip="&quot;Силовые упражнения в парах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777" w:rsidRPr="00740013" w:rsidRDefault="00BF5777" w:rsidP="00BF5777">
            <w:pPr>
              <w:pStyle w:val="a4"/>
              <w:shd w:val="clear" w:color="auto" w:fill="auto"/>
              <w:spacing w:line="240" w:lineRule="auto"/>
              <w:ind w:right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34F6" w:rsidRPr="00740013" w:rsidRDefault="005D34F6" w:rsidP="005D34F6">
            <w:pPr>
              <w:pStyle w:val="a4"/>
              <w:shd w:val="clear" w:color="auto" w:fill="auto"/>
              <w:spacing w:line="240" w:lineRule="auto"/>
              <w:ind w:left="20" w:right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15р-3 балла,</w:t>
            </w:r>
          </w:p>
          <w:p w:rsidR="005D34F6" w:rsidRPr="00740013" w:rsidRDefault="005D34F6" w:rsidP="00BF5777">
            <w:pPr>
              <w:pStyle w:val="a4"/>
              <w:shd w:val="clear" w:color="auto" w:fill="auto"/>
              <w:spacing w:line="240" w:lineRule="auto"/>
              <w:ind w:right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12р-2 балла,</w:t>
            </w:r>
            <w:r w:rsidR="00BF5777"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</w:p>
          <w:p w:rsidR="005D34F6" w:rsidRPr="00740013" w:rsidRDefault="005D34F6" w:rsidP="005D34F6">
            <w:pPr>
              <w:pStyle w:val="a4"/>
              <w:shd w:val="clear" w:color="auto" w:fill="auto"/>
              <w:spacing w:line="240" w:lineRule="auto"/>
              <w:ind w:left="20" w:right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10р-1 балл.</w:t>
            </w:r>
          </w:p>
          <w:p w:rsidR="005D34F6" w:rsidRPr="00740013" w:rsidRDefault="005D34F6" w:rsidP="005D34F6">
            <w:pPr>
              <w:pStyle w:val="a4"/>
              <w:shd w:val="clear" w:color="auto" w:fill="auto"/>
              <w:ind w:left="20" w:right="24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Упражнение на расслабление:</w:t>
            </w:r>
          </w:p>
          <w:p w:rsidR="005D34F6" w:rsidRPr="00740013" w:rsidRDefault="005D34F6" w:rsidP="005D34F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00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 – стоя. Поднять руки вверх, расслабить кисти, расслабить и опустить руки вниз вдоль туловища, при расслаблении слегка наклонить туловище вперед, покачать расслабленными руками.</w:t>
            </w:r>
          </w:p>
          <w:p w:rsidR="005D34F6" w:rsidRPr="00740013" w:rsidRDefault="005D34F6" w:rsidP="005D34F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001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664384" behindDoc="0" locked="0" layoutInCell="1" allowOverlap="0">
                  <wp:simplePos x="0" y="0"/>
                  <wp:positionH relativeFrom="column">
                    <wp:posOffset>72390</wp:posOffset>
                  </wp:positionH>
                  <wp:positionV relativeFrom="line">
                    <wp:posOffset>155575</wp:posOffset>
                  </wp:positionV>
                  <wp:extent cx="1047750" cy="695325"/>
                  <wp:effectExtent l="19050" t="0" r="0" b="0"/>
                  <wp:wrapSquare wrapText="bothSides"/>
                  <wp:docPr id="5" name="Рисунок 5" descr="upr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pr_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34F6" w:rsidRPr="00740013" w:rsidRDefault="005D34F6" w:rsidP="005D34F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34F6" w:rsidRPr="00740013" w:rsidRDefault="005D34F6" w:rsidP="005D34F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34F6" w:rsidRPr="00740013" w:rsidRDefault="005D34F6" w:rsidP="005D34F6">
            <w:pPr>
              <w:pStyle w:val="a4"/>
              <w:shd w:val="clear" w:color="auto" w:fill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sz w:val="28"/>
                <w:szCs w:val="28"/>
              </w:rPr>
              <w:t>2. Одновременное сгибание и разгибание в обоюдном упоре</w:t>
            </w:r>
            <w:r w:rsidR="006B09F0" w:rsidRPr="00740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41" w:rsidRPr="00740013" w:rsidRDefault="00E10641" w:rsidP="005D34F6">
            <w:pPr>
              <w:pStyle w:val="a4"/>
              <w:shd w:val="clear" w:color="auto" w:fill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5D34F6" w:rsidRPr="00740013" w:rsidRDefault="005D34F6" w:rsidP="005D34F6">
            <w:pPr>
              <w:pStyle w:val="a4"/>
              <w:shd w:val="clear" w:color="auto" w:fill="auto"/>
              <w:ind w:left="20" w:right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7814"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р-3 балла,</w:t>
            </w:r>
          </w:p>
          <w:p w:rsidR="005D34F6" w:rsidRPr="00740013" w:rsidRDefault="00FC7814" w:rsidP="005D34F6">
            <w:pPr>
              <w:pStyle w:val="a4"/>
              <w:shd w:val="clear" w:color="auto" w:fill="auto"/>
              <w:ind w:left="20" w:right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  <w:r w:rsidR="005D34F6"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р-2 балла,</w:t>
            </w:r>
          </w:p>
          <w:p w:rsidR="005D34F6" w:rsidRPr="00740013" w:rsidRDefault="00FC7814" w:rsidP="005D34F6">
            <w:pPr>
              <w:pStyle w:val="a4"/>
              <w:shd w:val="clear" w:color="auto" w:fill="auto"/>
              <w:ind w:left="20" w:right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D34F6"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р-1 балл.</w:t>
            </w:r>
          </w:p>
          <w:p w:rsidR="005D34F6" w:rsidRPr="00740013" w:rsidRDefault="005D34F6" w:rsidP="005D34F6">
            <w:pPr>
              <w:pStyle w:val="a4"/>
              <w:shd w:val="clear" w:color="auto" w:fill="auto"/>
              <w:ind w:left="20" w:right="24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Упражнение на расслабление:</w:t>
            </w:r>
          </w:p>
          <w:p w:rsidR="005D34F6" w:rsidRPr="00740013" w:rsidRDefault="005D34F6" w:rsidP="005D34F6">
            <w:pPr>
              <w:pStyle w:val="a4"/>
              <w:shd w:val="clear" w:color="auto" w:fill="auto"/>
              <w:ind w:left="20" w:right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sz w:val="28"/>
                <w:szCs w:val="28"/>
              </w:rPr>
              <w:t>Встряхивание рук с помощью партнера стоя</w:t>
            </w:r>
          </w:p>
          <w:p w:rsidR="005D34F6" w:rsidRPr="00740013" w:rsidRDefault="005D34F6" w:rsidP="005D34F6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663360" behindDoc="0" locked="0" layoutInCell="1" allowOverlap="0">
                  <wp:simplePos x="0" y="0"/>
                  <wp:positionH relativeFrom="column">
                    <wp:posOffset>196215</wp:posOffset>
                  </wp:positionH>
                  <wp:positionV relativeFrom="line">
                    <wp:posOffset>191770</wp:posOffset>
                  </wp:positionV>
                  <wp:extent cx="638175" cy="762000"/>
                  <wp:effectExtent l="19050" t="0" r="9525" b="0"/>
                  <wp:wrapSquare wrapText="bothSides"/>
                  <wp:docPr id="4" name="Рисунок 4" descr="upr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pr_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34F6" w:rsidRPr="00740013" w:rsidRDefault="005D34F6" w:rsidP="005D34F6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4F6" w:rsidRPr="00740013" w:rsidRDefault="005D34F6" w:rsidP="005D34F6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2FC" w:rsidRPr="00740013" w:rsidRDefault="004002FC" w:rsidP="005D34F6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2FC" w:rsidRPr="00740013" w:rsidRDefault="004002FC" w:rsidP="005D34F6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2FC" w:rsidRPr="00740013" w:rsidRDefault="004002FC" w:rsidP="005D34F6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4F6" w:rsidRPr="00740013" w:rsidRDefault="005D34F6" w:rsidP="005D34F6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3. Упражнение на пресс</w:t>
            </w:r>
          </w:p>
          <w:p w:rsidR="00BF5777" w:rsidRPr="00740013" w:rsidRDefault="005D34F6" w:rsidP="005D34F6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1-</w:t>
            </w:r>
            <w:r w:rsidR="004002FC"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й </w:t>
            </w: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стойке, одна нога чуть впереди,2-</w:t>
            </w:r>
            <w:r w:rsidR="004002FC"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й,</w:t>
            </w: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зацепившись ногами за талию первого, выполняет опускание и поднимание туловища:</w:t>
            </w:r>
          </w:p>
          <w:p w:rsidR="00BF5777" w:rsidRPr="00740013" w:rsidRDefault="00BF5777" w:rsidP="005D34F6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0641" w:rsidRPr="00740013" w:rsidRDefault="00BF5777" w:rsidP="005D34F6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drawing>
                <wp:inline distT="0" distB="0" distL="0" distR="0">
                  <wp:extent cx="619125" cy="1000125"/>
                  <wp:effectExtent l="19050" t="0" r="9525" b="0"/>
                  <wp:docPr id="63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641"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</w:t>
            </w:r>
          </w:p>
          <w:p w:rsidR="005D34F6" w:rsidRPr="00740013" w:rsidRDefault="005D34F6" w:rsidP="005D34F6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15р-3 балла,</w:t>
            </w:r>
          </w:p>
          <w:p w:rsidR="005D34F6" w:rsidRPr="00740013" w:rsidRDefault="005D34F6" w:rsidP="005D34F6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12р-2 балла,</w:t>
            </w:r>
          </w:p>
          <w:p w:rsidR="005D34F6" w:rsidRPr="00740013" w:rsidRDefault="005D34F6" w:rsidP="005D34F6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10р-1 балл.</w:t>
            </w: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D34F6" w:rsidRPr="00740013" w:rsidRDefault="005D34F6" w:rsidP="005D34F6">
            <w:pPr>
              <w:pStyle w:val="a4"/>
              <w:shd w:val="clear" w:color="auto" w:fill="auto"/>
              <w:ind w:left="20" w:right="24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Упражнение на расслабление:</w:t>
            </w:r>
          </w:p>
          <w:p w:rsidR="005D34F6" w:rsidRPr="00740013" w:rsidRDefault="005D34F6" w:rsidP="005D34F6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В основной стойке поднять руки вверх, встряхивая почувствовать тяжесть, уронить вниз, наклониться вперед, продолжая встряхивать и, наконец, опуститься в упор присев до полного расслабления рук и плечевого пояса.</w:t>
            </w:r>
          </w:p>
          <w:p w:rsidR="005D34F6" w:rsidRPr="00740013" w:rsidRDefault="005D34F6" w:rsidP="005D34F6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D34F6" w:rsidRPr="00740013" w:rsidRDefault="005D34F6" w:rsidP="005D34F6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0641" w:rsidRPr="00740013" w:rsidRDefault="005D34F6" w:rsidP="00E10641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71600" cy="847725"/>
                  <wp:effectExtent l="19050" t="0" r="0" b="0"/>
                  <wp:docPr id="1" name="Рисунок 1" descr="http://msuathletics.ru/books/555/555_part06_files/upr_2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suathletics.ru/books/555/555_part06_files/upr_2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641" w:rsidRPr="00740013" w:rsidRDefault="00E10641" w:rsidP="005D34F6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4F6" w:rsidRPr="00740013" w:rsidRDefault="005D34F6" w:rsidP="005D34F6">
            <w:pPr>
              <w:pStyle w:val="31"/>
              <w:shd w:val="clear" w:color="auto" w:fill="auto"/>
              <w:spacing w:before="0" w:after="236"/>
              <w:ind w:left="10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Карточка №2</w:t>
            </w:r>
          </w:p>
          <w:p w:rsidR="005D34F6" w:rsidRPr="00740013" w:rsidRDefault="005D34F6" w:rsidP="005D34F6">
            <w:pPr>
              <w:pStyle w:val="a4"/>
              <w:shd w:val="clear" w:color="auto" w:fill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sz w:val="28"/>
                <w:szCs w:val="28"/>
              </w:rPr>
              <w:t>1.Приседание с партнёром на плечах</w:t>
            </w:r>
          </w:p>
          <w:p w:rsidR="00BF5777" w:rsidRPr="00740013" w:rsidRDefault="007B001B" w:rsidP="005D34F6">
            <w:pPr>
              <w:pStyle w:val="a4"/>
              <w:shd w:val="clear" w:color="auto" w:fill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</w:p>
          <w:p w:rsidR="005D34F6" w:rsidRPr="00740013" w:rsidRDefault="005D34F6" w:rsidP="005D34F6">
            <w:pPr>
              <w:pStyle w:val="a4"/>
              <w:shd w:val="clear" w:color="auto" w:fill="auto"/>
              <w:ind w:right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р-3 балла, </w:t>
            </w:r>
            <w:r w:rsidR="00E10641"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</w:t>
            </w:r>
          </w:p>
          <w:p w:rsidR="005D34F6" w:rsidRPr="00740013" w:rsidRDefault="005D34F6" w:rsidP="005D34F6">
            <w:pPr>
              <w:pStyle w:val="a4"/>
              <w:shd w:val="clear" w:color="auto" w:fill="auto"/>
              <w:ind w:left="20" w:right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12р-2 балла,</w:t>
            </w:r>
          </w:p>
          <w:p w:rsidR="005D34F6" w:rsidRPr="00740013" w:rsidRDefault="005D34F6" w:rsidP="005D34F6">
            <w:pPr>
              <w:pStyle w:val="a4"/>
              <w:shd w:val="clear" w:color="auto" w:fill="auto"/>
              <w:spacing w:line="278" w:lineRule="exact"/>
              <w:ind w:left="2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10р-1 балл.</w:t>
            </w:r>
          </w:p>
          <w:p w:rsidR="005D34F6" w:rsidRPr="00740013" w:rsidRDefault="005D34F6" w:rsidP="005D34F6">
            <w:pPr>
              <w:pStyle w:val="a4"/>
              <w:shd w:val="clear" w:color="auto" w:fill="auto"/>
              <w:ind w:left="20" w:right="24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Упражнение на расслабление:</w:t>
            </w:r>
          </w:p>
          <w:p w:rsidR="005D34F6" w:rsidRPr="00740013" w:rsidRDefault="005D34F6" w:rsidP="005D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sz w:val="28"/>
                <w:szCs w:val="28"/>
              </w:rPr>
              <w:t xml:space="preserve">В висе на верхней опоре встряхивая ноги и спину, прочувствовать расслабление мышц тела, то же в легком </w:t>
            </w:r>
            <w:r w:rsidRPr="00740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раскачивании.</w:t>
            </w:r>
          </w:p>
          <w:p w:rsidR="005D34F6" w:rsidRPr="00740013" w:rsidRDefault="005D34F6" w:rsidP="005D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665408" behindDoc="0" locked="0" layoutInCell="1" allowOverlap="0">
                  <wp:simplePos x="0" y="0"/>
                  <wp:positionH relativeFrom="column">
                    <wp:posOffset>180975</wp:posOffset>
                  </wp:positionH>
                  <wp:positionV relativeFrom="line">
                    <wp:posOffset>87630</wp:posOffset>
                  </wp:positionV>
                  <wp:extent cx="447675" cy="857250"/>
                  <wp:effectExtent l="19050" t="0" r="9525" b="0"/>
                  <wp:wrapSquare wrapText="bothSides"/>
                  <wp:docPr id="6" name="Рисунок 6" descr="upr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pr_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34F6" w:rsidRPr="00740013" w:rsidRDefault="005D34F6" w:rsidP="005D3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4F6" w:rsidRPr="00740013" w:rsidRDefault="005D34F6" w:rsidP="005D3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4F6" w:rsidRPr="00740013" w:rsidRDefault="005D34F6" w:rsidP="005D34F6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2. Жим руками лёжа на спине</w:t>
            </w:r>
          </w:p>
          <w:p w:rsidR="00BF5777" w:rsidRPr="00740013" w:rsidRDefault="00BF5777" w:rsidP="005D34F6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5777" w:rsidRPr="00740013" w:rsidRDefault="00BF5777" w:rsidP="005D34F6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drawing>
                <wp:inline distT="0" distB="0" distL="0" distR="0">
                  <wp:extent cx="762000" cy="790575"/>
                  <wp:effectExtent l="19050" t="0" r="0" b="0"/>
                  <wp:docPr id="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4F6" w:rsidRPr="00740013" w:rsidRDefault="005D34F6" w:rsidP="005D34F6">
            <w:pPr>
              <w:pStyle w:val="a4"/>
              <w:shd w:val="clear" w:color="auto" w:fill="auto"/>
              <w:ind w:right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F54EA"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р-3 балла, </w:t>
            </w:r>
          </w:p>
          <w:p w:rsidR="005D34F6" w:rsidRPr="00740013" w:rsidRDefault="00EF54EA" w:rsidP="005D34F6">
            <w:pPr>
              <w:pStyle w:val="a4"/>
              <w:shd w:val="clear" w:color="auto" w:fill="auto"/>
              <w:ind w:left="20" w:right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5D34F6"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р-2 балла,</w:t>
            </w:r>
          </w:p>
          <w:p w:rsidR="005D34F6" w:rsidRPr="00740013" w:rsidRDefault="00EF54EA" w:rsidP="005D34F6">
            <w:pPr>
              <w:pStyle w:val="a4"/>
              <w:shd w:val="clear" w:color="auto" w:fill="auto"/>
              <w:spacing w:line="278" w:lineRule="exact"/>
              <w:ind w:left="2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D34F6"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р-1 балл.</w:t>
            </w:r>
          </w:p>
          <w:p w:rsidR="005D34F6" w:rsidRPr="00740013" w:rsidRDefault="005D34F6" w:rsidP="005D34F6">
            <w:pPr>
              <w:pStyle w:val="a4"/>
              <w:shd w:val="clear" w:color="auto" w:fill="auto"/>
              <w:spacing w:line="240" w:lineRule="auto"/>
              <w:ind w:left="20" w:right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34F6" w:rsidRPr="00740013" w:rsidRDefault="005D34F6" w:rsidP="005D34F6">
            <w:pPr>
              <w:pStyle w:val="a4"/>
              <w:shd w:val="clear" w:color="auto" w:fill="auto"/>
              <w:spacing w:line="240" w:lineRule="auto"/>
              <w:ind w:left="20" w:right="24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Упражнение на расслабление:</w:t>
            </w:r>
          </w:p>
          <w:p w:rsidR="005D34F6" w:rsidRPr="00740013" w:rsidRDefault="005D34F6" w:rsidP="00E10641">
            <w:pPr>
              <w:ind w:right="-143"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669504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line">
                    <wp:posOffset>263525</wp:posOffset>
                  </wp:positionV>
                  <wp:extent cx="619125" cy="800100"/>
                  <wp:effectExtent l="19050" t="0" r="9525" b="0"/>
                  <wp:wrapSquare wrapText="bothSides"/>
                  <wp:docPr id="10" name="Рисунок 10" descr="upr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pr_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0013">
              <w:rPr>
                <w:rFonts w:ascii="Times New Roman" w:hAnsi="Times New Roman" w:cs="Times New Roman"/>
                <w:sz w:val="28"/>
                <w:szCs w:val="28"/>
              </w:rPr>
              <w:t xml:space="preserve">Стоя с поднятыми вверх руками усиленно напрягайте мышцы рук, сжимая кулаки, затем уменьшите степень напряжения, чтобы ясно ощутить тяжесть удерживаемых рук </w:t>
            </w:r>
            <w:proofErr w:type="gramStart"/>
            <w:r w:rsidRPr="007400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40013">
              <w:rPr>
                <w:rFonts w:ascii="Times New Roman" w:hAnsi="Times New Roman" w:cs="Times New Roman"/>
                <w:sz w:val="28"/>
                <w:szCs w:val="28"/>
              </w:rPr>
              <w:t xml:space="preserve"> расслабляя полностью "уроните" их под влиянием их тяжести к плечам и вниз.</w:t>
            </w:r>
          </w:p>
          <w:p w:rsidR="005D34F6" w:rsidRPr="00740013" w:rsidRDefault="005D34F6" w:rsidP="005D34F6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3. Сгибание-разгибание прямых ног в тазобедренных суставах</w:t>
            </w:r>
          </w:p>
          <w:p w:rsidR="007B001B" w:rsidRPr="00740013" w:rsidRDefault="005D34F6" w:rsidP="005D34F6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И.П. - лежа на спине, прямые ноги вперёд, руки вдоль туловища, партнер грудью или животом опирается на подошвы  ступней партнёра: сгибание-разгибание прямых ног в тазобедренных суставах.</w:t>
            </w:r>
          </w:p>
          <w:p w:rsidR="007B001B" w:rsidRPr="00740013" w:rsidRDefault="007B001B" w:rsidP="005D34F6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B001B" w:rsidRPr="00740013" w:rsidRDefault="007B001B" w:rsidP="005D34F6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drawing>
                <wp:inline distT="0" distB="0" distL="0" distR="0">
                  <wp:extent cx="1104900" cy="885825"/>
                  <wp:effectExtent l="19050" t="0" r="0" b="0"/>
                  <wp:docPr id="64" name="Рисунок 22" descr="Силовые упражнения в парах">
                    <a:hlinkClick xmlns:a="http://schemas.openxmlformats.org/drawingml/2006/main" r:id="rId16" tooltip="&quot;Силовые упражнения в парах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Силовые упражнения в парах">
                            <a:hlinkClick r:id="rId16" tooltip="&quot;Силовые упражнения в парах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4F6" w:rsidRPr="00740013" w:rsidRDefault="005D34F6" w:rsidP="005D34F6">
            <w:pPr>
              <w:pStyle w:val="a4"/>
              <w:shd w:val="clear" w:color="auto" w:fill="auto"/>
              <w:ind w:right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р-3 балла, </w:t>
            </w:r>
          </w:p>
          <w:p w:rsidR="005D34F6" w:rsidRPr="00740013" w:rsidRDefault="005D34F6" w:rsidP="005D34F6">
            <w:pPr>
              <w:pStyle w:val="a4"/>
              <w:shd w:val="clear" w:color="auto" w:fill="auto"/>
              <w:ind w:left="20" w:right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15р-2 балла,</w:t>
            </w:r>
          </w:p>
          <w:p w:rsidR="005D34F6" w:rsidRPr="00740013" w:rsidRDefault="005D34F6" w:rsidP="005D34F6">
            <w:pPr>
              <w:pStyle w:val="a4"/>
              <w:shd w:val="clear" w:color="auto" w:fill="auto"/>
              <w:spacing w:line="278" w:lineRule="exact"/>
              <w:ind w:left="2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12р-1 балл.</w:t>
            </w:r>
          </w:p>
          <w:p w:rsidR="005D34F6" w:rsidRPr="00740013" w:rsidRDefault="005D34F6" w:rsidP="005D34F6">
            <w:pPr>
              <w:pStyle w:val="a4"/>
              <w:shd w:val="clear" w:color="auto" w:fill="auto"/>
              <w:spacing w:line="240" w:lineRule="auto"/>
              <w:ind w:right="24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Упражнение на расслабление:</w:t>
            </w:r>
          </w:p>
          <w:p w:rsidR="005D34F6" w:rsidRPr="00740013" w:rsidRDefault="005D34F6" w:rsidP="005D34F6">
            <w:pPr>
              <w:spacing w:line="360" w:lineRule="auto"/>
              <w:ind w:right="-143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sz w:val="28"/>
                <w:szCs w:val="28"/>
              </w:rPr>
              <w:t xml:space="preserve">Встряхивания прямых ног в положении лежа на спине </w:t>
            </w:r>
            <w:r w:rsidRPr="0074001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="007B001B" w:rsidRPr="00740013">
              <w:rPr>
                <w:rFonts w:ascii="Times New Roman" w:hAnsi="Times New Roman" w:cs="Times New Roman"/>
                <w:sz w:val="28"/>
                <w:szCs w:val="28"/>
              </w:rPr>
              <w:t xml:space="preserve">с упором о </w:t>
            </w:r>
            <w:r w:rsidRPr="00740013">
              <w:rPr>
                <w:rFonts w:ascii="Times New Roman" w:hAnsi="Times New Roman" w:cs="Times New Roman"/>
                <w:sz w:val="28"/>
                <w:szCs w:val="28"/>
              </w:rPr>
              <w:t>стенку.</w:t>
            </w:r>
          </w:p>
          <w:p w:rsidR="005D34F6" w:rsidRPr="00107D9E" w:rsidRDefault="005D34F6" w:rsidP="00107D9E">
            <w:pPr>
              <w:spacing w:line="360" w:lineRule="auto"/>
              <w:ind w:right="-143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line">
                    <wp:posOffset>60960</wp:posOffset>
                  </wp:positionV>
                  <wp:extent cx="571500" cy="514350"/>
                  <wp:effectExtent l="19050" t="0" r="0" b="0"/>
                  <wp:wrapSquare wrapText="bothSides"/>
                  <wp:docPr id="3" name="Рисунок 3" descr="upr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pr_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34F6" w:rsidRPr="00740013" w:rsidRDefault="005D34F6" w:rsidP="005D34F6">
            <w:pPr>
              <w:pStyle w:val="31"/>
              <w:shd w:val="clear" w:color="auto" w:fill="auto"/>
              <w:spacing w:before="0" w:after="23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Карточка №3</w:t>
            </w:r>
          </w:p>
          <w:p w:rsidR="005D34F6" w:rsidRPr="00740013" w:rsidRDefault="005D34F6" w:rsidP="005D34F6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Упражнение на </w:t>
            </w:r>
            <w:proofErr w:type="gramStart"/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пресс</w:t>
            </w:r>
            <w:proofErr w:type="gramEnd"/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сидя на спине партнёра</w:t>
            </w:r>
          </w:p>
          <w:p w:rsidR="00BF5777" w:rsidRPr="00740013" w:rsidRDefault="005D34F6" w:rsidP="005D34F6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И.П. - сидя руки за головой на спине партнёра, стоящего в упоре на коленях, ступнями «захватить» его руки изнутри: разгибание-сгибание туловища.</w:t>
            </w:r>
          </w:p>
          <w:p w:rsidR="00BF5777" w:rsidRPr="00740013" w:rsidRDefault="00BF5777" w:rsidP="005D34F6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drawing>
                <wp:inline distT="0" distB="0" distL="0" distR="0">
                  <wp:extent cx="790575" cy="819150"/>
                  <wp:effectExtent l="19050" t="0" r="9525" b="0"/>
                  <wp:docPr id="57" name="Рисунок 16" descr="Силовые упражнения в парах">
                    <a:hlinkClick xmlns:a="http://schemas.openxmlformats.org/drawingml/2006/main" r:id="rId19" tooltip="&quot;Силовые упражнения в парах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Силовые упражнения в парах">
                            <a:hlinkClick r:id="rId19" tooltip="&quot;Силовые упражнения в парах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4F6" w:rsidRPr="00740013" w:rsidRDefault="005D34F6" w:rsidP="005D34F6">
            <w:pPr>
              <w:pStyle w:val="a4"/>
              <w:shd w:val="clear" w:color="auto" w:fill="auto"/>
              <w:spacing w:line="240" w:lineRule="auto"/>
              <w:ind w:right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р-3 балла, </w:t>
            </w:r>
          </w:p>
          <w:p w:rsidR="005D34F6" w:rsidRPr="00740013" w:rsidRDefault="005D34F6" w:rsidP="005D34F6">
            <w:pPr>
              <w:pStyle w:val="a4"/>
              <w:shd w:val="clear" w:color="auto" w:fill="auto"/>
              <w:spacing w:line="240" w:lineRule="auto"/>
              <w:ind w:left="20" w:right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12р-2 балла,</w:t>
            </w:r>
          </w:p>
          <w:p w:rsidR="005D34F6" w:rsidRPr="00740013" w:rsidRDefault="005D34F6" w:rsidP="005D34F6">
            <w:pPr>
              <w:pStyle w:val="a4"/>
              <w:shd w:val="clear" w:color="auto" w:fill="auto"/>
              <w:spacing w:line="240" w:lineRule="auto"/>
              <w:ind w:left="2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10р-1 балл.</w:t>
            </w:r>
          </w:p>
          <w:p w:rsidR="005D34F6" w:rsidRPr="00740013" w:rsidRDefault="005D34F6" w:rsidP="005D34F6">
            <w:pPr>
              <w:pStyle w:val="a4"/>
              <w:shd w:val="clear" w:color="auto" w:fill="auto"/>
              <w:ind w:right="24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Упражнение на расслабление:</w:t>
            </w:r>
          </w:p>
          <w:p w:rsidR="005D34F6" w:rsidRPr="00740013" w:rsidRDefault="005D34F6" w:rsidP="005D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sz w:val="28"/>
                <w:szCs w:val="28"/>
              </w:rPr>
              <w:t>В висе на верхней опоре встряхивая ноги и спину, прочувствовать расслабление мышц тела, то же в легком раскачивании.</w:t>
            </w:r>
          </w:p>
          <w:p w:rsidR="005D34F6" w:rsidRPr="00740013" w:rsidRDefault="005D34F6" w:rsidP="005D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668480" behindDoc="0" locked="0" layoutInCell="1" allowOverlap="0">
                  <wp:simplePos x="0" y="0"/>
                  <wp:positionH relativeFrom="column">
                    <wp:posOffset>180975</wp:posOffset>
                  </wp:positionH>
                  <wp:positionV relativeFrom="line">
                    <wp:posOffset>87630</wp:posOffset>
                  </wp:positionV>
                  <wp:extent cx="447675" cy="857250"/>
                  <wp:effectExtent l="19050" t="0" r="9525" b="0"/>
                  <wp:wrapSquare wrapText="bothSides"/>
                  <wp:docPr id="9" name="Рисунок 9" descr="upr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pr_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34F6" w:rsidRPr="00740013" w:rsidRDefault="005D34F6" w:rsidP="005D3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4F6" w:rsidRPr="00740013" w:rsidRDefault="005D34F6" w:rsidP="005D3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4F6" w:rsidRPr="00740013" w:rsidRDefault="005D34F6" w:rsidP="005D34F6">
            <w:pPr>
              <w:pStyle w:val="a4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sz w:val="28"/>
                <w:szCs w:val="28"/>
              </w:rPr>
              <w:t xml:space="preserve">2.Жим ногами, преодолевая вес партнера </w:t>
            </w:r>
          </w:p>
          <w:p w:rsidR="007B001B" w:rsidRPr="00740013" w:rsidRDefault="005D34F6" w:rsidP="007B001B">
            <w:pPr>
              <w:pStyle w:val="a4"/>
              <w:shd w:val="clear" w:color="auto" w:fill="auto"/>
              <w:spacing w:line="240" w:lineRule="auto"/>
              <w:ind w:left="2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sz w:val="28"/>
                <w:szCs w:val="28"/>
              </w:rPr>
              <w:t>И.П. - лежа на спине: жим ногами, преодолевая вес партнера.</w:t>
            </w:r>
          </w:p>
          <w:p w:rsidR="007B001B" w:rsidRPr="00740013" w:rsidRDefault="007B001B" w:rsidP="007B001B">
            <w:pPr>
              <w:pStyle w:val="a4"/>
              <w:shd w:val="clear" w:color="auto" w:fill="auto"/>
              <w:spacing w:line="240" w:lineRule="auto"/>
              <w:ind w:left="2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19150" cy="704850"/>
                  <wp:effectExtent l="19050" t="0" r="0" b="0"/>
                  <wp:docPr id="67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4F6" w:rsidRPr="00740013" w:rsidRDefault="005D34F6" w:rsidP="005D34F6">
            <w:pPr>
              <w:pStyle w:val="a4"/>
              <w:shd w:val="clear" w:color="auto" w:fill="auto"/>
              <w:spacing w:line="240" w:lineRule="auto"/>
              <w:ind w:right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р-3 балла, </w:t>
            </w:r>
          </w:p>
          <w:p w:rsidR="005D34F6" w:rsidRPr="00740013" w:rsidRDefault="005D34F6" w:rsidP="005D34F6">
            <w:pPr>
              <w:pStyle w:val="a4"/>
              <w:shd w:val="clear" w:color="auto" w:fill="auto"/>
              <w:spacing w:line="240" w:lineRule="auto"/>
              <w:ind w:left="20" w:right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10р-2 балла,</w:t>
            </w:r>
          </w:p>
          <w:p w:rsidR="005D34F6" w:rsidRPr="00740013" w:rsidRDefault="005D34F6" w:rsidP="005D34F6">
            <w:pPr>
              <w:pStyle w:val="a4"/>
              <w:shd w:val="clear" w:color="auto" w:fill="auto"/>
              <w:spacing w:line="240" w:lineRule="auto"/>
              <w:ind w:left="2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8р-1 балл.</w:t>
            </w:r>
          </w:p>
          <w:p w:rsidR="005D34F6" w:rsidRPr="00740013" w:rsidRDefault="005D34F6" w:rsidP="005D34F6">
            <w:pPr>
              <w:pStyle w:val="a4"/>
              <w:shd w:val="clear" w:color="auto" w:fill="auto"/>
              <w:ind w:left="20" w:right="24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Упражнение на расслабление:</w:t>
            </w:r>
          </w:p>
          <w:p w:rsidR="005D34F6" w:rsidRPr="00740013" w:rsidRDefault="005D34F6" w:rsidP="005D34F6">
            <w:pPr>
              <w:pStyle w:val="a4"/>
              <w:shd w:val="clear" w:color="auto" w:fill="auto"/>
              <w:spacing w:line="240" w:lineRule="auto"/>
              <w:ind w:left="2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sz w:val="28"/>
                <w:szCs w:val="28"/>
              </w:rPr>
              <w:t>Встряхивания согнутых ног в положении лежа на спине.</w:t>
            </w:r>
          </w:p>
          <w:p w:rsidR="005D34F6" w:rsidRPr="00740013" w:rsidRDefault="005D34F6" w:rsidP="005D34F6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4F6" w:rsidRPr="00740013" w:rsidRDefault="005D34F6" w:rsidP="005D34F6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667456" behindDoc="0" locked="0" layoutInCell="1" allowOverlap="0">
                  <wp:simplePos x="0" y="0"/>
                  <wp:positionH relativeFrom="column">
                    <wp:posOffset>-3175</wp:posOffset>
                  </wp:positionH>
                  <wp:positionV relativeFrom="line">
                    <wp:posOffset>-6350</wp:posOffset>
                  </wp:positionV>
                  <wp:extent cx="875665" cy="513080"/>
                  <wp:effectExtent l="19050" t="0" r="635" b="0"/>
                  <wp:wrapSquare wrapText="bothSides"/>
                  <wp:docPr id="8" name="Рисунок 8" descr="upr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pr_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51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34F6" w:rsidRPr="00740013" w:rsidRDefault="005D34F6" w:rsidP="005D34F6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4F6" w:rsidRPr="00740013" w:rsidRDefault="005D34F6" w:rsidP="005D34F6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01B" w:rsidRPr="00740013" w:rsidRDefault="005D34F6" w:rsidP="005D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sz w:val="28"/>
                <w:szCs w:val="28"/>
              </w:rPr>
              <w:t>3.Тяга спиной</w:t>
            </w:r>
          </w:p>
          <w:p w:rsidR="005D34F6" w:rsidRPr="00740013" w:rsidRDefault="005D34F6" w:rsidP="005D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sz w:val="28"/>
                <w:szCs w:val="28"/>
              </w:rPr>
              <w:t xml:space="preserve">И.П. - стоя в наклоне вперед, ноги полусогнуты в широкой стойке, захватить выпрямленными руками «под </w:t>
            </w:r>
            <w:r w:rsidRPr="00740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мышки» партнёра, лежащего между ног лицом вниз: тяга спиной, преодолевая вес партнера.</w:t>
            </w:r>
          </w:p>
          <w:p w:rsidR="00BF5777" w:rsidRPr="00740013" w:rsidRDefault="00BF5777" w:rsidP="005D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38175" cy="704850"/>
                  <wp:effectExtent l="19050" t="0" r="9525" b="0"/>
                  <wp:docPr id="50" name="Рисунок 13" descr="Силовые упражнения в пар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иловые упражнения в пар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4F6" w:rsidRPr="00740013" w:rsidRDefault="005D34F6" w:rsidP="005D34F6">
            <w:pPr>
              <w:pStyle w:val="a4"/>
              <w:shd w:val="clear" w:color="auto" w:fill="auto"/>
              <w:spacing w:line="240" w:lineRule="auto"/>
              <w:ind w:right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A1716"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р-3 балла, </w:t>
            </w:r>
          </w:p>
          <w:p w:rsidR="005D34F6" w:rsidRPr="00740013" w:rsidRDefault="004A1716" w:rsidP="005D34F6">
            <w:pPr>
              <w:pStyle w:val="a4"/>
              <w:shd w:val="clear" w:color="auto" w:fill="auto"/>
              <w:spacing w:line="240" w:lineRule="auto"/>
              <w:ind w:left="20" w:right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5D34F6"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р-2 балла,</w:t>
            </w:r>
          </w:p>
          <w:p w:rsidR="005D34F6" w:rsidRPr="00740013" w:rsidRDefault="004A1716" w:rsidP="005D34F6">
            <w:pPr>
              <w:pStyle w:val="a4"/>
              <w:shd w:val="clear" w:color="auto" w:fill="auto"/>
              <w:spacing w:line="240" w:lineRule="auto"/>
              <w:ind w:left="2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5D34F6"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р-1 балл.</w:t>
            </w:r>
          </w:p>
          <w:p w:rsidR="005D34F6" w:rsidRPr="00740013" w:rsidRDefault="005D34F6" w:rsidP="005D34F6">
            <w:pPr>
              <w:pStyle w:val="a4"/>
              <w:shd w:val="clear" w:color="auto" w:fill="auto"/>
              <w:ind w:right="24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Упражнение на расслабление:</w:t>
            </w:r>
          </w:p>
          <w:p w:rsidR="005D34F6" w:rsidRPr="00740013" w:rsidRDefault="005D34F6" w:rsidP="005D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sz w:val="28"/>
                <w:szCs w:val="28"/>
              </w:rPr>
              <w:t>Упругие покачивания нижним партнером верхнего до ощущения им полного расслабления.</w:t>
            </w:r>
          </w:p>
          <w:p w:rsidR="005D34F6" w:rsidRPr="00740013" w:rsidRDefault="005D34F6" w:rsidP="005D34F6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666432" behindDoc="0" locked="0" layoutInCell="1" allowOverlap="0">
                  <wp:simplePos x="0" y="0"/>
                  <wp:positionH relativeFrom="column">
                    <wp:posOffset>62865</wp:posOffset>
                  </wp:positionH>
                  <wp:positionV relativeFrom="line">
                    <wp:posOffset>126365</wp:posOffset>
                  </wp:positionV>
                  <wp:extent cx="809625" cy="419100"/>
                  <wp:effectExtent l="19050" t="0" r="9525" b="0"/>
                  <wp:wrapSquare wrapText="bothSides"/>
                  <wp:docPr id="7" name="Рисунок 7" descr="upr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pr_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34F6" w:rsidRPr="00740013" w:rsidRDefault="005D34F6" w:rsidP="005D34F6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4F6" w:rsidRPr="00740013" w:rsidRDefault="005D34F6" w:rsidP="005D34F6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641" w:rsidRPr="00740013" w:rsidRDefault="00E10641" w:rsidP="005D34F6">
            <w:pPr>
              <w:pStyle w:val="3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4F6" w:rsidRPr="00740013" w:rsidRDefault="005D34F6" w:rsidP="005D34F6">
            <w:pPr>
              <w:pStyle w:val="a4"/>
              <w:shd w:val="clear" w:color="auto" w:fill="auto"/>
              <w:spacing w:line="278" w:lineRule="exact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sz w:val="28"/>
                <w:szCs w:val="28"/>
              </w:rPr>
              <w:t>4.Подсчёт баллов и выставление оценок:</w:t>
            </w:r>
          </w:p>
          <w:p w:rsidR="005D34F6" w:rsidRPr="00740013" w:rsidRDefault="005D34F6" w:rsidP="005D34F6">
            <w:pPr>
              <w:pStyle w:val="a4"/>
              <w:shd w:val="clear" w:color="auto" w:fill="auto"/>
              <w:spacing w:line="278" w:lineRule="exact"/>
              <w:ind w:left="2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sz w:val="28"/>
                <w:szCs w:val="28"/>
              </w:rPr>
              <w:t>«5»8- 9баллов</w:t>
            </w:r>
          </w:p>
          <w:p w:rsidR="005D34F6" w:rsidRPr="00740013" w:rsidRDefault="005D34F6" w:rsidP="005D34F6">
            <w:pPr>
              <w:pStyle w:val="a4"/>
              <w:shd w:val="clear" w:color="auto" w:fill="auto"/>
              <w:spacing w:line="278" w:lineRule="exact"/>
              <w:ind w:left="2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sz w:val="28"/>
                <w:szCs w:val="28"/>
              </w:rPr>
              <w:t>«4»5- 7баллов</w:t>
            </w:r>
          </w:p>
          <w:p w:rsidR="005D34F6" w:rsidRPr="00740013" w:rsidRDefault="005D34F6" w:rsidP="005D34F6">
            <w:pPr>
              <w:pStyle w:val="a4"/>
              <w:shd w:val="clear" w:color="auto" w:fill="auto"/>
              <w:spacing w:line="278" w:lineRule="exact"/>
              <w:ind w:left="2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sz w:val="28"/>
                <w:szCs w:val="28"/>
              </w:rPr>
              <w:t>«3»3- 4баллов</w:t>
            </w:r>
          </w:p>
          <w:p w:rsidR="00B868D7" w:rsidRPr="00740013" w:rsidRDefault="00B868D7" w:rsidP="00B86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Определить частоту сердечных сокращений,  сделать отметку на графике.</w:t>
            </w:r>
          </w:p>
          <w:p w:rsidR="00B868D7" w:rsidRPr="00740013" w:rsidRDefault="00B868D7" w:rsidP="00B86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Вы успешно справились со вторым этапом </w:t>
            </w:r>
            <w:proofErr w:type="gramStart"/>
            <w:r w:rsidRPr="00740013">
              <w:rPr>
                <w:rFonts w:ascii="Times New Roman" w:hAnsi="Times New Roman"/>
                <w:sz w:val="28"/>
                <w:szCs w:val="28"/>
              </w:rPr>
              <w:t>занятия</w:t>
            </w:r>
            <w:proofErr w:type="gramEnd"/>
            <w:r w:rsidRPr="00740013">
              <w:rPr>
                <w:rFonts w:ascii="Times New Roman" w:hAnsi="Times New Roman"/>
                <w:sz w:val="28"/>
                <w:szCs w:val="28"/>
              </w:rPr>
              <w:t xml:space="preserve">  и получаете вторую часть </w:t>
            </w:r>
            <w:proofErr w:type="spellStart"/>
            <w:r w:rsidRPr="00740013">
              <w:rPr>
                <w:rFonts w:ascii="Times New Roman" w:hAnsi="Times New Roman"/>
                <w:sz w:val="28"/>
                <w:szCs w:val="28"/>
              </w:rPr>
              <w:t>пазла</w:t>
            </w:r>
            <w:proofErr w:type="spellEnd"/>
            <w:r w:rsidRPr="0074001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28DE" w:rsidRPr="00740013" w:rsidRDefault="00B868D7" w:rsidP="00B868D7">
            <w:pPr>
              <w:pStyle w:val="a4"/>
              <w:shd w:val="clear" w:color="auto" w:fill="auto"/>
              <w:spacing w:line="278" w:lineRule="exact"/>
              <w:ind w:left="20"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013">
              <w:rPr>
                <w:rFonts w:ascii="Times New Roman" w:hAnsi="Times New Roman"/>
                <w:sz w:val="28"/>
                <w:szCs w:val="28"/>
              </w:rPr>
              <w:t>Переходим к третьему этапу.</w:t>
            </w:r>
          </w:p>
        </w:tc>
        <w:tc>
          <w:tcPr>
            <w:tcW w:w="1300" w:type="dxa"/>
          </w:tcPr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73" w:type="dxa"/>
          </w:tcPr>
          <w:p w:rsidR="009528DE" w:rsidRPr="00740013" w:rsidRDefault="004002FC" w:rsidP="0071568A">
            <w:pPr>
              <w:pStyle w:val="a4"/>
              <w:shd w:val="clear" w:color="auto" w:fill="auto"/>
              <w:ind w:left="100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в парах по станциям под ритмичную музыку. </w:t>
            </w:r>
            <w:r w:rsidR="009528DE"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навыков ранее изученных нестандартных упражнений, заполнение индивидуальных учебных карточек, подсчёт баллов</w:t>
            </w:r>
            <w:r w:rsidR="0071568A"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D34F6" w:rsidRPr="00740013" w:rsidRDefault="004002FC" w:rsidP="005D34F6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После каждого</w:t>
            </w:r>
            <w:r w:rsidR="005D34F6"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силового упражнения </w:t>
            </w:r>
            <w:r w:rsidR="005D34F6"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выполнять упражнения на расслабление</w:t>
            </w: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568A" w:rsidRPr="00740013" w:rsidRDefault="0071568A" w:rsidP="005D34F6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568A" w:rsidRPr="00740013" w:rsidRDefault="0071568A" w:rsidP="005D34F6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568A" w:rsidRPr="00740013" w:rsidRDefault="0071568A" w:rsidP="005D34F6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D34F6" w:rsidRPr="00740013" w:rsidRDefault="0069317D" w:rsidP="005D34F6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Одновременно сгибать и разгибать руки.</w:t>
            </w:r>
          </w:p>
          <w:p w:rsidR="009E1313" w:rsidRPr="00740013" w:rsidRDefault="009E1313" w:rsidP="009E1313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7400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Самостраховка</w:t>
            </w:r>
            <w:proofErr w:type="spellEnd"/>
            <w:r w:rsidRPr="007400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и страховка партнёра.</w:t>
            </w:r>
          </w:p>
          <w:p w:rsidR="009E1313" w:rsidRPr="00740013" w:rsidRDefault="009E1313" w:rsidP="005D34F6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D34F6" w:rsidRPr="00740013" w:rsidRDefault="005D34F6" w:rsidP="005D34F6">
            <w:pPr>
              <w:pStyle w:val="31"/>
              <w:shd w:val="clear" w:color="auto" w:fill="auto"/>
              <w:spacing w:before="0" w:after="236"/>
              <w:jc w:val="both"/>
              <w:rPr>
                <w:b w:val="0"/>
                <w:sz w:val="28"/>
                <w:szCs w:val="28"/>
              </w:rPr>
            </w:pPr>
          </w:p>
          <w:p w:rsidR="005D34F6" w:rsidRDefault="005D34F6" w:rsidP="005D34F6">
            <w:pPr>
              <w:pStyle w:val="31"/>
              <w:shd w:val="clear" w:color="auto" w:fill="auto"/>
              <w:spacing w:before="0" w:after="236"/>
              <w:jc w:val="both"/>
              <w:rPr>
                <w:b w:val="0"/>
                <w:sz w:val="28"/>
                <w:szCs w:val="28"/>
              </w:rPr>
            </w:pPr>
          </w:p>
          <w:p w:rsidR="00D856BD" w:rsidRDefault="00D856BD" w:rsidP="005D34F6">
            <w:pPr>
              <w:pStyle w:val="31"/>
              <w:shd w:val="clear" w:color="auto" w:fill="auto"/>
              <w:spacing w:before="0" w:after="236"/>
              <w:jc w:val="both"/>
              <w:rPr>
                <w:b w:val="0"/>
                <w:sz w:val="28"/>
                <w:szCs w:val="28"/>
              </w:rPr>
            </w:pPr>
          </w:p>
          <w:p w:rsidR="00D856BD" w:rsidRDefault="00D856BD" w:rsidP="005D34F6">
            <w:pPr>
              <w:pStyle w:val="31"/>
              <w:shd w:val="clear" w:color="auto" w:fill="auto"/>
              <w:spacing w:before="0" w:after="236"/>
              <w:jc w:val="both"/>
              <w:rPr>
                <w:b w:val="0"/>
                <w:sz w:val="28"/>
                <w:szCs w:val="28"/>
              </w:rPr>
            </w:pPr>
          </w:p>
          <w:p w:rsidR="00D856BD" w:rsidRDefault="00D856BD" w:rsidP="005D34F6">
            <w:pPr>
              <w:pStyle w:val="31"/>
              <w:shd w:val="clear" w:color="auto" w:fill="auto"/>
              <w:spacing w:before="0" w:after="236"/>
              <w:jc w:val="both"/>
              <w:rPr>
                <w:b w:val="0"/>
                <w:sz w:val="28"/>
                <w:szCs w:val="28"/>
              </w:rPr>
            </w:pPr>
          </w:p>
          <w:p w:rsidR="00D856BD" w:rsidRPr="00740013" w:rsidRDefault="00D856BD" w:rsidP="005D34F6">
            <w:pPr>
              <w:pStyle w:val="31"/>
              <w:shd w:val="clear" w:color="auto" w:fill="auto"/>
              <w:spacing w:before="0" w:after="236"/>
              <w:jc w:val="both"/>
              <w:rPr>
                <w:b w:val="0"/>
                <w:sz w:val="28"/>
                <w:szCs w:val="28"/>
              </w:rPr>
            </w:pPr>
          </w:p>
          <w:p w:rsidR="0069317D" w:rsidRPr="00740013" w:rsidRDefault="0069317D" w:rsidP="0069317D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7400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Самостраховка</w:t>
            </w:r>
            <w:proofErr w:type="spellEnd"/>
            <w:r w:rsidRPr="007400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и страховка партнёра.</w:t>
            </w:r>
          </w:p>
          <w:p w:rsidR="009E1313" w:rsidRPr="00740013" w:rsidRDefault="009E1313" w:rsidP="0069317D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Можно придерживаться рукой за стенку.</w:t>
            </w:r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568A" w:rsidRPr="00740013" w:rsidRDefault="0071568A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568A" w:rsidRPr="00740013" w:rsidRDefault="0071568A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568A" w:rsidRPr="00740013" w:rsidRDefault="0071568A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568A" w:rsidRPr="00740013" w:rsidRDefault="0071568A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568A" w:rsidRPr="00740013" w:rsidRDefault="0071568A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568A" w:rsidRPr="00740013" w:rsidRDefault="0071568A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568A" w:rsidRPr="00740013" w:rsidRDefault="0071568A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568A" w:rsidRPr="00740013" w:rsidRDefault="0071568A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528DE" w:rsidRPr="00740013" w:rsidRDefault="0069317D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Работать у гимнастической стенки, руками придерживаться за рейку, спину держать </w:t>
            </w: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прямо.</w:t>
            </w:r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528DE" w:rsidRPr="00740013" w:rsidRDefault="0069317D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Партнёр, находящийся сверху</w:t>
            </w:r>
            <w:r w:rsidR="009E1313"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придерживается руками за рейку гимнастической стенки.</w:t>
            </w:r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C32A6" w:rsidRPr="00740013" w:rsidRDefault="009C32A6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C32A6" w:rsidRPr="00740013" w:rsidRDefault="009C32A6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C32A6" w:rsidRPr="00740013" w:rsidRDefault="009C32A6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C32A6" w:rsidRPr="00740013" w:rsidRDefault="009C32A6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C32A6" w:rsidRPr="00740013" w:rsidRDefault="009C32A6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C32A6" w:rsidRPr="00740013" w:rsidRDefault="009C32A6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568A" w:rsidRPr="00740013" w:rsidRDefault="0071568A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568A" w:rsidRPr="00740013" w:rsidRDefault="0071568A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568A" w:rsidRPr="00740013" w:rsidRDefault="0071568A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568A" w:rsidRPr="00740013" w:rsidRDefault="0071568A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568A" w:rsidRPr="00740013" w:rsidRDefault="0071568A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568A" w:rsidRPr="00740013" w:rsidRDefault="0071568A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568A" w:rsidRPr="00740013" w:rsidRDefault="0071568A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568A" w:rsidRDefault="0071568A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856BD" w:rsidRPr="00740013" w:rsidRDefault="00D856BD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C32A6" w:rsidRPr="00740013" w:rsidRDefault="00413281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Партнёр, находящийся снизу, спину держит прямо.</w:t>
            </w:r>
          </w:p>
          <w:p w:rsidR="009C32A6" w:rsidRPr="00740013" w:rsidRDefault="009C32A6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C32A6" w:rsidRPr="00740013" w:rsidRDefault="009C32A6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C32A6" w:rsidRPr="00740013" w:rsidRDefault="009C32A6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13281" w:rsidRPr="00740013" w:rsidRDefault="00413281" w:rsidP="0069317D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E1313" w:rsidRPr="00740013" w:rsidRDefault="009E1313" w:rsidP="0069317D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E1313" w:rsidRPr="00740013" w:rsidRDefault="009E1313" w:rsidP="0069317D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E1313" w:rsidRPr="00740013" w:rsidRDefault="009E1313" w:rsidP="0069317D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568A" w:rsidRPr="00740013" w:rsidRDefault="0071568A" w:rsidP="0069317D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568A" w:rsidRDefault="0071568A" w:rsidP="0069317D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856BD" w:rsidRDefault="00D856BD" w:rsidP="0069317D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856BD" w:rsidRDefault="00D856BD" w:rsidP="0069317D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856BD" w:rsidRPr="00740013" w:rsidRDefault="00D856BD" w:rsidP="0069317D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9317D" w:rsidRPr="00740013" w:rsidRDefault="0069317D" w:rsidP="0069317D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Партнёр, находящийся сверху придерживается руками за рейку гимнастической стенки.</w:t>
            </w:r>
          </w:p>
          <w:p w:rsidR="0069317D" w:rsidRPr="00740013" w:rsidRDefault="0069317D" w:rsidP="0069317D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C32A6" w:rsidRPr="00740013" w:rsidRDefault="009C32A6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C32A6" w:rsidRPr="00740013" w:rsidRDefault="009C32A6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568A" w:rsidRPr="00740013" w:rsidRDefault="0071568A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568A" w:rsidRPr="00740013" w:rsidRDefault="0071568A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C32A6" w:rsidRPr="00740013" w:rsidRDefault="0069317D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Спина прямая.</w:t>
            </w:r>
          </w:p>
          <w:p w:rsidR="009C32A6" w:rsidRPr="00740013" w:rsidRDefault="009C32A6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C32A6" w:rsidRPr="00740013" w:rsidRDefault="009C32A6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C32A6" w:rsidRPr="00740013" w:rsidRDefault="009C32A6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C32A6" w:rsidRPr="00740013" w:rsidRDefault="009C32A6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C32A6" w:rsidRPr="00740013" w:rsidRDefault="009C32A6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C32A6" w:rsidRPr="00740013" w:rsidRDefault="009C32A6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868D7" w:rsidRPr="00740013" w:rsidRDefault="00B868D7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0641" w:rsidRPr="00740013" w:rsidRDefault="00E10641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528DE" w:rsidRPr="00740013" w:rsidRDefault="009C32A6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Перевод баллов в оценки. </w:t>
            </w:r>
            <w:r w:rsidR="009528DE"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Выставление оценок</w:t>
            </w:r>
          </w:p>
          <w:p w:rsidR="00413281" w:rsidRPr="00740013" w:rsidRDefault="00413281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528DE" w:rsidRPr="00740013" w:rsidRDefault="00DC684C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b w:val="0"/>
                <w:sz w:val="28"/>
                <w:szCs w:val="28"/>
              </w:rPr>
              <w:t>На шкале координат ставят нужную пометку.</w:t>
            </w:r>
          </w:p>
        </w:tc>
      </w:tr>
      <w:tr w:rsidR="009528DE" w:rsidRPr="00740013" w:rsidTr="0076625F">
        <w:tc>
          <w:tcPr>
            <w:tcW w:w="800" w:type="dxa"/>
          </w:tcPr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186" w:type="dxa"/>
          </w:tcPr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1300" w:type="dxa"/>
          </w:tcPr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2073" w:type="dxa"/>
          </w:tcPr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8DE" w:rsidRPr="00740013" w:rsidTr="0076625F">
        <w:trPr>
          <w:trHeight w:val="3109"/>
        </w:trPr>
        <w:tc>
          <w:tcPr>
            <w:tcW w:w="800" w:type="dxa"/>
          </w:tcPr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86" w:type="dxa"/>
          </w:tcPr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 w:rsidRPr="007400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Эстафеты с использованием нестандартных упражнений:</w:t>
            </w:r>
          </w:p>
          <w:p w:rsidR="009528DE" w:rsidRPr="00740013" w:rsidRDefault="009528DE" w:rsidP="007B001B">
            <w:pPr>
              <w:pStyle w:val="31"/>
              <w:shd w:val="clear" w:color="auto" w:fill="auto"/>
              <w:spacing w:before="0" w:after="236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1)</w:t>
            </w:r>
            <w:r w:rsidRPr="00740013">
              <w:rPr>
                <w:rStyle w:val="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00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Первый номер, стоя сзади сидящего, опираясь на его прямые руки, перепрыгивает через него, согнув ноги, и после приземления встаёт на четвереньки, второй номер выполняет кувырок вперед через спину партнёра с захватом его за туловище, после чего, происходит смена; вторая и третья пары выполняет ту же серию заданий. Выигрывает команда, закончившая эстафету первой с наименьшим количеством штрафных очков.</w:t>
            </w:r>
          </w:p>
          <w:p w:rsidR="009528DE" w:rsidRPr="00740013" w:rsidRDefault="009528DE" w:rsidP="007B001B">
            <w:pPr>
              <w:pStyle w:val="31"/>
              <w:shd w:val="clear" w:color="auto" w:fill="auto"/>
              <w:spacing w:before="0" w:after="236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2)</w:t>
            </w:r>
            <w:r w:rsidRPr="00740013">
              <w:rPr>
                <w:rStyle w:val="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00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«Гусеница»</w:t>
            </w:r>
          </w:p>
          <w:p w:rsidR="009528DE" w:rsidRPr="00740013" w:rsidRDefault="009528DE" w:rsidP="007B001B">
            <w:pPr>
              <w:pStyle w:val="31"/>
              <w:shd w:val="clear" w:color="auto" w:fill="auto"/>
              <w:spacing w:before="0" w:after="236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Команды строятся в колонну по одному. Участники садятся, согнув ноги; каждый участник захватывает сидящего за ним партнера за </w:t>
            </w:r>
            <w:proofErr w:type="spellStart"/>
            <w:r w:rsidRPr="007400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голеностоп</w:t>
            </w:r>
            <w:proofErr w:type="spellEnd"/>
            <w:r w:rsidRPr="007400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. Вся колонна одновременно движется вперед, поочередно передвигая </w:t>
            </w:r>
            <w:r w:rsidRPr="007400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ноги, а затем ягодицы.</w:t>
            </w:r>
          </w:p>
          <w:p w:rsidR="009528DE" w:rsidRPr="00740013" w:rsidRDefault="009528DE" w:rsidP="007B001B">
            <w:pPr>
              <w:pStyle w:val="a4"/>
              <w:shd w:val="clear" w:color="auto" w:fill="auto"/>
              <w:tabs>
                <w:tab w:val="left" w:pos="389"/>
              </w:tabs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  <w:r w:rsidRPr="00740013">
              <w:rPr>
                <w:rStyle w:val="0pt"/>
                <w:color w:val="000000"/>
                <w:spacing w:val="-1"/>
                <w:sz w:val="28"/>
                <w:szCs w:val="28"/>
              </w:rPr>
              <w:t xml:space="preserve"> Поворот кругом в упоре сидя с высоким углом</w:t>
            </w:r>
          </w:p>
          <w:p w:rsidR="007B001B" w:rsidRPr="00740013" w:rsidRDefault="009528DE" w:rsidP="007B001B">
            <w:pPr>
              <w:pStyle w:val="a4"/>
              <w:shd w:val="clear" w:color="auto" w:fill="auto"/>
              <w:spacing w:before="240" w:after="540" w:line="240" w:lineRule="auto"/>
              <w:rPr>
                <w:rStyle w:val="0pt"/>
                <w:color w:val="000000"/>
                <w:spacing w:val="-1"/>
                <w:sz w:val="28"/>
                <w:szCs w:val="28"/>
              </w:rPr>
            </w:pPr>
            <w:r w:rsidRPr="00740013">
              <w:rPr>
                <w:rStyle w:val="0pt"/>
                <w:color w:val="000000"/>
                <w:spacing w:val="-1"/>
                <w:sz w:val="28"/>
                <w:szCs w:val="28"/>
              </w:rPr>
              <w:t xml:space="preserve">Команды строятся в колонну по одному. Участники садятся на пол, вытянув ноги вперед: их ступни находятся примерно в 10 см от сидящего впереди товарища по команде. По сигналу все участники </w:t>
            </w:r>
            <w:proofErr w:type="gramStart"/>
            <w:r w:rsidRPr="00740013">
              <w:rPr>
                <w:rStyle w:val="0pt"/>
                <w:color w:val="000000"/>
                <w:spacing w:val="-1"/>
                <w:sz w:val="28"/>
                <w:szCs w:val="28"/>
              </w:rPr>
              <w:t>принимают положение седа</w:t>
            </w:r>
            <w:proofErr w:type="gramEnd"/>
            <w:r w:rsidRPr="00740013">
              <w:rPr>
                <w:rStyle w:val="0pt"/>
                <w:color w:val="000000"/>
                <w:spacing w:val="-1"/>
                <w:sz w:val="28"/>
                <w:szCs w:val="28"/>
              </w:rPr>
              <w:t xml:space="preserve"> углом (опора прямыми руками сзади). По второму сигналу направляющий колонны поворачивается кругом в заданном заранее направлении (налево); поворачиваясь, он ударяет по ногам сидящего за ним ученика и заставляет его повернуться в другую сторону (направо). Такое движение передается по всей колонне до</w:t>
            </w:r>
            <w:r w:rsidR="0076625F" w:rsidRPr="00740013">
              <w:rPr>
                <w:rStyle w:val="0pt"/>
                <w:color w:val="000000"/>
                <w:spacing w:val="-1"/>
                <w:sz w:val="28"/>
                <w:szCs w:val="28"/>
              </w:rPr>
              <w:t xml:space="preserve"> самого конца. </w:t>
            </w:r>
            <w:r w:rsidRPr="00740013">
              <w:rPr>
                <w:rStyle w:val="0pt"/>
                <w:color w:val="000000"/>
                <w:spacing w:val="-1"/>
                <w:sz w:val="28"/>
                <w:szCs w:val="28"/>
              </w:rPr>
              <w:t>Выигрывает команда, закончившая эстафету первой.</w:t>
            </w:r>
          </w:p>
          <w:p w:rsidR="009528DE" w:rsidRPr="00740013" w:rsidRDefault="009528DE" w:rsidP="007B001B">
            <w:pPr>
              <w:pStyle w:val="a4"/>
              <w:shd w:val="clear" w:color="auto" w:fill="auto"/>
              <w:spacing w:before="240" w:after="540" w:line="240" w:lineRule="auto"/>
              <w:rPr>
                <w:rStyle w:val="0pt"/>
                <w:color w:val="000000"/>
                <w:spacing w:val="-1"/>
                <w:sz w:val="28"/>
                <w:szCs w:val="28"/>
              </w:rPr>
            </w:pPr>
            <w:r w:rsidRPr="00740013">
              <w:rPr>
                <w:rStyle w:val="0pt"/>
                <w:color w:val="000000"/>
                <w:spacing w:val="-1"/>
                <w:sz w:val="28"/>
                <w:szCs w:val="28"/>
              </w:rPr>
              <w:t>4)</w:t>
            </w:r>
            <w:proofErr w:type="gramStart"/>
            <w:r w:rsidRPr="00740013">
              <w:rPr>
                <w:rStyle w:val="0pt"/>
                <w:color w:val="000000"/>
                <w:spacing w:val="-1"/>
                <w:sz w:val="28"/>
                <w:szCs w:val="28"/>
              </w:rPr>
              <w:t xml:space="preserve"> )</w:t>
            </w:r>
            <w:proofErr w:type="gramEnd"/>
            <w:r w:rsidRPr="00740013">
              <w:rPr>
                <w:rStyle w:val="0pt"/>
                <w:color w:val="000000"/>
                <w:spacing w:val="-1"/>
                <w:sz w:val="28"/>
                <w:szCs w:val="28"/>
              </w:rPr>
              <w:t xml:space="preserve"> И.п.: первый номер берет за ноги второй номер, который находится в упоре лежа на набивных мяча</w:t>
            </w:r>
            <w:r w:rsidR="00DC684C" w:rsidRPr="00740013">
              <w:rPr>
                <w:rStyle w:val="0pt"/>
                <w:color w:val="000000"/>
                <w:spacing w:val="-1"/>
                <w:sz w:val="28"/>
                <w:szCs w:val="28"/>
              </w:rPr>
              <w:t>х, ходьба с продвижением вперёд, обратно вернуться бегом с мячами в руках.</w:t>
            </w:r>
          </w:p>
          <w:p w:rsidR="00B868D7" w:rsidRPr="00740013" w:rsidRDefault="007B001B" w:rsidP="007B001B">
            <w:pPr>
              <w:pStyle w:val="a4"/>
              <w:shd w:val="clear" w:color="auto" w:fill="auto"/>
              <w:spacing w:before="540"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Style w:val="0pt"/>
                <w:color w:val="000000"/>
                <w:spacing w:val="-1"/>
                <w:sz w:val="28"/>
                <w:szCs w:val="28"/>
              </w:rPr>
              <w:t>5</w:t>
            </w:r>
            <w:r w:rsidR="009528DE" w:rsidRPr="00740013">
              <w:rPr>
                <w:rStyle w:val="0pt"/>
                <w:color w:val="000000"/>
                <w:spacing w:val="-1"/>
                <w:sz w:val="28"/>
                <w:szCs w:val="28"/>
              </w:rPr>
              <w:t xml:space="preserve">) И.п.: первый номер берет за ноги второй номер, который находится в упоре лежа; третий номер принимает </w:t>
            </w:r>
            <w:proofErr w:type="gramStart"/>
            <w:r w:rsidR="009528DE" w:rsidRPr="00740013">
              <w:rPr>
                <w:rStyle w:val="0pt"/>
                <w:color w:val="000000"/>
                <w:spacing w:val="-1"/>
                <w:sz w:val="28"/>
                <w:szCs w:val="28"/>
              </w:rPr>
              <w:t>упор</w:t>
            </w:r>
            <w:proofErr w:type="gramEnd"/>
            <w:r w:rsidR="009528DE" w:rsidRPr="00740013">
              <w:rPr>
                <w:rStyle w:val="0pt"/>
                <w:color w:val="000000"/>
                <w:spacing w:val="-1"/>
                <w:sz w:val="28"/>
                <w:szCs w:val="28"/>
              </w:rPr>
              <w:t xml:space="preserve"> лежа слева от второго, положив ноги ему на верхнюю часть туловища. То же - с правой стороны, но расположив ноги на нижней части туловища второго, выполняет четвертый номер</w:t>
            </w:r>
            <w:proofErr w:type="gramStart"/>
            <w:r w:rsidR="009528DE" w:rsidRPr="00740013">
              <w:rPr>
                <w:rStyle w:val="a3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9528DE" w:rsidRPr="00740013">
              <w:rPr>
                <w:rStyle w:val="0pt"/>
                <w:color w:val="000000"/>
                <w:spacing w:val="-1"/>
                <w:sz w:val="28"/>
                <w:szCs w:val="28"/>
              </w:rPr>
              <w:t>С</w:t>
            </w:r>
            <w:proofErr w:type="gramEnd"/>
            <w:r w:rsidR="009528DE" w:rsidRPr="00740013">
              <w:rPr>
                <w:rStyle w:val="0pt"/>
                <w:color w:val="000000"/>
                <w:spacing w:val="-1"/>
                <w:sz w:val="28"/>
                <w:szCs w:val="28"/>
              </w:rPr>
              <w:t>охраняя такое построение, четверка передвигается вперед до стойки, а обратно бегут взявшись за руки. Выигрывает команда, закончившая эстафету первой с наименьшим количеством штрафных очков.</w:t>
            </w:r>
          </w:p>
          <w:p w:rsidR="00B868D7" w:rsidRPr="00740013" w:rsidRDefault="00B868D7" w:rsidP="00DC684C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740013">
              <w:rPr>
                <w:rStyle w:val="0pt"/>
                <w:color w:val="000000"/>
                <w:spacing w:val="-1"/>
                <w:sz w:val="28"/>
                <w:szCs w:val="28"/>
              </w:rPr>
              <w:t>2.</w:t>
            </w:r>
            <w:r w:rsidR="009528DE" w:rsidRPr="00740013">
              <w:rPr>
                <w:rStyle w:val="0pt"/>
                <w:color w:val="000000"/>
                <w:spacing w:val="-1"/>
                <w:sz w:val="28"/>
                <w:szCs w:val="28"/>
              </w:rPr>
              <w:t>Подведение итогов эстафеты.</w:t>
            </w:r>
          </w:p>
        </w:tc>
        <w:tc>
          <w:tcPr>
            <w:tcW w:w="1300" w:type="dxa"/>
          </w:tcPr>
          <w:p w:rsidR="009528DE" w:rsidRPr="00740013" w:rsidRDefault="00DC684C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8</w:t>
            </w:r>
            <w:r w:rsidR="009528DE"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</w:t>
            </w:r>
          </w:p>
        </w:tc>
        <w:tc>
          <w:tcPr>
            <w:tcW w:w="2073" w:type="dxa"/>
          </w:tcPr>
          <w:p w:rsidR="00B868D7" w:rsidRPr="00740013" w:rsidRDefault="00B868D7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7400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Самостраховка</w:t>
            </w:r>
            <w:proofErr w:type="spellEnd"/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Не разжимая хвата</w:t>
            </w:r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9528DE" w:rsidRPr="00740013" w:rsidRDefault="009528DE" w:rsidP="00BB68A5">
            <w:pPr>
              <w:pStyle w:val="a4"/>
              <w:shd w:val="clear" w:color="auto" w:fill="auto"/>
              <w:spacing w:after="3840" w:line="27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Style w:val="0pt"/>
                <w:color w:val="000000"/>
                <w:spacing w:val="-1"/>
                <w:sz w:val="28"/>
                <w:szCs w:val="28"/>
              </w:rPr>
              <w:t>В упоре сидя углом ноги прямые</w:t>
            </w:r>
          </w:p>
          <w:p w:rsidR="00D856BD" w:rsidRDefault="00D856BD" w:rsidP="00E10641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856BD" w:rsidRDefault="00D856BD" w:rsidP="00E10641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E10641" w:rsidRPr="00740013" w:rsidRDefault="00E10641" w:rsidP="00E10641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7400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Самостраховка</w:t>
            </w:r>
            <w:proofErr w:type="spellEnd"/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9528DE" w:rsidRPr="00740013" w:rsidRDefault="009528DE" w:rsidP="004A1716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528DE" w:rsidRPr="00740013" w:rsidTr="0076625F">
        <w:tc>
          <w:tcPr>
            <w:tcW w:w="800" w:type="dxa"/>
          </w:tcPr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86" w:type="dxa"/>
          </w:tcPr>
          <w:p w:rsidR="00DC684C" w:rsidRPr="00740013" w:rsidRDefault="00DC684C" w:rsidP="00DC684C">
            <w:pPr>
              <w:spacing w:after="0" w:line="240" w:lineRule="auto"/>
              <w:rPr>
                <w:sz w:val="28"/>
                <w:szCs w:val="28"/>
              </w:rPr>
            </w:pPr>
            <w:r w:rsidRPr="00740013">
              <w:rPr>
                <w:rStyle w:val="0pt"/>
                <w:color w:val="000000"/>
                <w:spacing w:val="-1"/>
                <w:sz w:val="28"/>
                <w:szCs w:val="28"/>
              </w:rPr>
              <w:t>3.</w:t>
            </w:r>
            <w:r w:rsidR="009528DE" w:rsidRPr="00740013">
              <w:rPr>
                <w:rStyle w:val="0pt"/>
                <w:color w:val="000000"/>
                <w:spacing w:val="-1"/>
                <w:sz w:val="28"/>
                <w:szCs w:val="28"/>
              </w:rPr>
              <w:t xml:space="preserve"> Построение, подведение итогов урока.</w:t>
            </w:r>
          </w:p>
          <w:p w:rsidR="00DC684C" w:rsidRPr="00740013" w:rsidRDefault="00DC684C" w:rsidP="00DC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013">
              <w:rPr>
                <w:sz w:val="28"/>
                <w:szCs w:val="28"/>
              </w:rPr>
              <w:t xml:space="preserve"> 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>Давайте измерим пульс и отобразим  значения на графике.</w:t>
            </w:r>
          </w:p>
          <w:p w:rsidR="00DC684C" w:rsidRPr="00740013" w:rsidRDefault="00DC684C" w:rsidP="00DC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    Обратите внимание на кривую частоты сердечных сокращений в процессе нашего занятия. </w:t>
            </w:r>
          </w:p>
          <w:p w:rsidR="00DC684C" w:rsidRPr="00740013" w:rsidRDefault="00DC684C" w:rsidP="00DC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sz w:val="28"/>
                <w:szCs w:val="28"/>
              </w:rPr>
              <w:t xml:space="preserve">Как вы думаете, почему отличаются показатели </w:t>
            </w:r>
            <w:proofErr w:type="spellStart"/>
            <w:r w:rsidRPr="00740013">
              <w:rPr>
                <w:rFonts w:ascii="Times New Roman" w:hAnsi="Times New Roman"/>
                <w:sz w:val="28"/>
                <w:szCs w:val="28"/>
              </w:rPr>
              <w:t>пульсометрии</w:t>
            </w:r>
            <w:proofErr w:type="spellEnd"/>
            <w:r w:rsidRPr="00740013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DC684C" w:rsidRPr="00740013" w:rsidRDefault="00DC684C" w:rsidP="00DC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sz w:val="28"/>
                <w:szCs w:val="28"/>
              </w:rPr>
              <w:t xml:space="preserve">Любая двигательная деятельность подразумевает увеличение пульса. Важно, чтобы  двигательная нагрузка на занятии поступала в правильном порядке, не нарушая </w:t>
            </w:r>
            <w:r w:rsidRPr="00740013">
              <w:rPr>
                <w:rFonts w:ascii="Times New Roman" w:hAnsi="Times New Roman"/>
                <w:sz w:val="28"/>
                <w:szCs w:val="28"/>
              </w:rPr>
              <w:lastRenderedPageBreak/>
              <w:t>здоровье ребёнка. По показателям пульса можно проследить за  пиками нагрузки на данном  занятии. Если ваш пульс поднимался и падал в соответствии с предложенной нагрузкой, то вы справились  с поставленными задачами.</w:t>
            </w:r>
          </w:p>
          <w:p w:rsidR="00DC684C" w:rsidRPr="00740013" w:rsidRDefault="00DC684C" w:rsidP="00DC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   Вы успешно справились с 3-м этапом  занятия  и получаете  заключительную часть  </w:t>
            </w:r>
            <w:proofErr w:type="spellStart"/>
            <w:r w:rsidRPr="00740013">
              <w:rPr>
                <w:rFonts w:ascii="Times New Roman" w:hAnsi="Times New Roman"/>
                <w:sz w:val="28"/>
                <w:szCs w:val="28"/>
              </w:rPr>
              <w:t>пазла</w:t>
            </w:r>
            <w:proofErr w:type="spellEnd"/>
            <w:r w:rsidRPr="00740013">
              <w:rPr>
                <w:rFonts w:ascii="Times New Roman" w:hAnsi="Times New Roman"/>
                <w:sz w:val="28"/>
                <w:szCs w:val="28"/>
              </w:rPr>
              <w:t>. (получился рисунок гантели)</w:t>
            </w:r>
          </w:p>
          <w:p w:rsidR="00DC684C" w:rsidRPr="00740013" w:rsidRDefault="00DC684C" w:rsidP="00DC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0013">
              <w:rPr>
                <w:rFonts w:ascii="Times New Roman" w:hAnsi="Times New Roman"/>
                <w:sz w:val="28"/>
                <w:szCs w:val="28"/>
              </w:rPr>
              <w:t>Пазл</w:t>
            </w:r>
            <w:proofErr w:type="spellEnd"/>
            <w:r w:rsidRPr="00740013">
              <w:rPr>
                <w:rFonts w:ascii="Times New Roman" w:hAnsi="Times New Roman"/>
                <w:sz w:val="28"/>
                <w:szCs w:val="28"/>
              </w:rPr>
              <w:t xml:space="preserve">  собран,   теперь же можно открыть наш тайник и посмотреть, что же является средством для достижения эталона </w:t>
            </w:r>
            <w:r w:rsidR="00721DE8" w:rsidRPr="00740013">
              <w:rPr>
                <w:rFonts w:ascii="Times New Roman" w:hAnsi="Times New Roman"/>
                <w:sz w:val="28"/>
                <w:szCs w:val="28"/>
              </w:rPr>
              <w:t xml:space="preserve">мужской 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>красоты?!</w:t>
            </w:r>
          </w:p>
          <w:p w:rsidR="00DC684C" w:rsidRPr="00740013" w:rsidRDefault="00DC684C" w:rsidP="00DC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sz w:val="28"/>
                <w:szCs w:val="28"/>
              </w:rPr>
              <w:t>Открываем и находим яблоко и комплекс упражнений с</w:t>
            </w:r>
            <w:r w:rsidR="00804A45" w:rsidRPr="007400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>гантелями.</w:t>
            </w:r>
          </w:p>
          <w:p w:rsidR="00DC684C" w:rsidRPr="00740013" w:rsidRDefault="00DC684C" w:rsidP="00DC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sz w:val="28"/>
                <w:szCs w:val="28"/>
              </w:rPr>
              <w:t xml:space="preserve">Как вы считаете, что обозначают  эти предметы? </w:t>
            </w:r>
          </w:p>
          <w:p w:rsidR="00DC684C" w:rsidRPr="00740013" w:rsidRDefault="00DC684C" w:rsidP="00DC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40013">
              <w:rPr>
                <w:rFonts w:ascii="Times New Roman" w:hAnsi="Times New Roman"/>
                <w:sz w:val="28"/>
                <w:szCs w:val="28"/>
              </w:rPr>
              <w:t>Молодильное</w:t>
            </w:r>
            <w:proofErr w:type="spellEnd"/>
            <w:r w:rsidRPr="00740013">
              <w:rPr>
                <w:rFonts w:ascii="Times New Roman" w:hAnsi="Times New Roman"/>
                <w:sz w:val="28"/>
                <w:szCs w:val="28"/>
              </w:rPr>
              <w:t xml:space="preserve"> яблочко» </w:t>
            </w:r>
            <w:proofErr w:type="gramStart"/>
            <w:r w:rsidRPr="00740013"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 w:rsidRPr="00740013">
              <w:rPr>
                <w:rFonts w:ascii="Times New Roman" w:hAnsi="Times New Roman"/>
                <w:sz w:val="28"/>
                <w:szCs w:val="28"/>
              </w:rPr>
              <w:t>ладезь витаминов и микроэлементов, символизирует  вечную молодость и красоту;</w:t>
            </w:r>
          </w:p>
          <w:p w:rsidR="00DC684C" w:rsidRPr="00740013" w:rsidRDefault="00DC684C" w:rsidP="00DC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sz w:val="28"/>
                <w:szCs w:val="28"/>
              </w:rPr>
              <w:t>комплекс упражнений – средство для достижения физического совершенства!</w:t>
            </w:r>
            <w:r w:rsidR="00C14C10">
              <w:rPr>
                <w:rFonts w:ascii="Times New Roman" w:hAnsi="Times New Roman"/>
                <w:sz w:val="28"/>
                <w:szCs w:val="28"/>
              </w:rPr>
              <w:t xml:space="preserve"> (Приложение 4)</w:t>
            </w:r>
          </w:p>
          <w:p w:rsidR="00DC684C" w:rsidRPr="00740013" w:rsidRDefault="00DC684C" w:rsidP="00DC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sz w:val="28"/>
                <w:szCs w:val="28"/>
              </w:rPr>
              <w:t xml:space="preserve">Итог: здоровый образ жизни, рациональное питание и систематическая двигательная активность – основные средства для достижения эталона </w:t>
            </w:r>
            <w:r w:rsidR="00073BCE" w:rsidRPr="00740013">
              <w:rPr>
                <w:rFonts w:ascii="Times New Roman" w:hAnsi="Times New Roman"/>
                <w:sz w:val="28"/>
                <w:szCs w:val="28"/>
              </w:rPr>
              <w:t xml:space="preserve">мужской 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>красоты!</w:t>
            </w:r>
          </w:p>
          <w:p w:rsidR="009528DE" w:rsidRPr="00740013" w:rsidRDefault="00DC684C" w:rsidP="00DC684C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b w:val="0"/>
                <w:sz w:val="28"/>
                <w:szCs w:val="28"/>
              </w:rPr>
              <w:t>Перед вами лежат «</w:t>
            </w:r>
            <w:proofErr w:type="spellStart"/>
            <w:r w:rsidRPr="00740013">
              <w:rPr>
                <w:rFonts w:ascii="Times New Roman" w:hAnsi="Times New Roman"/>
                <w:b w:val="0"/>
                <w:sz w:val="28"/>
                <w:szCs w:val="28"/>
              </w:rPr>
              <w:t>смайлы</w:t>
            </w:r>
            <w:proofErr w:type="spellEnd"/>
            <w:r w:rsidRPr="00740013">
              <w:rPr>
                <w:rFonts w:ascii="Times New Roman" w:hAnsi="Times New Roman"/>
                <w:b w:val="0"/>
                <w:sz w:val="28"/>
                <w:szCs w:val="28"/>
              </w:rPr>
              <w:t>», при помощи них  выразите сво</w:t>
            </w:r>
            <w:r w:rsidR="00C14C10">
              <w:rPr>
                <w:rFonts w:ascii="Times New Roman" w:hAnsi="Times New Roman"/>
                <w:b w:val="0"/>
                <w:sz w:val="28"/>
                <w:szCs w:val="28"/>
              </w:rPr>
              <w:t>ё отношение к нашему уроку. (Приложение 5)</w:t>
            </w:r>
            <w:r w:rsidRPr="00740013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</w:t>
            </w:r>
          </w:p>
        </w:tc>
        <w:tc>
          <w:tcPr>
            <w:tcW w:w="1300" w:type="dxa"/>
          </w:tcPr>
          <w:p w:rsidR="009528DE" w:rsidRPr="00740013" w:rsidRDefault="00DC684C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</w:t>
            </w:r>
            <w:r w:rsidR="009528DE" w:rsidRPr="00740013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</w:t>
            </w:r>
          </w:p>
        </w:tc>
        <w:tc>
          <w:tcPr>
            <w:tcW w:w="2073" w:type="dxa"/>
          </w:tcPr>
          <w:p w:rsidR="00DC684C" w:rsidRPr="00740013" w:rsidRDefault="00DC684C" w:rsidP="00DC684C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b w:val="0"/>
                <w:sz w:val="28"/>
                <w:szCs w:val="28"/>
              </w:rPr>
              <w:t>На шкале координат ставят нужную пометку.</w:t>
            </w:r>
          </w:p>
          <w:p w:rsidR="009528DE" w:rsidRPr="00740013" w:rsidRDefault="009528DE" w:rsidP="00BB68A5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10641" w:rsidRDefault="00E10641">
      <w:pPr>
        <w:rPr>
          <w:rFonts w:ascii="Times New Roman" w:hAnsi="Times New Roman" w:cs="Times New Roman"/>
          <w:sz w:val="24"/>
          <w:szCs w:val="24"/>
        </w:rPr>
      </w:pPr>
    </w:p>
    <w:p w:rsidR="0071568A" w:rsidRDefault="0071568A">
      <w:pPr>
        <w:rPr>
          <w:rFonts w:ascii="Times New Roman" w:hAnsi="Times New Roman" w:cs="Times New Roman"/>
          <w:sz w:val="24"/>
          <w:szCs w:val="24"/>
        </w:rPr>
      </w:pPr>
    </w:p>
    <w:p w:rsidR="00740013" w:rsidRDefault="00740013">
      <w:pPr>
        <w:rPr>
          <w:rFonts w:ascii="Times New Roman" w:hAnsi="Times New Roman" w:cs="Times New Roman"/>
          <w:sz w:val="24"/>
          <w:szCs w:val="24"/>
        </w:rPr>
      </w:pPr>
    </w:p>
    <w:p w:rsidR="00740013" w:rsidRDefault="00740013">
      <w:pPr>
        <w:rPr>
          <w:rFonts w:ascii="Times New Roman" w:hAnsi="Times New Roman" w:cs="Times New Roman"/>
          <w:sz w:val="24"/>
          <w:szCs w:val="24"/>
        </w:rPr>
      </w:pPr>
    </w:p>
    <w:p w:rsidR="00740013" w:rsidRDefault="00740013">
      <w:pPr>
        <w:rPr>
          <w:rFonts w:ascii="Times New Roman" w:hAnsi="Times New Roman" w:cs="Times New Roman"/>
          <w:sz w:val="24"/>
          <w:szCs w:val="24"/>
        </w:rPr>
      </w:pPr>
    </w:p>
    <w:p w:rsidR="00740013" w:rsidRDefault="00740013">
      <w:pPr>
        <w:rPr>
          <w:rFonts w:ascii="Times New Roman" w:hAnsi="Times New Roman" w:cs="Times New Roman"/>
          <w:sz w:val="24"/>
          <w:szCs w:val="24"/>
        </w:rPr>
      </w:pPr>
    </w:p>
    <w:p w:rsidR="00740013" w:rsidRDefault="00740013">
      <w:pPr>
        <w:rPr>
          <w:rFonts w:ascii="Times New Roman" w:hAnsi="Times New Roman" w:cs="Times New Roman"/>
          <w:sz w:val="24"/>
          <w:szCs w:val="24"/>
        </w:rPr>
      </w:pPr>
    </w:p>
    <w:p w:rsidR="00740013" w:rsidRDefault="00740013">
      <w:pPr>
        <w:rPr>
          <w:rFonts w:ascii="Times New Roman" w:hAnsi="Times New Roman" w:cs="Times New Roman"/>
          <w:sz w:val="24"/>
          <w:szCs w:val="24"/>
        </w:rPr>
      </w:pPr>
    </w:p>
    <w:p w:rsidR="00740013" w:rsidRDefault="00740013">
      <w:pPr>
        <w:rPr>
          <w:rFonts w:ascii="Times New Roman" w:hAnsi="Times New Roman" w:cs="Times New Roman"/>
          <w:sz w:val="24"/>
          <w:szCs w:val="24"/>
        </w:rPr>
      </w:pPr>
    </w:p>
    <w:p w:rsidR="00740013" w:rsidRDefault="00740013">
      <w:pPr>
        <w:rPr>
          <w:rFonts w:ascii="Times New Roman" w:hAnsi="Times New Roman" w:cs="Times New Roman"/>
          <w:sz w:val="24"/>
          <w:szCs w:val="24"/>
        </w:rPr>
      </w:pPr>
    </w:p>
    <w:p w:rsidR="00740013" w:rsidRDefault="00740013">
      <w:pPr>
        <w:rPr>
          <w:rFonts w:ascii="Times New Roman" w:hAnsi="Times New Roman" w:cs="Times New Roman"/>
          <w:sz w:val="24"/>
          <w:szCs w:val="24"/>
        </w:rPr>
      </w:pPr>
    </w:p>
    <w:p w:rsidR="009E17D6" w:rsidRPr="00E10641" w:rsidRDefault="009E17D6">
      <w:pPr>
        <w:rPr>
          <w:rFonts w:ascii="Times New Roman" w:hAnsi="Times New Roman" w:cs="Times New Roman"/>
          <w:sz w:val="24"/>
          <w:szCs w:val="24"/>
        </w:rPr>
      </w:pPr>
    </w:p>
    <w:sectPr w:rsidR="009E17D6" w:rsidRPr="00E10641" w:rsidSect="00E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336E"/>
    <w:multiLevelType w:val="hybridMultilevel"/>
    <w:tmpl w:val="48DC827E"/>
    <w:lvl w:ilvl="0" w:tplc="B4D27BA0">
      <w:start w:val="1"/>
      <w:numFmt w:val="decimal"/>
      <w:lvlText w:val="%1."/>
      <w:lvlJc w:val="left"/>
      <w:pPr>
        <w:ind w:left="53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0EE7623A"/>
    <w:multiLevelType w:val="multilevel"/>
    <w:tmpl w:val="433C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E4354"/>
    <w:multiLevelType w:val="hybridMultilevel"/>
    <w:tmpl w:val="14FC4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28DE"/>
    <w:rsid w:val="00073BCE"/>
    <w:rsid w:val="00107D9E"/>
    <w:rsid w:val="001678EE"/>
    <w:rsid w:val="00232890"/>
    <w:rsid w:val="002368F9"/>
    <w:rsid w:val="00237211"/>
    <w:rsid w:val="002A6851"/>
    <w:rsid w:val="0035499A"/>
    <w:rsid w:val="003E1C82"/>
    <w:rsid w:val="004002FC"/>
    <w:rsid w:val="00401B5F"/>
    <w:rsid w:val="00413281"/>
    <w:rsid w:val="00413BDC"/>
    <w:rsid w:val="00423C4C"/>
    <w:rsid w:val="0044163F"/>
    <w:rsid w:val="004965E5"/>
    <w:rsid w:val="004A1716"/>
    <w:rsid w:val="004A7AEE"/>
    <w:rsid w:val="00510A32"/>
    <w:rsid w:val="00584A50"/>
    <w:rsid w:val="005D34F6"/>
    <w:rsid w:val="0069317D"/>
    <w:rsid w:val="006B09F0"/>
    <w:rsid w:val="006B466C"/>
    <w:rsid w:val="0071568A"/>
    <w:rsid w:val="00721DE8"/>
    <w:rsid w:val="00740013"/>
    <w:rsid w:val="0076625F"/>
    <w:rsid w:val="0076671C"/>
    <w:rsid w:val="0079600F"/>
    <w:rsid w:val="007B001B"/>
    <w:rsid w:val="007C5D12"/>
    <w:rsid w:val="00804A45"/>
    <w:rsid w:val="008105EE"/>
    <w:rsid w:val="009528DE"/>
    <w:rsid w:val="009C32A6"/>
    <w:rsid w:val="009E1313"/>
    <w:rsid w:val="009E17D6"/>
    <w:rsid w:val="00A51762"/>
    <w:rsid w:val="00AB1051"/>
    <w:rsid w:val="00B868D7"/>
    <w:rsid w:val="00BF5777"/>
    <w:rsid w:val="00C14C10"/>
    <w:rsid w:val="00C7113A"/>
    <w:rsid w:val="00D856BD"/>
    <w:rsid w:val="00DC684C"/>
    <w:rsid w:val="00E00E82"/>
    <w:rsid w:val="00E10641"/>
    <w:rsid w:val="00EB3BB5"/>
    <w:rsid w:val="00ED5D18"/>
    <w:rsid w:val="00EF54EA"/>
    <w:rsid w:val="00F11338"/>
    <w:rsid w:val="00F805B7"/>
    <w:rsid w:val="00FC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rsid w:val="009528DE"/>
    <w:rPr>
      <w:rFonts w:eastAsia="Courier New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rsid w:val="009528DE"/>
    <w:pPr>
      <w:widowControl w:val="0"/>
      <w:shd w:val="clear" w:color="auto" w:fill="FFFFFF"/>
      <w:spacing w:after="0" w:line="274" w:lineRule="exact"/>
    </w:pPr>
    <w:rPr>
      <w:rFonts w:eastAsia="Courier New"/>
    </w:rPr>
  </w:style>
  <w:style w:type="character" w:customStyle="1" w:styleId="1">
    <w:name w:val="Основной текст Знак1"/>
    <w:basedOn w:val="a0"/>
    <w:link w:val="a4"/>
    <w:uiPriority w:val="99"/>
    <w:semiHidden/>
    <w:rsid w:val="009528DE"/>
  </w:style>
  <w:style w:type="character" w:customStyle="1" w:styleId="3">
    <w:name w:val="Основной текст (3)_"/>
    <w:basedOn w:val="a0"/>
    <w:link w:val="31"/>
    <w:rsid w:val="009528DE"/>
    <w:rPr>
      <w:rFonts w:eastAsia="Courier New"/>
      <w:b/>
      <w:bCs/>
      <w:shd w:val="clear" w:color="auto" w:fill="FFFFFF"/>
    </w:rPr>
  </w:style>
  <w:style w:type="character" w:customStyle="1" w:styleId="30">
    <w:name w:val="Основной текст (3) + Не полужирный"/>
    <w:basedOn w:val="3"/>
    <w:rsid w:val="009528DE"/>
  </w:style>
  <w:style w:type="character" w:customStyle="1" w:styleId="a5">
    <w:name w:val="Основной текст + Полужирный"/>
    <w:basedOn w:val="a3"/>
    <w:rsid w:val="009528DE"/>
    <w:rPr>
      <w:b/>
      <w:bCs/>
      <w:sz w:val="22"/>
      <w:szCs w:val="22"/>
      <w:lang w:val="ru-RU" w:eastAsia="ru-RU" w:bidi="ar-SA"/>
    </w:rPr>
  </w:style>
  <w:style w:type="paragraph" w:customStyle="1" w:styleId="31">
    <w:name w:val="Основной текст (3)1"/>
    <w:basedOn w:val="a"/>
    <w:link w:val="3"/>
    <w:rsid w:val="009528DE"/>
    <w:pPr>
      <w:widowControl w:val="0"/>
      <w:shd w:val="clear" w:color="auto" w:fill="FFFFFF"/>
      <w:spacing w:before="420" w:after="0" w:line="274" w:lineRule="exact"/>
    </w:pPr>
    <w:rPr>
      <w:rFonts w:eastAsia="Courier New"/>
      <w:b/>
      <w:bCs/>
    </w:rPr>
  </w:style>
  <w:style w:type="character" w:customStyle="1" w:styleId="7">
    <w:name w:val="Основной текст + 7"/>
    <w:aliases w:val="5 pt,Курсив,Интервал 0 pt2,Основной текст + 15 pt,Полужирный,Масштаб 40%"/>
    <w:rsid w:val="009528DE"/>
    <w:rPr>
      <w:rFonts w:ascii="Times New Roman" w:hAnsi="Times New Roman" w:cs="Times New Roman"/>
      <w:i/>
      <w:iCs/>
      <w:spacing w:val="-19"/>
      <w:sz w:val="15"/>
      <w:szCs w:val="15"/>
      <w:u w:val="none"/>
    </w:rPr>
  </w:style>
  <w:style w:type="character" w:customStyle="1" w:styleId="71">
    <w:name w:val="Основной текст + 71"/>
    <w:aliases w:val="5 pt1,Курсив1,Малые прописные,Интервал 0 pt1"/>
    <w:rsid w:val="009528DE"/>
    <w:rPr>
      <w:rFonts w:ascii="Times New Roman" w:hAnsi="Times New Roman" w:cs="Times New Roman"/>
      <w:i/>
      <w:iCs/>
      <w:smallCaps/>
      <w:spacing w:val="-19"/>
      <w:sz w:val="15"/>
      <w:szCs w:val="15"/>
      <w:u w:val="none"/>
      <w:lang w:val="en-US" w:eastAsia="en-US"/>
    </w:rPr>
  </w:style>
  <w:style w:type="character" w:customStyle="1" w:styleId="0pt">
    <w:name w:val="Основной текст + Интервал 0 pt"/>
    <w:rsid w:val="009528DE"/>
    <w:rPr>
      <w:rFonts w:ascii="Times New Roman" w:hAnsi="Times New Roman" w:cs="Times New Roman"/>
      <w:sz w:val="22"/>
      <w:szCs w:val="22"/>
      <w:u w:val="none"/>
    </w:rPr>
  </w:style>
  <w:style w:type="character" w:styleId="a6">
    <w:name w:val="Hyperlink"/>
    <w:basedOn w:val="a0"/>
    <w:uiPriority w:val="99"/>
    <w:semiHidden/>
    <w:unhideWhenUsed/>
    <w:rsid w:val="009528D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528DE"/>
    <w:pPr>
      <w:ind w:left="720"/>
      <w:contextualSpacing/>
    </w:pPr>
  </w:style>
  <w:style w:type="character" w:customStyle="1" w:styleId="28pt">
    <w:name w:val="Основной текст + 28 pt"/>
    <w:aliases w:val="Интервал -1 pt"/>
    <w:rsid w:val="002A6851"/>
    <w:rPr>
      <w:rFonts w:ascii="Times New Roman" w:hAnsi="Times New Roman" w:cs="Times New Roman"/>
      <w:spacing w:val="-23"/>
      <w:sz w:val="56"/>
      <w:szCs w:val="56"/>
      <w:u w:val="none"/>
    </w:rPr>
  </w:style>
  <w:style w:type="paragraph" w:styleId="a8">
    <w:name w:val="Normal (Web)"/>
    <w:basedOn w:val="a"/>
    <w:uiPriority w:val="99"/>
    <w:unhideWhenUsed/>
    <w:rsid w:val="002A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2A685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D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3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http://msuathletics.ru/books/555/555_part06_files/upr_263.gif" TargetMode="External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ree-press.ru/images/stories/statyi/zdorovie/ris-413.JPG" TargetMode="Externa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://free-press.ru/images/stories/statyi/zdorovie/ris-402.JPG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jpeg"/><Relationship Id="rId10" Type="http://schemas.openxmlformats.org/officeDocument/2006/relationships/image" Target="media/image4.jpeg"/><Relationship Id="rId19" Type="http://schemas.openxmlformats.org/officeDocument/2006/relationships/hyperlink" Target="http://free-press.ru/images/stories/statyi/zdorovie/ris-407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BB99-8E4D-43BF-9C67-BEED6A64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2014-09-22T15:20:00Z</dcterms:created>
  <dcterms:modified xsi:type="dcterms:W3CDTF">2017-02-11T16:50:00Z</dcterms:modified>
</cp:coreProperties>
</file>